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EE890" w14:textId="1831C9BD" w:rsidR="00FB4586" w:rsidRPr="00844697" w:rsidRDefault="00FD144A" w:rsidP="00FB4586">
      <w:pPr>
        <w:spacing w:line="440" w:lineRule="exact"/>
        <w:ind w:left="641" w:hanging="641"/>
        <w:jc w:val="center"/>
        <w:rPr>
          <w:rFonts w:asciiTheme="majorEastAsia" w:eastAsiaTheme="majorEastAsia" w:hAnsiTheme="majorEastAsia" w:hint="default"/>
          <w:color w:val="000000" w:themeColor="text1"/>
          <w:sz w:val="26"/>
          <w:szCs w:val="26"/>
          <w:u w:val="single"/>
        </w:rPr>
      </w:pPr>
      <w:r w:rsidRPr="00844697">
        <w:rPr>
          <w:rFonts w:asciiTheme="majorEastAsia" w:eastAsiaTheme="majorEastAsia" w:hAnsiTheme="majorEastAsia"/>
          <w:color w:val="000000" w:themeColor="text1"/>
          <w:sz w:val="26"/>
          <w:szCs w:val="26"/>
        </w:rPr>
        <w:t>建築</w:t>
      </w:r>
      <w:r w:rsidR="00841E86" w:rsidRPr="00844697">
        <w:rPr>
          <w:rFonts w:asciiTheme="majorEastAsia" w:eastAsiaTheme="majorEastAsia" w:hAnsiTheme="majorEastAsia"/>
          <w:color w:val="000000" w:themeColor="text1"/>
          <w:sz w:val="26"/>
          <w:szCs w:val="26"/>
        </w:rPr>
        <w:t>関係</w:t>
      </w:r>
      <w:r w:rsidRPr="00844697">
        <w:rPr>
          <w:rFonts w:asciiTheme="majorEastAsia" w:eastAsiaTheme="majorEastAsia" w:hAnsiTheme="majorEastAsia"/>
          <w:color w:val="000000" w:themeColor="text1"/>
          <w:sz w:val="26"/>
          <w:szCs w:val="26"/>
        </w:rPr>
        <w:t>設計業務委託特記仕様書</w:t>
      </w:r>
      <w:r w:rsidR="00FB4586" w:rsidRPr="003871EC">
        <w:rPr>
          <w:rFonts w:asciiTheme="majorEastAsia" w:eastAsiaTheme="majorEastAsia" w:hAnsiTheme="majorEastAsia"/>
          <w:color w:val="auto"/>
          <w:sz w:val="26"/>
          <w:szCs w:val="26"/>
        </w:rPr>
        <w:t>（令和</w:t>
      </w:r>
      <w:r w:rsidR="006B2DB7" w:rsidRPr="003871EC">
        <w:rPr>
          <w:rFonts w:asciiTheme="majorEastAsia" w:eastAsiaTheme="majorEastAsia" w:hAnsiTheme="majorEastAsia"/>
          <w:color w:val="auto"/>
          <w:sz w:val="26"/>
          <w:szCs w:val="26"/>
        </w:rPr>
        <w:t>７</w:t>
      </w:r>
      <w:r w:rsidR="00FB4586" w:rsidRPr="003871EC">
        <w:rPr>
          <w:rFonts w:asciiTheme="majorEastAsia" w:eastAsiaTheme="majorEastAsia" w:hAnsiTheme="majorEastAsia"/>
          <w:color w:val="auto"/>
          <w:sz w:val="26"/>
          <w:szCs w:val="26"/>
        </w:rPr>
        <w:t>年</w:t>
      </w:r>
      <w:r w:rsidR="000401F9" w:rsidRPr="003871EC">
        <w:rPr>
          <w:rFonts w:asciiTheme="majorEastAsia" w:eastAsiaTheme="majorEastAsia" w:hAnsiTheme="majorEastAsia"/>
          <w:color w:val="auto"/>
          <w:sz w:val="26"/>
          <w:szCs w:val="26"/>
        </w:rPr>
        <w:t>１０</w:t>
      </w:r>
      <w:r w:rsidR="00FB4586" w:rsidRPr="003871EC">
        <w:rPr>
          <w:rFonts w:asciiTheme="majorEastAsia" w:eastAsiaTheme="majorEastAsia" w:hAnsiTheme="majorEastAsia"/>
          <w:color w:val="auto"/>
          <w:sz w:val="26"/>
          <w:szCs w:val="26"/>
        </w:rPr>
        <w:t>月版）</w:t>
      </w:r>
    </w:p>
    <w:p w14:paraId="02BC96D6"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p>
    <w:p w14:paraId="17F33DE7" w14:textId="77777777" w:rsidR="00E33CB7" w:rsidRPr="00B168A7" w:rsidRDefault="00E33CB7" w:rsidP="00BA63D3">
      <w:pPr>
        <w:spacing w:line="320" w:lineRule="exact"/>
        <w:rPr>
          <w:rFonts w:asciiTheme="minorEastAsia" w:eastAsiaTheme="minorEastAsia" w:hAnsiTheme="minorEastAsia" w:hint="default"/>
          <w:color w:val="000000" w:themeColor="text1"/>
          <w:sz w:val="22"/>
          <w:szCs w:val="22"/>
        </w:rPr>
      </w:pPr>
    </w:p>
    <w:p w14:paraId="699A7633" w14:textId="2DF4ABAF" w:rsidR="00FD144A" w:rsidRPr="00B168A7" w:rsidRDefault="00FD144A" w:rsidP="00BA63D3">
      <w:pPr>
        <w:spacing w:line="320" w:lineRule="exact"/>
        <w:rPr>
          <w:rFonts w:asciiTheme="majorEastAsia" w:eastAsiaTheme="majorEastAsia" w:hAnsiTheme="majorEastAsia" w:hint="default"/>
          <w:color w:val="000000" w:themeColor="text1"/>
          <w:sz w:val="24"/>
          <w:szCs w:val="24"/>
        </w:rPr>
      </w:pPr>
      <w:r w:rsidRPr="00B168A7">
        <w:rPr>
          <w:rFonts w:asciiTheme="majorEastAsia" w:eastAsiaTheme="majorEastAsia" w:hAnsiTheme="majorEastAsia"/>
          <w:color w:val="000000" w:themeColor="text1"/>
          <w:sz w:val="24"/>
          <w:szCs w:val="24"/>
        </w:rPr>
        <w:t>Ⅰ．業務概要</w:t>
      </w:r>
    </w:p>
    <w:p w14:paraId="65B5649B"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p>
    <w:p w14:paraId="7AE18597" w14:textId="29A79225"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Pr="00B168A7">
        <w:rPr>
          <w:rFonts w:asciiTheme="majorEastAsia" w:eastAsiaTheme="majorEastAsia" w:hAnsiTheme="majorEastAsia"/>
          <w:color w:val="000000" w:themeColor="text1"/>
          <w:sz w:val="22"/>
          <w:szCs w:val="22"/>
        </w:rPr>
        <w:t>１．業務名称</w:t>
      </w:r>
      <w:r w:rsidRPr="00B168A7">
        <w:rPr>
          <w:rFonts w:asciiTheme="minorEastAsia" w:eastAsiaTheme="minorEastAsia" w:hAnsiTheme="minorEastAsia"/>
          <w:color w:val="000000" w:themeColor="text1"/>
          <w:sz w:val="22"/>
          <w:szCs w:val="22"/>
        </w:rPr>
        <w:t xml:space="preserve">（　　　　　　　　　　　</w:t>
      </w:r>
      <w:r w:rsidR="00841E86"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xml:space="preserve">　　　　　　　　　　　）</w:t>
      </w:r>
    </w:p>
    <w:p w14:paraId="38CEF8A7"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p>
    <w:p w14:paraId="7725EFD0" w14:textId="54FE761F"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Pr="00B168A7">
        <w:rPr>
          <w:rFonts w:asciiTheme="majorEastAsia" w:eastAsiaTheme="majorEastAsia" w:hAnsiTheme="majorEastAsia"/>
          <w:color w:val="000000" w:themeColor="text1"/>
          <w:sz w:val="22"/>
          <w:szCs w:val="22"/>
        </w:rPr>
        <w:t>２．委託期間</w:t>
      </w:r>
      <w:r w:rsidRPr="00B168A7">
        <w:rPr>
          <w:rFonts w:asciiTheme="minorEastAsia" w:eastAsiaTheme="minorEastAsia" w:hAnsiTheme="minorEastAsia"/>
          <w:color w:val="000000" w:themeColor="text1"/>
          <w:sz w:val="22"/>
          <w:szCs w:val="22"/>
        </w:rPr>
        <w:t xml:space="preserve">（　　　　　　　　　　　　　　　</w:t>
      </w:r>
      <w:r w:rsidR="00841E86"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xml:space="preserve">　　　　　　　）</w:t>
      </w:r>
    </w:p>
    <w:p w14:paraId="056DF3E7"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p>
    <w:p w14:paraId="6632A9C6" w14:textId="410668F1" w:rsidR="00FD144A" w:rsidRPr="00B168A7" w:rsidRDefault="00FD144A" w:rsidP="00BA63D3">
      <w:pPr>
        <w:spacing w:line="320" w:lineRule="exact"/>
        <w:rPr>
          <w:rFonts w:asciiTheme="majorEastAsia" w:eastAsiaTheme="majorEastAsia" w:hAnsiTheme="maj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Pr="00B168A7">
        <w:rPr>
          <w:rFonts w:asciiTheme="majorEastAsia" w:eastAsiaTheme="majorEastAsia" w:hAnsiTheme="majorEastAsia"/>
          <w:color w:val="000000" w:themeColor="text1"/>
          <w:sz w:val="22"/>
          <w:szCs w:val="22"/>
        </w:rPr>
        <w:t>３．計画施設概要</w:t>
      </w:r>
    </w:p>
    <w:p w14:paraId="40A80E5C" w14:textId="77777777" w:rsidR="00FD144A" w:rsidRPr="00B168A7" w:rsidRDefault="00FD144A" w:rsidP="00BA63D3">
      <w:pPr>
        <w:spacing w:line="320" w:lineRule="exact"/>
        <w:ind w:left="566" w:hangingChars="246" w:hanging="566"/>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本業務の対象となる施設（以下「対象施設」という。）の概要は次のとおりとする。</w:t>
      </w:r>
    </w:p>
    <w:p w14:paraId="0A3BBBD0" w14:textId="16ECE094" w:rsidR="00FD144A" w:rsidRPr="00B168A7" w:rsidRDefault="00F01185" w:rsidP="00F01185">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(1)</w:t>
      </w:r>
      <w:r w:rsidR="00FD144A"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施設名称　　（　　　　　　　　　　　　</w:t>
      </w:r>
      <w:r w:rsidR="00841E86"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　　　　　　）</w:t>
      </w:r>
    </w:p>
    <w:p w14:paraId="30A0CC9E" w14:textId="27276651" w:rsidR="00FD144A" w:rsidRPr="00B168A7" w:rsidRDefault="00F01185" w:rsidP="00F01185">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(2)</w:t>
      </w:r>
      <w:r w:rsidR="00FD144A"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敷地の場所　（　　　　　　　　　　　　　　　</w:t>
      </w:r>
      <w:r w:rsidR="00841E86"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　　　）</w:t>
      </w:r>
    </w:p>
    <w:p w14:paraId="23D689C4" w14:textId="12F6AF6B" w:rsidR="00FD144A" w:rsidRPr="00B168A7" w:rsidRDefault="00F01185"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(3)</w:t>
      </w:r>
      <w:r w:rsidR="00FD144A"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施設用途　　（　　　　　　　　　　　　　　</w:t>
      </w:r>
      <w:r w:rsidR="00841E86"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　　　　）</w:t>
      </w:r>
    </w:p>
    <w:p w14:paraId="786FD8CD" w14:textId="005A28E7"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0401F9" w:rsidRPr="006B2DB7">
        <w:rPr>
          <w:rFonts w:asciiTheme="minorEastAsia" w:eastAsiaTheme="minorEastAsia" w:hAnsiTheme="minorEastAsia"/>
          <w:color w:val="auto"/>
          <w:sz w:val="22"/>
          <w:szCs w:val="22"/>
        </w:rPr>
        <w:t>令和6</w:t>
      </w:r>
      <w:r w:rsidR="00FB4586" w:rsidRPr="006B2DB7">
        <w:rPr>
          <w:rFonts w:asciiTheme="minorEastAsia" w:hAnsiTheme="minorEastAsia"/>
          <w:color w:val="auto"/>
          <w:sz w:val="22"/>
        </w:rPr>
        <w:t>年国土交通省告示第8号</w:t>
      </w:r>
      <w:r w:rsidR="00FD144A" w:rsidRPr="00B168A7">
        <w:rPr>
          <w:rFonts w:asciiTheme="minorEastAsia" w:eastAsiaTheme="minorEastAsia" w:hAnsiTheme="minorEastAsia"/>
          <w:color w:val="000000" w:themeColor="text1"/>
          <w:sz w:val="22"/>
          <w:szCs w:val="22"/>
        </w:rPr>
        <w:t xml:space="preserve">　</w:t>
      </w:r>
      <w:r w:rsidR="00C45D15"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別添二</w:t>
      </w:r>
      <w:r w:rsidR="00C45D15"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　第</w:t>
      </w:r>
      <w:r w:rsidR="00FD144A" w:rsidRPr="00B168A7">
        <w:rPr>
          <w:rFonts w:asciiTheme="minorEastAsia" w:eastAsiaTheme="minorEastAsia" w:hAnsiTheme="minorEastAsia"/>
          <w:color w:val="000000" w:themeColor="text1"/>
          <w:sz w:val="22"/>
          <w:szCs w:val="22"/>
          <w:u w:val="single"/>
        </w:rPr>
        <w:t xml:space="preserve">　</w:t>
      </w:r>
      <w:r w:rsidR="00E33CB7" w:rsidRPr="00B168A7">
        <w:rPr>
          <w:rFonts w:asciiTheme="minorEastAsia" w:eastAsiaTheme="minorEastAsia" w:hAnsiTheme="minorEastAsia"/>
          <w:color w:val="000000" w:themeColor="text1"/>
          <w:sz w:val="22"/>
          <w:szCs w:val="22"/>
          <w:u w:val="single"/>
        </w:rPr>
        <w:t xml:space="preserve">　</w:t>
      </w:r>
      <w:r w:rsidR="00FD144A" w:rsidRPr="00B168A7">
        <w:rPr>
          <w:rFonts w:asciiTheme="minorEastAsia" w:eastAsiaTheme="minorEastAsia" w:hAnsiTheme="minorEastAsia"/>
          <w:color w:val="000000" w:themeColor="text1"/>
          <w:sz w:val="22"/>
          <w:szCs w:val="22"/>
        </w:rPr>
        <w:t>号　第</w:t>
      </w:r>
      <w:r w:rsidR="00FD144A" w:rsidRPr="00B168A7">
        <w:rPr>
          <w:rFonts w:asciiTheme="minorEastAsia" w:eastAsiaTheme="minorEastAsia" w:hAnsiTheme="minorEastAsia"/>
          <w:color w:val="000000" w:themeColor="text1"/>
          <w:sz w:val="22"/>
          <w:szCs w:val="22"/>
          <w:u w:val="single"/>
        </w:rPr>
        <w:t xml:space="preserve">　</w:t>
      </w:r>
      <w:r w:rsidR="00E33CB7" w:rsidRPr="00B168A7">
        <w:rPr>
          <w:rFonts w:asciiTheme="minorEastAsia" w:eastAsiaTheme="minorEastAsia" w:hAnsiTheme="minorEastAsia"/>
          <w:color w:val="000000" w:themeColor="text1"/>
          <w:sz w:val="22"/>
          <w:szCs w:val="22"/>
          <w:u w:val="single"/>
        </w:rPr>
        <w:t xml:space="preserve">　</w:t>
      </w:r>
      <w:r w:rsidR="00FD144A" w:rsidRPr="00B168A7">
        <w:rPr>
          <w:rFonts w:asciiTheme="minorEastAsia" w:eastAsiaTheme="minorEastAsia" w:hAnsiTheme="minorEastAsia"/>
          <w:color w:val="000000" w:themeColor="text1"/>
          <w:sz w:val="22"/>
          <w:szCs w:val="22"/>
        </w:rPr>
        <w:t>類</w:t>
      </w:r>
      <w:r w:rsidR="00C45D15"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とする。</w:t>
      </w:r>
    </w:p>
    <w:p w14:paraId="75DD1DF1"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p>
    <w:p w14:paraId="3ED28EED" w14:textId="7D80B339" w:rsidR="00FD144A" w:rsidRPr="00B168A7" w:rsidRDefault="00FD144A" w:rsidP="00BA63D3">
      <w:pPr>
        <w:spacing w:line="32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 xml:space="preserve">　４．適用</w:t>
      </w:r>
    </w:p>
    <w:p w14:paraId="2EC1F4FD" w14:textId="2BB2CC28" w:rsidR="00FD144A" w:rsidRPr="00B168A7" w:rsidRDefault="006C327A" w:rsidP="00A4525E">
      <w:pPr>
        <w:spacing w:line="320" w:lineRule="exact"/>
        <w:ind w:left="460" w:hangingChars="200" w:hanging="46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　本特記仕様書（以下「特記仕様書」という。）に記載された特記事項については「○」印が付いたものを適用する。「○」印の付かない場合は、「※」印を適用する。</w:t>
      </w:r>
    </w:p>
    <w:p w14:paraId="61E04E0C"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C45D15"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「○」印と「※」印が付いた場合は共に適用する。</w:t>
      </w:r>
    </w:p>
    <w:p w14:paraId="751F0EC7" w14:textId="74C76D7C"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p>
    <w:p w14:paraId="4386E220" w14:textId="1190DD26" w:rsidR="00FD144A" w:rsidRPr="00B168A7" w:rsidRDefault="00FD144A" w:rsidP="00BA63D3">
      <w:pPr>
        <w:spacing w:line="32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 xml:space="preserve">　５．設計与条件</w:t>
      </w:r>
    </w:p>
    <w:p w14:paraId="289DCCF4" w14:textId="56B4DC14" w:rsidR="00FD144A" w:rsidRPr="00B168A7" w:rsidRDefault="006C327A" w:rsidP="006C327A">
      <w:pPr>
        <w:spacing w:line="320" w:lineRule="exact"/>
        <w:rPr>
          <w:rFonts w:asciiTheme="majorEastAsia" w:eastAsiaTheme="majorEastAsia" w:hAnsiTheme="maj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ajorEastAsia" w:eastAsiaTheme="majorEastAsia" w:hAnsiTheme="majorEastAsia"/>
          <w:color w:val="000000" w:themeColor="text1"/>
          <w:sz w:val="22"/>
          <w:szCs w:val="22"/>
        </w:rPr>
        <w:t>(1)　敷地の条件</w:t>
      </w:r>
    </w:p>
    <w:p w14:paraId="48CC72A0" w14:textId="736BCF24"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ａ．敷地の面積　　　　　　　　</w:t>
      </w:r>
      <w:r w:rsidR="00FD144A"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　　　　</w:t>
      </w:r>
      <w:r w:rsidR="00841E86"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　　　　</w:t>
      </w:r>
      <w:r w:rsidR="00841E86" w:rsidRPr="00B168A7">
        <w:rPr>
          <w:rFonts w:asciiTheme="minorEastAsia" w:eastAsiaTheme="minorEastAsia" w:hAnsiTheme="minorEastAsia"/>
          <w:color w:val="000000" w:themeColor="text1"/>
          <w:sz w:val="22"/>
          <w:szCs w:val="22"/>
        </w:rPr>
        <w:t>m</w:t>
      </w:r>
      <w:r w:rsidR="00841E86" w:rsidRPr="00B168A7">
        <w:rPr>
          <w:rFonts w:asciiTheme="minorEastAsia" w:eastAsiaTheme="minorEastAsia" w:hAnsiTheme="minorEastAsia" w:hint="default"/>
          <w:color w:val="000000" w:themeColor="text1"/>
          <w:sz w:val="22"/>
          <w:szCs w:val="22"/>
          <w:vertAlign w:val="superscript"/>
        </w:rPr>
        <w:t>2</w:t>
      </w:r>
      <w:r w:rsidR="00FD144A" w:rsidRPr="00B168A7">
        <w:rPr>
          <w:rFonts w:asciiTheme="minorEastAsia" w:eastAsiaTheme="minorEastAsia" w:hAnsiTheme="minorEastAsia"/>
          <w:color w:val="000000" w:themeColor="text1"/>
          <w:sz w:val="22"/>
          <w:szCs w:val="22"/>
        </w:rPr>
        <w:t>）</w:t>
      </w:r>
    </w:p>
    <w:p w14:paraId="665630A0" w14:textId="09F69D28"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ｂ．用途地域及び地区の指定　　</w:t>
      </w:r>
      <w:r w:rsidR="00FD144A"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　　</w:t>
      </w:r>
      <w:r w:rsidR="00841E86"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　　　　　　　）</w:t>
      </w:r>
    </w:p>
    <w:p w14:paraId="1394556D" w14:textId="3C78284C" w:rsidR="00FD144A" w:rsidRPr="00B168A7" w:rsidRDefault="006C327A" w:rsidP="006C327A">
      <w:pPr>
        <w:spacing w:line="320" w:lineRule="exact"/>
        <w:rPr>
          <w:rFonts w:asciiTheme="majorEastAsia" w:eastAsiaTheme="majorEastAsia" w:hAnsiTheme="maj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ajorEastAsia" w:eastAsiaTheme="majorEastAsia" w:hAnsiTheme="majorEastAsia"/>
          <w:color w:val="000000" w:themeColor="text1"/>
          <w:sz w:val="22"/>
          <w:szCs w:val="22"/>
        </w:rPr>
        <w:t>(2)　施設の条件</w:t>
      </w:r>
      <w:r w:rsidR="00FD144A" w:rsidRPr="00B168A7">
        <w:rPr>
          <w:rFonts w:asciiTheme="majorEastAsia" w:eastAsiaTheme="majorEastAsia" w:hAnsiTheme="majorEastAsia"/>
          <w:color w:val="000000" w:themeColor="text1"/>
          <w:spacing w:val="-1"/>
          <w:sz w:val="22"/>
          <w:szCs w:val="22"/>
        </w:rPr>
        <w:t xml:space="preserve"> </w:t>
      </w:r>
    </w:p>
    <w:p w14:paraId="3C9DEE45" w14:textId="1E4B65C1"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ａ．施設の延べ面積（計画面積）</w:t>
      </w:r>
      <w:r w:rsidR="003871EC">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w:t>
      </w:r>
      <w:r w:rsidR="003871EC">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　</w:t>
      </w:r>
      <w:r w:rsidR="00841E86"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　　　　　</w:t>
      </w:r>
      <w:r w:rsidR="00841E86" w:rsidRPr="00B168A7">
        <w:rPr>
          <w:rFonts w:asciiTheme="minorEastAsia" w:eastAsiaTheme="minorEastAsia" w:hAnsiTheme="minorEastAsia"/>
          <w:color w:val="000000" w:themeColor="text1"/>
          <w:sz w:val="22"/>
          <w:szCs w:val="22"/>
        </w:rPr>
        <w:t>m</w:t>
      </w:r>
      <w:r w:rsidR="00841E86" w:rsidRPr="00B168A7">
        <w:rPr>
          <w:rFonts w:asciiTheme="minorEastAsia" w:eastAsiaTheme="minorEastAsia" w:hAnsiTheme="minorEastAsia" w:hint="default"/>
          <w:color w:val="000000" w:themeColor="text1"/>
          <w:sz w:val="22"/>
          <w:szCs w:val="22"/>
          <w:vertAlign w:val="superscript"/>
        </w:rPr>
        <w:t>2</w:t>
      </w:r>
      <w:r w:rsidR="00FD144A" w:rsidRPr="00B168A7">
        <w:rPr>
          <w:rFonts w:asciiTheme="minorEastAsia" w:eastAsiaTheme="minorEastAsia" w:hAnsiTheme="minorEastAsia"/>
          <w:color w:val="000000" w:themeColor="text1"/>
          <w:sz w:val="22"/>
          <w:szCs w:val="22"/>
        </w:rPr>
        <w:t>）</w:t>
      </w:r>
    </w:p>
    <w:p w14:paraId="11CAA556" w14:textId="3E4F3151"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6207A" w:rsidRPr="00B168A7">
        <w:rPr>
          <w:rFonts w:asciiTheme="minorEastAsia" w:eastAsiaTheme="minorEastAsia" w:hAnsiTheme="minorEastAsia"/>
          <w:color w:val="000000" w:themeColor="text1"/>
          <w:sz w:val="22"/>
          <w:szCs w:val="22"/>
        </w:rPr>
        <w:t xml:space="preserve">ｂ．主要構造　　　　　　　　　 </w:t>
      </w:r>
      <w:r w:rsidR="00FD144A" w:rsidRPr="00B168A7">
        <w:rPr>
          <w:rFonts w:asciiTheme="minorEastAsia" w:eastAsiaTheme="minorEastAsia" w:hAnsiTheme="minorEastAsia"/>
          <w:color w:val="000000" w:themeColor="text1"/>
          <w:sz w:val="22"/>
          <w:szCs w:val="22"/>
        </w:rPr>
        <w:t>（</w:t>
      </w:r>
      <w:r w:rsidR="00841E86"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　　　　　</w:t>
      </w:r>
      <w:r w:rsidR="00841E86"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　　）</w:t>
      </w:r>
    </w:p>
    <w:p w14:paraId="263586AC" w14:textId="7F23CB4F"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ｃ．耐震安全性の分類</w:t>
      </w:r>
      <w:r w:rsidR="00FD144A" w:rsidRPr="00B168A7">
        <w:rPr>
          <w:rFonts w:asciiTheme="minorEastAsia" w:eastAsiaTheme="minorEastAsia" w:hAnsiTheme="minorEastAsia"/>
          <w:color w:val="000000" w:themeColor="text1"/>
          <w:spacing w:val="-1"/>
          <w:sz w:val="22"/>
          <w:szCs w:val="22"/>
        </w:rPr>
        <w:t xml:space="preserve"> </w:t>
      </w:r>
    </w:p>
    <w:p w14:paraId="6E7C3153" w14:textId="742635E8" w:rsidR="00FD144A" w:rsidRPr="00B168A7" w:rsidRDefault="006C327A" w:rsidP="006C327A">
      <w:pPr>
        <w:spacing w:line="320" w:lineRule="exact"/>
        <w:ind w:left="920" w:hangingChars="400" w:hanging="92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官庁施設の総合耐震・対津波計画基準（平成25年3月28日改定国土交通省官庁営繕部）による、耐震安全性の分類は次のとおりとする。</w:t>
      </w:r>
    </w:p>
    <w:p w14:paraId="2D7D29E0" w14:textId="54818AC2"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1）　構造体　　　　　　　</w:t>
      </w:r>
      <w:r w:rsidR="00841E86"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　　　　類</w:t>
      </w:r>
    </w:p>
    <w:p w14:paraId="35BC3F6E" w14:textId="3BFD7075"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2）　建築非構造部材　　　　</w:t>
      </w:r>
      <w:r w:rsidR="00841E86"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　　　類</w:t>
      </w:r>
    </w:p>
    <w:p w14:paraId="11DA3CA0" w14:textId="5E020921"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3）　建築設備　　　　　　　</w:t>
      </w:r>
      <w:r w:rsidR="00841E86"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　　　類</w:t>
      </w:r>
    </w:p>
    <w:p w14:paraId="7C547B8C" w14:textId="1B84EC61" w:rsidR="00FD144A" w:rsidRPr="00B168A7" w:rsidRDefault="006C327A" w:rsidP="006C327A">
      <w:pPr>
        <w:spacing w:line="320" w:lineRule="exact"/>
        <w:rPr>
          <w:rFonts w:asciiTheme="majorEastAsia" w:eastAsiaTheme="majorEastAsia" w:hAnsiTheme="maj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ajorEastAsia" w:eastAsiaTheme="majorEastAsia" w:hAnsiTheme="majorEastAsia"/>
          <w:color w:val="000000" w:themeColor="text1"/>
          <w:sz w:val="22"/>
          <w:szCs w:val="22"/>
        </w:rPr>
        <w:t>(3)　建設の条件</w:t>
      </w:r>
    </w:p>
    <w:p w14:paraId="50149741" w14:textId="556D1423"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ａ．予定工事費（　　　　　　</w:t>
      </w:r>
      <w:r w:rsidR="00841E86"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　　　　　円（税抜き））</w:t>
      </w:r>
    </w:p>
    <w:p w14:paraId="40FB79F2" w14:textId="54AA66D1"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ｂ．建設工期　（　　　　　　</w:t>
      </w:r>
      <w:r w:rsidR="00841E86"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　　　　　　　　　　）</w:t>
      </w:r>
    </w:p>
    <w:p w14:paraId="0A8210E2" w14:textId="6D8CB962" w:rsidR="00FD144A" w:rsidRPr="00B168A7" w:rsidRDefault="006C327A" w:rsidP="006C327A">
      <w:pPr>
        <w:spacing w:line="320" w:lineRule="exact"/>
        <w:rPr>
          <w:rFonts w:asciiTheme="majorEastAsia" w:eastAsiaTheme="majorEastAsia" w:hAnsiTheme="maj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ajorEastAsia" w:eastAsiaTheme="majorEastAsia" w:hAnsiTheme="majorEastAsia"/>
          <w:color w:val="000000" w:themeColor="text1"/>
          <w:sz w:val="22"/>
          <w:szCs w:val="22"/>
        </w:rPr>
        <w:t>(4)　工事種別</w:t>
      </w:r>
    </w:p>
    <w:p w14:paraId="3ACE6B05" w14:textId="70E41333"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・新築</w:t>
      </w:r>
      <w:r w:rsidR="00841E86"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w:t>
      </w:r>
      <w:r w:rsidR="00841E86"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・増築</w:t>
      </w:r>
      <w:r w:rsidR="00841E86" w:rsidRPr="00B168A7">
        <w:rPr>
          <w:rFonts w:asciiTheme="minorEastAsia" w:eastAsiaTheme="minorEastAsia" w:hAnsiTheme="minorEastAsia"/>
          <w:color w:val="000000" w:themeColor="text1"/>
          <w:sz w:val="22"/>
          <w:szCs w:val="22"/>
        </w:rPr>
        <w:t xml:space="preserve">　</w:t>
      </w:r>
      <w:r w:rsidR="007C4A31"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・改築</w:t>
      </w:r>
      <w:r w:rsidR="00841E86" w:rsidRPr="00B168A7">
        <w:rPr>
          <w:rFonts w:asciiTheme="minorEastAsia" w:eastAsiaTheme="minorEastAsia" w:hAnsiTheme="minorEastAsia"/>
          <w:color w:val="000000" w:themeColor="text1"/>
          <w:sz w:val="22"/>
          <w:szCs w:val="22"/>
        </w:rPr>
        <w:t xml:space="preserve">　</w:t>
      </w:r>
      <w:r w:rsidR="007C4A31"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・移転</w:t>
      </w:r>
      <w:r w:rsidRPr="00B168A7">
        <w:rPr>
          <w:rFonts w:asciiTheme="minorEastAsia" w:eastAsiaTheme="minorEastAsia" w:hAnsiTheme="minorEastAsia"/>
          <w:color w:val="000000" w:themeColor="text1"/>
          <w:spacing w:val="-1"/>
          <w:sz w:val="22"/>
          <w:szCs w:val="22"/>
        </w:rPr>
        <w:t xml:space="preserve"> </w:t>
      </w:r>
    </w:p>
    <w:p w14:paraId="1BEC6C25" w14:textId="4A958E63"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・大規模な模様替え　　　</w:t>
      </w:r>
      <w:r w:rsidR="00841E86"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・大規模な修繕</w:t>
      </w:r>
    </w:p>
    <w:p w14:paraId="57FD8C4D" w14:textId="4F6C3AF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r w:rsidR="00841E86"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xml:space="preserve">　　　　　　　　　　　　）</w:t>
      </w:r>
    </w:p>
    <w:p w14:paraId="34FC3D0A" w14:textId="3E339C7D" w:rsidR="00FD144A"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・収容（使用）人員、室別面積及び定員（別表－１）</w:t>
      </w:r>
    </w:p>
    <w:p w14:paraId="5D072C91" w14:textId="011EC497" w:rsidR="00E96541" w:rsidRDefault="00E96541" w:rsidP="00BA63D3">
      <w:pPr>
        <w:spacing w:line="320" w:lineRule="exact"/>
        <w:rPr>
          <w:rFonts w:asciiTheme="minorEastAsia" w:eastAsiaTheme="minorEastAsia" w:hAnsiTheme="minorEastAsia" w:hint="default"/>
          <w:color w:val="000000" w:themeColor="text1"/>
          <w:sz w:val="22"/>
          <w:szCs w:val="22"/>
        </w:rPr>
      </w:pPr>
    </w:p>
    <w:p w14:paraId="14688603" w14:textId="77777777" w:rsidR="00E96541" w:rsidRPr="00B168A7" w:rsidRDefault="00E96541" w:rsidP="00BA63D3">
      <w:pPr>
        <w:spacing w:line="320" w:lineRule="exact"/>
        <w:rPr>
          <w:rFonts w:asciiTheme="minorEastAsia" w:eastAsiaTheme="minorEastAsia" w:hAnsiTheme="minorEastAsia" w:hint="default"/>
          <w:color w:val="000000" w:themeColor="text1"/>
          <w:sz w:val="22"/>
          <w:szCs w:val="22"/>
        </w:rPr>
      </w:pPr>
    </w:p>
    <w:p w14:paraId="4BBE8505" w14:textId="7F7A4240" w:rsidR="00FD144A" w:rsidRPr="00B168A7" w:rsidRDefault="006C327A" w:rsidP="006C327A">
      <w:pPr>
        <w:spacing w:line="320" w:lineRule="exact"/>
        <w:rPr>
          <w:rFonts w:asciiTheme="majorEastAsia" w:eastAsiaTheme="majorEastAsia" w:hAnsiTheme="majorEastAsia" w:hint="default"/>
          <w:color w:val="000000" w:themeColor="text1"/>
          <w:sz w:val="22"/>
          <w:szCs w:val="22"/>
        </w:rPr>
      </w:pPr>
      <w:r w:rsidRPr="00B168A7">
        <w:rPr>
          <w:rFonts w:asciiTheme="minorEastAsia" w:eastAsiaTheme="minorEastAsia" w:hAnsiTheme="minorEastAsia"/>
          <w:color w:val="000000" w:themeColor="text1"/>
          <w:sz w:val="22"/>
          <w:szCs w:val="22"/>
        </w:rPr>
        <w:lastRenderedPageBreak/>
        <w:t xml:space="preserve">　　</w:t>
      </w:r>
      <w:r w:rsidR="00FD144A" w:rsidRPr="00B168A7">
        <w:rPr>
          <w:rFonts w:asciiTheme="majorEastAsia" w:eastAsiaTheme="majorEastAsia" w:hAnsiTheme="majorEastAsia"/>
          <w:color w:val="000000" w:themeColor="text1"/>
          <w:sz w:val="22"/>
          <w:szCs w:val="22"/>
        </w:rPr>
        <w:t>(5)　設備計画</w:t>
      </w:r>
    </w:p>
    <w:p w14:paraId="6701E93B" w14:textId="382F31DE"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2"/>
          <w:sz w:val="22"/>
          <w:szCs w:val="22"/>
        </w:rPr>
        <w:t xml:space="preserve">　　　・電　気</w:t>
      </w:r>
      <w:r w:rsidRPr="00B168A7">
        <w:rPr>
          <w:rFonts w:asciiTheme="minorEastAsia" w:eastAsiaTheme="minorEastAsia" w:hAnsiTheme="minorEastAsia"/>
          <w:color w:val="000000" w:themeColor="text1"/>
          <w:sz w:val="22"/>
          <w:szCs w:val="22"/>
        </w:rPr>
        <w:t xml:space="preserve">　（　　　　　　</w:t>
      </w:r>
      <w:r w:rsidR="00841E86"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xml:space="preserve">　　　　　　　　　　）</w:t>
      </w:r>
    </w:p>
    <w:p w14:paraId="4F5D6329" w14:textId="35A0498B"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2"/>
          <w:sz w:val="22"/>
          <w:szCs w:val="22"/>
        </w:rPr>
        <w:t xml:space="preserve">　　　・空　調</w:t>
      </w:r>
      <w:r w:rsidRPr="00B168A7">
        <w:rPr>
          <w:rFonts w:asciiTheme="minorEastAsia" w:eastAsiaTheme="minorEastAsia" w:hAnsiTheme="minorEastAsia"/>
          <w:color w:val="000000" w:themeColor="text1"/>
          <w:sz w:val="22"/>
          <w:szCs w:val="22"/>
        </w:rPr>
        <w:t xml:space="preserve">　（　　　　　　</w:t>
      </w:r>
      <w:r w:rsidR="00841E86"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xml:space="preserve">　　　　　　　　　　）</w:t>
      </w:r>
    </w:p>
    <w:p w14:paraId="4CB1F6DB" w14:textId="5DFC760D"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・給排水衛生（　　　　　</w:t>
      </w:r>
      <w:r w:rsidR="00841E86"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xml:space="preserve">　　　　　　　　　　）</w:t>
      </w:r>
    </w:p>
    <w:p w14:paraId="62581D07" w14:textId="19A15C0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・昇降機</w:t>
      </w:r>
      <w:r w:rsidR="00841E86"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xml:space="preserve">（　　　　　</w:t>
      </w:r>
      <w:r w:rsidR="00841E86"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xml:space="preserve">　　　　　　　　　　　）</w:t>
      </w:r>
    </w:p>
    <w:p w14:paraId="695E7DD7" w14:textId="25E0D5A2"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・その他　（　　　　　　</w:t>
      </w:r>
      <w:r w:rsidR="00841E86"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xml:space="preserve">　　）</w:t>
      </w:r>
    </w:p>
    <w:p w14:paraId="690E9B50" w14:textId="3D70752E"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・室別必要設備（別表－２、３）</w:t>
      </w:r>
    </w:p>
    <w:p w14:paraId="70692FB7" w14:textId="65D0B129" w:rsidR="00FD144A" w:rsidRPr="00B168A7" w:rsidRDefault="006C327A" w:rsidP="006C327A">
      <w:pPr>
        <w:spacing w:line="320" w:lineRule="exact"/>
        <w:rPr>
          <w:rFonts w:asciiTheme="majorEastAsia" w:eastAsiaTheme="majorEastAsia" w:hAnsiTheme="maj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ajorEastAsia" w:eastAsiaTheme="majorEastAsia" w:hAnsiTheme="majorEastAsia"/>
          <w:color w:val="000000" w:themeColor="text1"/>
          <w:sz w:val="22"/>
          <w:szCs w:val="22"/>
        </w:rPr>
        <w:t>(6)　屋外整備計画</w:t>
      </w:r>
    </w:p>
    <w:p w14:paraId="0E586FA7" w14:textId="1E4C2A93"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・囲障</w:t>
      </w:r>
      <w:r w:rsidR="00740FE2"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・門</w:t>
      </w:r>
      <w:r w:rsidR="00740FE2"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・敷地排水</w:t>
      </w:r>
      <w:r w:rsidR="00740FE2"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・植栽</w:t>
      </w:r>
      <w:r w:rsidR="00740FE2"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・舗装</w:t>
      </w:r>
    </w:p>
    <w:p w14:paraId="71C009FE" w14:textId="260E76FC"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r w:rsidR="00841E86"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xml:space="preserve">　　　　）</w:t>
      </w:r>
    </w:p>
    <w:p w14:paraId="6F4C5B8B" w14:textId="3D24B5EA" w:rsidR="00FD144A" w:rsidRPr="00B168A7" w:rsidRDefault="006C327A" w:rsidP="006C327A">
      <w:pPr>
        <w:spacing w:line="320" w:lineRule="exact"/>
        <w:rPr>
          <w:rFonts w:asciiTheme="majorEastAsia" w:eastAsiaTheme="majorEastAsia" w:hAnsiTheme="maj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ajorEastAsia" w:eastAsiaTheme="majorEastAsia" w:hAnsiTheme="majorEastAsia"/>
          <w:color w:val="000000" w:themeColor="text1"/>
          <w:sz w:val="22"/>
          <w:szCs w:val="22"/>
        </w:rPr>
        <w:t>(7)</w:t>
      </w:r>
      <w:r w:rsidR="00841E86" w:rsidRPr="00B168A7">
        <w:rPr>
          <w:rFonts w:asciiTheme="majorEastAsia" w:eastAsiaTheme="majorEastAsia" w:hAnsiTheme="majorEastAsia"/>
          <w:color w:val="000000" w:themeColor="text1"/>
          <w:spacing w:val="-1"/>
          <w:sz w:val="22"/>
          <w:szCs w:val="22"/>
        </w:rPr>
        <w:t xml:space="preserve">　</w:t>
      </w:r>
      <w:r w:rsidR="00FD144A" w:rsidRPr="00B168A7">
        <w:rPr>
          <w:rFonts w:asciiTheme="majorEastAsia" w:eastAsiaTheme="majorEastAsia" w:hAnsiTheme="majorEastAsia"/>
          <w:color w:val="000000" w:themeColor="text1"/>
          <w:sz w:val="22"/>
          <w:szCs w:val="22"/>
        </w:rPr>
        <w:t>部分引渡</w:t>
      </w:r>
    </w:p>
    <w:p w14:paraId="5F60D084" w14:textId="6BF12BFA"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ａ</w:t>
      </w:r>
      <w:r w:rsidRPr="00B168A7">
        <w:rPr>
          <w:rFonts w:asciiTheme="minorEastAsia" w:eastAsiaTheme="minorEastAsia" w:hAnsiTheme="minorEastAsia"/>
          <w:color w:val="000000" w:themeColor="text1"/>
          <w:sz w:val="22"/>
          <w:szCs w:val="22"/>
        </w:rPr>
        <w:t>．</w:t>
      </w:r>
      <w:r w:rsidR="00FD144A" w:rsidRPr="00B168A7">
        <w:rPr>
          <w:rFonts w:asciiTheme="minorEastAsia" w:eastAsiaTheme="minorEastAsia" w:hAnsiTheme="minorEastAsia"/>
          <w:color w:val="000000" w:themeColor="text1"/>
          <w:sz w:val="22"/>
          <w:szCs w:val="22"/>
        </w:rPr>
        <w:t>部分引渡時期</w:t>
      </w:r>
      <w:r w:rsidR="00FD144A" w:rsidRPr="00B168A7">
        <w:rPr>
          <w:rFonts w:asciiTheme="minorEastAsia" w:eastAsiaTheme="minorEastAsia" w:hAnsiTheme="minorEastAsia"/>
          <w:color w:val="000000" w:themeColor="text1"/>
          <w:spacing w:val="-1"/>
          <w:sz w:val="22"/>
          <w:szCs w:val="22"/>
        </w:rPr>
        <w:t xml:space="preserve"> </w:t>
      </w:r>
    </w:p>
    <w:p w14:paraId="202C3CE2" w14:textId="278E4F44"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・基本設計完了時（　</w:t>
      </w:r>
      <w:r w:rsidR="00841E86"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　）</w:t>
      </w:r>
    </w:p>
    <w:p w14:paraId="5C287747" w14:textId="6A28BBEA"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w:t>
      </w:r>
      <w:r w:rsidR="00841E86"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　　　　　　</w:t>
      </w:r>
      <w:r w:rsidR="00841E86"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　　　　</w:t>
      </w:r>
      <w:r w:rsidR="004B0AC3"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　）</w:t>
      </w:r>
    </w:p>
    <w:p w14:paraId="1774BC15" w14:textId="4DD1B8F7"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ｂ</w:t>
      </w:r>
      <w:r w:rsidRPr="00B168A7">
        <w:rPr>
          <w:rFonts w:asciiTheme="minorEastAsia" w:eastAsiaTheme="minorEastAsia" w:hAnsiTheme="minorEastAsia"/>
          <w:color w:val="000000" w:themeColor="text1"/>
          <w:sz w:val="22"/>
          <w:szCs w:val="22"/>
        </w:rPr>
        <w:t>．</w:t>
      </w:r>
      <w:r w:rsidR="00FD144A" w:rsidRPr="00B168A7">
        <w:rPr>
          <w:rFonts w:asciiTheme="minorEastAsia" w:eastAsiaTheme="minorEastAsia" w:hAnsiTheme="minorEastAsia"/>
          <w:color w:val="000000" w:themeColor="text1"/>
          <w:sz w:val="22"/>
          <w:szCs w:val="22"/>
        </w:rPr>
        <w:t>部分引渡成果物</w:t>
      </w:r>
    </w:p>
    <w:p w14:paraId="74602A92" w14:textId="193657B9"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・基本設計図書</w:t>
      </w:r>
    </w:p>
    <w:p w14:paraId="284E250B" w14:textId="4D98382B"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xml:space="preserve">・（　　　　　　　　　　　</w:t>
      </w:r>
      <w:r w:rsidR="00841E86"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 xml:space="preserve">　）</w:t>
      </w:r>
    </w:p>
    <w:p w14:paraId="58EFD02A" w14:textId="65832780" w:rsidR="00FD144A" w:rsidRPr="00B168A7" w:rsidRDefault="006C327A" w:rsidP="006C327A">
      <w:pPr>
        <w:spacing w:line="320" w:lineRule="exact"/>
        <w:rPr>
          <w:rFonts w:asciiTheme="majorEastAsia" w:eastAsiaTheme="majorEastAsia" w:hAnsiTheme="maj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ajorEastAsia" w:eastAsiaTheme="majorEastAsia" w:hAnsiTheme="majorEastAsia"/>
          <w:color w:val="000000" w:themeColor="text1"/>
          <w:sz w:val="22"/>
          <w:szCs w:val="22"/>
        </w:rPr>
        <w:t>(8)　設計与条件の資料</w:t>
      </w:r>
    </w:p>
    <w:p w14:paraId="0311CBCE" w14:textId="5B88760C"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設計与条件については、次の資料による。</w:t>
      </w:r>
    </w:p>
    <w:p w14:paraId="5CC44A91" w14:textId="44BD59A5"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・基本設計書</w:t>
      </w:r>
    </w:p>
    <w:p w14:paraId="716D8760" w14:textId="3761C28D" w:rsidR="00FD144A" w:rsidRPr="00B168A7" w:rsidRDefault="006C327A" w:rsidP="006C327A">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w:t>
      </w:r>
    </w:p>
    <w:p w14:paraId="11EF5188"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p>
    <w:p w14:paraId="2517985D" w14:textId="77777777" w:rsidR="00FD144A" w:rsidRPr="00B168A7" w:rsidRDefault="00FD144A" w:rsidP="00BA63D3">
      <w:pPr>
        <w:spacing w:line="32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 xml:space="preserve">　６－１．管理技術者の資格要件</w:t>
      </w:r>
    </w:p>
    <w:p w14:paraId="153CE5FB" w14:textId="1C9591D3" w:rsidR="00FD144A" w:rsidRPr="00B168A7" w:rsidRDefault="006C327A" w:rsidP="00A4525E">
      <w:pPr>
        <w:spacing w:line="320" w:lineRule="exact"/>
        <w:ind w:left="460" w:hangingChars="200" w:hanging="46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管理技術者の資格要件は次による。また、建築士については、建築士法第</w:t>
      </w:r>
      <w:r w:rsidR="00635DE5" w:rsidRPr="00B168A7">
        <w:rPr>
          <w:rFonts w:asciiTheme="minorEastAsia" w:eastAsiaTheme="minorEastAsia" w:hAnsiTheme="minorEastAsia"/>
          <w:color w:val="000000" w:themeColor="text1"/>
          <w:sz w:val="22"/>
          <w:szCs w:val="22"/>
        </w:rPr>
        <w:t>２２</w:t>
      </w:r>
      <w:r w:rsidR="00FD144A" w:rsidRPr="00B168A7">
        <w:rPr>
          <w:rFonts w:asciiTheme="minorEastAsia" w:eastAsiaTheme="minorEastAsia" w:hAnsiTheme="minorEastAsia"/>
          <w:color w:val="000000" w:themeColor="text1"/>
          <w:sz w:val="22"/>
          <w:szCs w:val="22"/>
        </w:rPr>
        <w:t>条の２の講習の課程を修了した者とする（６－２，６－３において同じ）。</w:t>
      </w:r>
    </w:p>
    <w:p w14:paraId="5C4F7884" w14:textId="6C4C3CA9"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・建築士法（昭和２５年法律第２０２号。以下同じ）による一級建築士</w:t>
      </w:r>
    </w:p>
    <w:p w14:paraId="6FCF51D7" w14:textId="3E297AEF"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・建築士法による一級建築士または二級建築士</w:t>
      </w:r>
    </w:p>
    <w:p w14:paraId="7F83A8E7" w14:textId="2F27B128"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・建築士法による建築設備士</w:t>
      </w:r>
    </w:p>
    <w:p w14:paraId="78F3933C" w14:textId="1A344ECF" w:rsidR="000F44EB"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r w:rsidR="00512487"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xml:space="preserve">　　　　　　　　　）</w:t>
      </w:r>
    </w:p>
    <w:p w14:paraId="2D9A81B7"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p>
    <w:p w14:paraId="1B6F08DF" w14:textId="77777777" w:rsidR="00FD144A" w:rsidRPr="00B168A7" w:rsidRDefault="00FD144A" w:rsidP="00BA63D3">
      <w:pPr>
        <w:spacing w:line="32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 xml:space="preserve">　６－２．担当技術者の資格要件</w:t>
      </w:r>
    </w:p>
    <w:p w14:paraId="0DB4201E" w14:textId="54901CF4" w:rsidR="00FD144A" w:rsidRPr="00B168A7" w:rsidRDefault="006C327A" w:rsidP="00A4525E">
      <w:pPr>
        <w:spacing w:line="320" w:lineRule="exact"/>
        <w:ind w:left="460" w:hangingChars="200" w:hanging="46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担当分野の業務を分担する担当技術者のうち1名以上は、下記で特記した資格要件を有する者とする。なお、管理技術者は、次の担当技術者を兼ねることができる。</w:t>
      </w:r>
    </w:p>
    <w:p w14:paraId="5240CEDA"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※建築（意匠・構造）分野の担当技術者</w:t>
      </w:r>
    </w:p>
    <w:p w14:paraId="1B4C64A1" w14:textId="3EED3198"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・建築設備</w:t>
      </w:r>
      <w:r w:rsidR="00512487" w:rsidRPr="00B168A7">
        <w:rPr>
          <w:rFonts w:asciiTheme="minorEastAsia" w:eastAsiaTheme="minorEastAsia" w:hAnsiTheme="minorEastAsia"/>
          <w:color w:val="000000" w:themeColor="text1"/>
          <w:sz w:val="22"/>
          <w:szCs w:val="22"/>
        </w:rPr>
        <w:t>（</w:t>
      </w:r>
      <w:r w:rsidRPr="00B168A7">
        <w:rPr>
          <w:rFonts w:asciiTheme="minorEastAsia" w:eastAsiaTheme="minorEastAsia" w:hAnsiTheme="minorEastAsia"/>
          <w:color w:val="000000" w:themeColor="text1"/>
          <w:sz w:val="22"/>
          <w:szCs w:val="22"/>
        </w:rPr>
        <w:t>電気・機械</w:t>
      </w:r>
      <w:r w:rsidR="00512487" w:rsidRPr="00B168A7">
        <w:rPr>
          <w:rFonts w:asciiTheme="minorEastAsia" w:eastAsiaTheme="minorEastAsia" w:hAnsiTheme="minorEastAsia"/>
          <w:color w:val="000000" w:themeColor="text1"/>
          <w:sz w:val="22"/>
          <w:szCs w:val="22"/>
        </w:rPr>
        <w:t>）</w:t>
      </w:r>
      <w:r w:rsidRPr="00B168A7">
        <w:rPr>
          <w:rFonts w:asciiTheme="minorEastAsia" w:eastAsiaTheme="minorEastAsia" w:hAnsiTheme="minorEastAsia"/>
          <w:color w:val="000000" w:themeColor="text1"/>
          <w:sz w:val="22"/>
          <w:szCs w:val="22"/>
        </w:rPr>
        <w:t>分野の担当技術者</w:t>
      </w:r>
    </w:p>
    <w:p w14:paraId="5CBD2963" w14:textId="5BD89D93" w:rsidR="00FD144A" w:rsidRPr="00B168A7" w:rsidRDefault="006C327A" w:rsidP="006C327A">
      <w:pPr>
        <w:spacing w:line="320" w:lineRule="exact"/>
        <w:rPr>
          <w:rFonts w:asciiTheme="majorEastAsia" w:eastAsiaTheme="majorEastAsia" w:hAnsiTheme="maj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ajorEastAsia" w:eastAsiaTheme="majorEastAsia" w:hAnsiTheme="majorEastAsia"/>
          <w:color w:val="000000" w:themeColor="text1"/>
          <w:sz w:val="22"/>
          <w:szCs w:val="22"/>
        </w:rPr>
        <w:t>(1)</w:t>
      </w:r>
      <w:r w:rsidR="00512487" w:rsidRPr="00B168A7">
        <w:rPr>
          <w:rFonts w:asciiTheme="majorEastAsia" w:eastAsiaTheme="majorEastAsia" w:hAnsiTheme="majorEastAsia"/>
          <w:color w:val="000000" w:themeColor="text1"/>
          <w:spacing w:val="-1"/>
          <w:sz w:val="22"/>
          <w:szCs w:val="22"/>
        </w:rPr>
        <w:t xml:space="preserve">　</w:t>
      </w:r>
      <w:r w:rsidR="00FD144A" w:rsidRPr="00B168A7">
        <w:rPr>
          <w:rFonts w:asciiTheme="majorEastAsia" w:eastAsiaTheme="majorEastAsia" w:hAnsiTheme="majorEastAsia"/>
          <w:color w:val="000000" w:themeColor="text1"/>
          <w:sz w:val="22"/>
          <w:szCs w:val="22"/>
        </w:rPr>
        <w:t>建築</w:t>
      </w:r>
      <w:r w:rsidR="00512487" w:rsidRPr="00B168A7">
        <w:rPr>
          <w:rFonts w:asciiTheme="majorEastAsia" w:eastAsiaTheme="majorEastAsia" w:hAnsiTheme="majorEastAsia"/>
          <w:color w:val="000000" w:themeColor="text1"/>
          <w:sz w:val="22"/>
          <w:szCs w:val="22"/>
        </w:rPr>
        <w:t>（</w:t>
      </w:r>
      <w:r w:rsidR="00FD144A" w:rsidRPr="00B168A7">
        <w:rPr>
          <w:rFonts w:asciiTheme="majorEastAsia" w:eastAsiaTheme="majorEastAsia" w:hAnsiTheme="majorEastAsia"/>
          <w:color w:val="000000" w:themeColor="text1"/>
          <w:sz w:val="22"/>
          <w:szCs w:val="22"/>
        </w:rPr>
        <w:t>意匠・構造</w:t>
      </w:r>
      <w:r w:rsidR="00512487" w:rsidRPr="00B168A7">
        <w:rPr>
          <w:rFonts w:asciiTheme="majorEastAsia" w:eastAsiaTheme="majorEastAsia" w:hAnsiTheme="majorEastAsia"/>
          <w:color w:val="000000" w:themeColor="text1"/>
          <w:sz w:val="22"/>
          <w:szCs w:val="22"/>
        </w:rPr>
        <w:t>）</w:t>
      </w:r>
      <w:r w:rsidR="00FD144A" w:rsidRPr="00B168A7">
        <w:rPr>
          <w:rFonts w:asciiTheme="majorEastAsia" w:eastAsiaTheme="majorEastAsia" w:hAnsiTheme="majorEastAsia"/>
          <w:color w:val="000000" w:themeColor="text1"/>
          <w:sz w:val="22"/>
          <w:szCs w:val="22"/>
        </w:rPr>
        <w:t>担当者</w:t>
      </w:r>
    </w:p>
    <w:p w14:paraId="5FE99DF2"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・建築士法による一級建築士</w:t>
      </w:r>
    </w:p>
    <w:p w14:paraId="205D24BB"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・建築士法による一級建築士または二級建築士</w:t>
      </w:r>
    </w:p>
    <w:p w14:paraId="3056EF47"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・上記の者と同等以上の知識及び経験を有すると認められる者</w:t>
      </w:r>
    </w:p>
    <w:p w14:paraId="12264C5D" w14:textId="585C08E0"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r w:rsidR="00512487"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w:t>
      </w:r>
    </w:p>
    <w:p w14:paraId="624C4FE5" w14:textId="53F57239" w:rsidR="00FD144A" w:rsidRPr="00B168A7" w:rsidRDefault="006C327A" w:rsidP="006C327A">
      <w:pPr>
        <w:spacing w:line="320" w:lineRule="exact"/>
        <w:rPr>
          <w:rFonts w:asciiTheme="majorEastAsia" w:eastAsiaTheme="majorEastAsia" w:hAnsiTheme="maj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ajorEastAsia" w:eastAsiaTheme="majorEastAsia" w:hAnsiTheme="majorEastAsia"/>
          <w:color w:val="000000" w:themeColor="text1"/>
          <w:sz w:val="22"/>
          <w:szCs w:val="22"/>
        </w:rPr>
        <w:t>(2)</w:t>
      </w:r>
      <w:r w:rsidR="00512487" w:rsidRPr="00B168A7">
        <w:rPr>
          <w:rFonts w:asciiTheme="majorEastAsia" w:eastAsiaTheme="majorEastAsia" w:hAnsiTheme="majorEastAsia"/>
          <w:color w:val="000000" w:themeColor="text1"/>
          <w:spacing w:val="-1"/>
          <w:sz w:val="22"/>
          <w:szCs w:val="22"/>
        </w:rPr>
        <w:t xml:space="preserve">　</w:t>
      </w:r>
      <w:r w:rsidR="00FD144A" w:rsidRPr="00B168A7">
        <w:rPr>
          <w:rFonts w:asciiTheme="majorEastAsia" w:eastAsiaTheme="majorEastAsia" w:hAnsiTheme="majorEastAsia"/>
          <w:color w:val="000000" w:themeColor="text1"/>
          <w:sz w:val="22"/>
          <w:szCs w:val="22"/>
        </w:rPr>
        <w:t>建築設備（電気・機械）担当者</w:t>
      </w:r>
    </w:p>
    <w:p w14:paraId="24A1E24E"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・建築士法による一級建築士</w:t>
      </w:r>
    </w:p>
    <w:p w14:paraId="71738334"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・建築士法による一級建築士又は二級建築士</w:t>
      </w:r>
    </w:p>
    <w:p w14:paraId="777D5CEB"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・建築士法による建築設備士</w:t>
      </w:r>
    </w:p>
    <w:p w14:paraId="1F62AD77"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lastRenderedPageBreak/>
        <w:t xml:space="preserve">　　　・上記のいずれかの者と同等以上の知識及び経験を有すると認められる者</w:t>
      </w:r>
    </w:p>
    <w:p w14:paraId="522EF0CF" w14:textId="77777777" w:rsidR="00512487" w:rsidRPr="00B168A7" w:rsidRDefault="00512487" w:rsidP="00512487">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r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w:t>
      </w:r>
    </w:p>
    <w:p w14:paraId="1308FBBC" w14:textId="504BC3C0" w:rsidR="00FD144A" w:rsidRPr="00B168A7" w:rsidRDefault="006C327A" w:rsidP="006C327A">
      <w:pPr>
        <w:spacing w:line="320" w:lineRule="exact"/>
        <w:rPr>
          <w:rFonts w:asciiTheme="majorEastAsia" w:eastAsiaTheme="majorEastAsia" w:hAnsiTheme="maj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ajorEastAsia" w:eastAsiaTheme="majorEastAsia" w:hAnsiTheme="majorEastAsia"/>
          <w:color w:val="000000" w:themeColor="text1"/>
          <w:sz w:val="22"/>
          <w:szCs w:val="22"/>
        </w:rPr>
        <w:t>(3)</w:t>
      </w:r>
      <w:r w:rsidR="00512487" w:rsidRPr="00B168A7">
        <w:rPr>
          <w:rFonts w:asciiTheme="majorEastAsia" w:eastAsiaTheme="majorEastAsia" w:hAnsiTheme="majorEastAsia"/>
          <w:color w:val="000000" w:themeColor="text1"/>
          <w:spacing w:val="-1"/>
          <w:sz w:val="22"/>
          <w:szCs w:val="22"/>
        </w:rPr>
        <w:t xml:space="preserve">　</w:t>
      </w:r>
      <w:r w:rsidR="00FD144A" w:rsidRPr="00B168A7">
        <w:rPr>
          <w:rFonts w:asciiTheme="majorEastAsia" w:eastAsiaTheme="majorEastAsia" w:hAnsiTheme="majorEastAsia"/>
          <w:color w:val="000000" w:themeColor="text1"/>
          <w:sz w:val="22"/>
          <w:szCs w:val="22"/>
        </w:rPr>
        <w:t>積算、その他</w:t>
      </w:r>
    </w:p>
    <w:p w14:paraId="5AAE0A20" w14:textId="337B0715"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512487" w:rsidRPr="00B168A7">
        <w:rPr>
          <w:rFonts w:asciiTheme="minorEastAsia" w:eastAsiaTheme="minorEastAsia" w:hAnsiTheme="minorEastAsia"/>
          <w:color w:val="000000" w:themeColor="text1"/>
          <w:sz w:val="22"/>
          <w:szCs w:val="22"/>
        </w:rPr>
        <w:t>公</w:t>
      </w:r>
      <w:r w:rsidRPr="00B168A7">
        <w:rPr>
          <w:rFonts w:asciiTheme="minorEastAsia" w:eastAsiaTheme="minorEastAsia" w:hAnsiTheme="minorEastAsia"/>
          <w:color w:val="000000" w:themeColor="text1"/>
          <w:sz w:val="22"/>
          <w:szCs w:val="22"/>
        </w:rPr>
        <w:t>社）日本建築積算協会が付与する建築積算</w:t>
      </w:r>
      <w:r w:rsidR="00512487" w:rsidRPr="00B168A7">
        <w:rPr>
          <w:rFonts w:asciiTheme="minorEastAsia" w:eastAsiaTheme="minorEastAsia" w:hAnsiTheme="minorEastAsia"/>
          <w:color w:val="000000" w:themeColor="text1"/>
          <w:sz w:val="22"/>
          <w:szCs w:val="22"/>
        </w:rPr>
        <w:t>士</w:t>
      </w:r>
    </w:p>
    <w:p w14:paraId="6DD92151" w14:textId="77777777" w:rsidR="00512487" w:rsidRPr="00B168A7" w:rsidRDefault="00512487" w:rsidP="00512487">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r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w:t>
      </w:r>
    </w:p>
    <w:p w14:paraId="3812AF1D" w14:textId="77777777"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p>
    <w:p w14:paraId="3FD4C8E5" w14:textId="11CB7A10" w:rsidR="00FD144A" w:rsidRPr="00B168A7" w:rsidRDefault="00FD144A" w:rsidP="00BA63D3">
      <w:pPr>
        <w:spacing w:line="320" w:lineRule="exact"/>
        <w:ind w:left="853" w:hanging="853"/>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 xml:space="preserve">　６－３．再委託者の資格要件</w:t>
      </w:r>
    </w:p>
    <w:p w14:paraId="612BDF78" w14:textId="20BC3498" w:rsidR="00FD144A" w:rsidRPr="00B168A7" w:rsidRDefault="006C327A" w:rsidP="006C327A">
      <w:pPr>
        <w:spacing w:line="320" w:lineRule="exact"/>
        <w:rPr>
          <w:rFonts w:asciiTheme="majorEastAsia" w:eastAsiaTheme="majorEastAsia" w:hAnsiTheme="maj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ajorEastAsia" w:eastAsiaTheme="majorEastAsia" w:hAnsiTheme="majorEastAsia"/>
          <w:color w:val="000000" w:themeColor="text1"/>
          <w:sz w:val="22"/>
          <w:szCs w:val="22"/>
        </w:rPr>
        <w:t>(1)　建築士法第２条第６項に規定する設計業務</w:t>
      </w:r>
    </w:p>
    <w:p w14:paraId="6B28D61C" w14:textId="642E3BCA" w:rsidR="00FD144A" w:rsidRPr="00B168A7" w:rsidRDefault="00FD144A" w:rsidP="00F01185">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01185"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ａ．建築士事務所</w:t>
      </w:r>
    </w:p>
    <w:p w14:paraId="18AAD002" w14:textId="03E3E7A1" w:rsidR="00FD144A" w:rsidRPr="00B168A7" w:rsidRDefault="00F01185" w:rsidP="00F01185">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・建築士法による一級建築士事務所</w:t>
      </w:r>
    </w:p>
    <w:p w14:paraId="6574F798" w14:textId="592370DD" w:rsidR="00F01185" w:rsidRPr="00B168A7" w:rsidRDefault="00F01185" w:rsidP="00F01185">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・建築士法による一級建築士事務所または二級建築士事務所</w:t>
      </w:r>
    </w:p>
    <w:p w14:paraId="0852575B" w14:textId="0E25B0F8" w:rsidR="00FD144A" w:rsidRPr="003555BF" w:rsidRDefault="00F01185" w:rsidP="00F01185">
      <w:pPr>
        <w:spacing w:line="320" w:lineRule="exact"/>
        <w:rPr>
          <w:rFonts w:asciiTheme="minorEastAsia" w:eastAsiaTheme="minorEastAsia" w:hAnsiTheme="minorEastAsia" w:hint="default"/>
          <w:color w:val="auto"/>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ｂ</w:t>
      </w:r>
      <w:r w:rsidR="00FD144A" w:rsidRPr="003555BF">
        <w:rPr>
          <w:rFonts w:asciiTheme="minorEastAsia" w:eastAsiaTheme="minorEastAsia" w:hAnsiTheme="minorEastAsia"/>
          <w:color w:val="auto"/>
          <w:sz w:val="22"/>
          <w:szCs w:val="22"/>
        </w:rPr>
        <w:t>．設計者の要件</w:t>
      </w:r>
    </w:p>
    <w:p w14:paraId="59EDFFEB" w14:textId="2A6FB2DC" w:rsidR="00FD144A" w:rsidRPr="003555BF" w:rsidRDefault="00F01185" w:rsidP="00F0118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・建築士法による一級建築士</w:t>
      </w:r>
    </w:p>
    <w:p w14:paraId="1A7FCD9D" w14:textId="0264C43C" w:rsidR="00FD144A" w:rsidRPr="003555BF" w:rsidRDefault="00F01185" w:rsidP="00F0118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・建築士法による一級建築士または二級建築士</w:t>
      </w:r>
    </w:p>
    <w:p w14:paraId="33FFC173" w14:textId="5702C95F" w:rsidR="00FD144A" w:rsidRPr="003555BF" w:rsidRDefault="00FD144A" w:rsidP="00F0118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F01185"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ｃ．担当技術者</w:t>
      </w:r>
    </w:p>
    <w:p w14:paraId="75AD2234" w14:textId="445575B3" w:rsidR="003A344B" w:rsidRPr="003555BF" w:rsidRDefault="00FD144A" w:rsidP="006C327A">
      <w:pPr>
        <w:spacing w:line="320" w:lineRule="exact"/>
        <w:ind w:left="920" w:hangingChars="400" w:hanging="920"/>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6C327A"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担当分野の担当技術者の資格要件は、</w:t>
      </w:r>
      <w:r w:rsidR="0007070A" w:rsidRPr="003555BF">
        <w:rPr>
          <w:rFonts w:asciiTheme="minorEastAsia" w:eastAsiaTheme="minorEastAsia" w:hAnsiTheme="minorEastAsia"/>
          <w:color w:val="auto"/>
          <w:sz w:val="22"/>
          <w:szCs w:val="22"/>
        </w:rPr>
        <w:t>下記による</w:t>
      </w:r>
      <w:r w:rsidR="003A344B" w:rsidRPr="003555BF">
        <w:rPr>
          <w:rFonts w:asciiTheme="minorEastAsia" w:eastAsiaTheme="minorEastAsia" w:hAnsiTheme="minorEastAsia"/>
          <w:color w:val="auto"/>
          <w:sz w:val="22"/>
          <w:szCs w:val="22"/>
        </w:rPr>
        <w:t>。なお、設計者は担当技術者を兼ねることができる。</w:t>
      </w:r>
    </w:p>
    <w:p w14:paraId="7A3C77A2" w14:textId="0DB5E8ED" w:rsidR="0007070A" w:rsidRPr="003555BF" w:rsidRDefault="0007070A" w:rsidP="0007070A">
      <w:pPr>
        <w:spacing w:line="320" w:lineRule="exact"/>
        <w:rPr>
          <w:rFonts w:asciiTheme="majorEastAsia" w:eastAsiaTheme="majorEastAsia" w:hAnsiTheme="majorEastAsia" w:hint="default"/>
          <w:color w:val="auto"/>
          <w:sz w:val="22"/>
          <w:szCs w:val="22"/>
        </w:rPr>
      </w:pPr>
      <w:r w:rsidRPr="003555BF">
        <w:rPr>
          <w:rFonts w:asciiTheme="minorEastAsia" w:eastAsiaTheme="minorEastAsia" w:hAnsiTheme="minorEastAsia"/>
          <w:color w:val="auto"/>
          <w:sz w:val="22"/>
          <w:szCs w:val="22"/>
        </w:rPr>
        <w:t xml:space="preserve">　　　　</w:t>
      </w:r>
      <w:r w:rsidRPr="003555BF">
        <w:rPr>
          <w:rFonts w:asciiTheme="majorEastAsia" w:eastAsiaTheme="majorEastAsia" w:hAnsiTheme="majorEastAsia"/>
          <w:color w:val="auto"/>
          <w:sz w:val="22"/>
          <w:szCs w:val="22"/>
        </w:rPr>
        <w:t>1)</w:t>
      </w:r>
      <w:r w:rsidRPr="003555BF">
        <w:rPr>
          <w:rFonts w:asciiTheme="majorEastAsia" w:eastAsiaTheme="majorEastAsia" w:hAnsiTheme="majorEastAsia"/>
          <w:color w:val="auto"/>
          <w:spacing w:val="-1"/>
          <w:sz w:val="22"/>
          <w:szCs w:val="22"/>
        </w:rPr>
        <w:t xml:space="preserve">　</w:t>
      </w:r>
      <w:r w:rsidRPr="003555BF">
        <w:rPr>
          <w:rFonts w:asciiTheme="majorEastAsia" w:eastAsiaTheme="majorEastAsia" w:hAnsiTheme="majorEastAsia"/>
          <w:color w:val="auto"/>
          <w:sz w:val="22"/>
          <w:szCs w:val="22"/>
        </w:rPr>
        <w:t>建築（意匠・構造）担当者</w:t>
      </w:r>
    </w:p>
    <w:p w14:paraId="7CC68A98" w14:textId="3716CF1C" w:rsidR="0007070A" w:rsidRPr="003555BF" w:rsidRDefault="0007070A" w:rsidP="0007070A">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・建築士法による一級建築士</w:t>
      </w:r>
    </w:p>
    <w:p w14:paraId="67BFD616" w14:textId="0F1B185C" w:rsidR="0007070A" w:rsidRPr="003555BF" w:rsidRDefault="0007070A" w:rsidP="0007070A">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・建築士法による一級建築士または二級建築士</w:t>
      </w:r>
    </w:p>
    <w:p w14:paraId="45850759" w14:textId="383B1007" w:rsidR="0007070A" w:rsidRPr="003555BF" w:rsidRDefault="0007070A" w:rsidP="0007070A">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・上記の者と同等以上の知識及び経験を有すると認められる者</w:t>
      </w:r>
    </w:p>
    <w:p w14:paraId="1B77B6C1" w14:textId="76EF913D" w:rsidR="0007070A" w:rsidRPr="003555BF" w:rsidRDefault="0007070A" w:rsidP="0007070A">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　　　　　　　　　　</w:t>
      </w:r>
      <w:r w:rsidRPr="003555BF">
        <w:rPr>
          <w:rFonts w:asciiTheme="minorEastAsia" w:eastAsiaTheme="minorEastAsia" w:hAnsiTheme="minorEastAsia"/>
          <w:color w:val="auto"/>
          <w:spacing w:val="-1"/>
          <w:sz w:val="22"/>
          <w:szCs w:val="22"/>
        </w:rPr>
        <w:t xml:space="preserve">　　　　　　　　　　　　　　　　</w:t>
      </w:r>
      <w:r w:rsidRPr="003555BF">
        <w:rPr>
          <w:rFonts w:asciiTheme="minorEastAsia" w:eastAsiaTheme="minorEastAsia" w:hAnsiTheme="minorEastAsia"/>
          <w:color w:val="auto"/>
          <w:sz w:val="22"/>
          <w:szCs w:val="22"/>
        </w:rPr>
        <w:t>）</w:t>
      </w:r>
    </w:p>
    <w:p w14:paraId="5AAAC049" w14:textId="3A698984" w:rsidR="0007070A" w:rsidRPr="003555BF" w:rsidRDefault="0007070A" w:rsidP="0007070A">
      <w:pPr>
        <w:spacing w:line="320" w:lineRule="exact"/>
        <w:rPr>
          <w:rFonts w:asciiTheme="majorEastAsia" w:eastAsiaTheme="majorEastAsia" w:hAnsiTheme="majorEastAsia" w:hint="default"/>
          <w:color w:val="auto"/>
          <w:sz w:val="22"/>
          <w:szCs w:val="22"/>
        </w:rPr>
      </w:pPr>
      <w:r w:rsidRPr="003555BF">
        <w:rPr>
          <w:rFonts w:asciiTheme="minorEastAsia" w:eastAsiaTheme="minorEastAsia" w:hAnsiTheme="minorEastAsia"/>
          <w:color w:val="auto"/>
          <w:sz w:val="22"/>
          <w:szCs w:val="22"/>
        </w:rPr>
        <w:t xml:space="preserve">　　</w:t>
      </w:r>
      <w:r w:rsidRPr="003555BF">
        <w:rPr>
          <w:rFonts w:asciiTheme="majorEastAsia" w:eastAsiaTheme="majorEastAsia" w:hAnsiTheme="majorEastAsia"/>
          <w:color w:val="auto"/>
          <w:sz w:val="22"/>
          <w:szCs w:val="22"/>
        </w:rPr>
        <w:t xml:space="preserve">　　2)</w:t>
      </w:r>
      <w:r w:rsidRPr="003555BF">
        <w:rPr>
          <w:rFonts w:asciiTheme="majorEastAsia" w:eastAsiaTheme="majorEastAsia" w:hAnsiTheme="majorEastAsia"/>
          <w:color w:val="auto"/>
          <w:spacing w:val="-1"/>
          <w:sz w:val="22"/>
          <w:szCs w:val="22"/>
        </w:rPr>
        <w:t xml:space="preserve">　</w:t>
      </w:r>
      <w:r w:rsidRPr="003555BF">
        <w:rPr>
          <w:rFonts w:asciiTheme="majorEastAsia" w:eastAsiaTheme="majorEastAsia" w:hAnsiTheme="majorEastAsia"/>
          <w:color w:val="auto"/>
          <w:sz w:val="22"/>
          <w:szCs w:val="22"/>
        </w:rPr>
        <w:t>建築設備（電気・機械）担当者</w:t>
      </w:r>
    </w:p>
    <w:p w14:paraId="639F96DF" w14:textId="6014C155" w:rsidR="0007070A" w:rsidRPr="003555BF" w:rsidRDefault="0007070A" w:rsidP="0007070A">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・建築士法による一級建築士</w:t>
      </w:r>
    </w:p>
    <w:p w14:paraId="7C6BC77E" w14:textId="609462AE" w:rsidR="0007070A" w:rsidRPr="003555BF" w:rsidRDefault="0007070A" w:rsidP="0007070A">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・建築士法による一級建築士又は二級建築士</w:t>
      </w:r>
    </w:p>
    <w:p w14:paraId="4DD12ED9" w14:textId="1799E6D6" w:rsidR="0007070A" w:rsidRPr="003555BF" w:rsidRDefault="0007070A" w:rsidP="0007070A">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・建築士法による建築設備士</w:t>
      </w:r>
    </w:p>
    <w:p w14:paraId="6CFF2142" w14:textId="33057CA7" w:rsidR="0007070A" w:rsidRPr="003555BF" w:rsidRDefault="0007070A" w:rsidP="0007070A">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・上記のいずれかの者と同等以上の知識及び経験を有すると認められる者</w:t>
      </w:r>
    </w:p>
    <w:p w14:paraId="12ABC66F" w14:textId="6E2C82F1" w:rsidR="0007070A" w:rsidRPr="003555BF" w:rsidRDefault="0007070A" w:rsidP="0007070A">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　　　　　　　　　　</w:t>
      </w:r>
      <w:r w:rsidRPr="003555BF">
        <w:rPr>
          <w:rFonts w:asciiTheme="minorEastAsia" w:eastAsiaTheme="minorEastAsia" w:hAnsiTheme="minorEastAsia"/>
          <w:color w:val="auto"/>
          <w:spacing w:val="-1"/>
          <w:sz w:val="22"/>
          <w:szCs w:val="22"/>
        </w:rPr>
        <w:t xml:space="preserve">　　　　　　　　　　　　　　　　</w:t>
      </w:r>
      <w:r w:rsidRPr="003555BF">
        <w:rPr>
          <w:rFonts w:asciiTheme="minorEastAsia" w:eastAsiaTheme="minorEastAsia" w:hAnsiTheme="minorEastAsia"/>
          <w:color w:val="auto"/>
          <w:sz w:val="22"/>
          <w:szCs w:val="22"/>
        </w:rPr>
        <w:t>）</w:t>
      </w:r>
    </w:p>
    <w:p w14:paraId="0C877954" w14:textId="1E95C1EC" w:rsidR="003A344B" w:rsidRPr="003555BF" w:rsidRDefault="006C327A" w:rsidP="006C327A">
      <w:pPr>
        <w:spacing w:line="320" w:lineRule="exact"/>
        <w:rPr>
          <w:rFonts w:asciiTheme="majorEastAsia" w:eastAsiaTheme="majorEastAsia" w:hAnsiTheme="maj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ajorEastAsia" w:eastAsiaTheme="majorEastAsia" w:hAnsiTheme="majorEastAsia"/>
          <w:color w:val="auto"/>
          <w:sz w:val="22"/>
          <w:szCs w:val="22"/>
        </w:rPr>
        <w:t>(2)　設計の補助業務</w:t>
      </w:r>
    </w:p>
    <w:p w14:paraId="5624E55C" w14:textId="021493EC" w:rsidR="003A344B" w:rsidRPr="003555BF" w:rsidRDefault="006C327A" w:rsidP="006C327A">
      <w:pPr>
        <w:spacing w:line="320" w:lineRule="exact"/>
        <w:ind w:left="690" w:hangingChars="300" w:hanging="690"/>
        <w:rPr>
          <w:rFonts w:asciiTheme="majorEastAsia" w:eastAsiaTheme="majorEastAsia" w:hAnsiTheme="maj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担当分野の担当技術者に資格要件</w:t>
      </w:r>
      <w:r w:rsidR="0007070A" w:rsidRPr="003555BF">
        <w:rPr>
          <w:rFonts w:asciiTheme="minorEastAsia" w:eastAsiaTheme="minorEastAsia" w:hAnsiTheme="minorEastAsia"/>
          <w:color w:val="auto"/>
          <w:sz w:val="22"/>
          <w:szCs w:val="22"/>
        </w:rPr>
        <w:t>を設ける場合は、下記による</w:t>
      </w:r>
      <w:r w:rsidR="000F5508" w:rsidRPr="003555BF">
        <w:rPr>
          <w:rFonts w:asciiTheme="minorEastAsia" w:eastAsiaTheme="minorEastAsia" w:hAnsiTheme="minorEastAsia"/>
          <w:color w:val="auto"/>
          <w:sz w:val="22"/>
          <w:szCs w:val="22"/>
        </w:rPr>
        <w:t>。</w:t>
      </w:r>
    </w:p>
    <w:p w14:paraId="0A0530D7" w14:textId="77777777" w:rsidR="000278D2" w:rsidRPr="003555BF" w:rsidRDefault="000278D2" w:rsidP="000278D2">
      <w:pPr>
        <w:spacing w:line="320" w:lineRule="exact"/>
        <w:rPr>
          <w:rFonts w:asciiTheme="majorEastAsia" w:eastAsiaTheme="majorEastAsia" w:hAnsiTheme="majorEastAsia" w:hint="default"/>
          <w:color w:val="auto"/>
          <w:sz w:val="22"/>
          <w:szCs w:val="22"/>
        </w:rPr>
      </w:pPr>
      <w:r w:rsidRPr="003555BF">
        <w:rPr>
          <w:rFonts w:asciiTheme="minorEastAsia" w:eastAsiaTheme="minorEastAsia" w:hAnsiTheme="minorEastAsia"/>
          <w:color w:val="auto"/>
          <w:sz w:val="22"/>
          <w:szCs w:val="22"/>
        </w:rPr>
        <w:t xml:space="preserve">　　　　</w:t>
      </w:r>
      <w:r w:rsidRPr="003555BF">
        <w:rPr>
          <w:rFonts w:asciiTheme="majorEastAsia" w:eastAsiaTheme="majorEastAsia" w:hAnsiTheme="majorEastAsia"/>
          <w:color w:val="auto"/>
          <w:sz w:val="22"/>
          <w:szCs w:val="22"/>
        </w:rPr>
        <w:t>1)</w:t>
      </w:r>
      <w:r w:rsidRPr="003555BF">
        <w:rPr>
          <w:rFonts w:asciiTheme="majorEastAsia" w:eastAsiaTheme="majorEastAsia" w:hAnsiTheme="majorEastAsia"/>
          <w:color w:val="auto"/>
          <w:spacing w:val="-1"/>
          <w:sz w:val="22"/>
          <w:szCs w:val="22"/>
        </w:rPr>
        <w:t xml:space="preserve">　</w:t>
      </w:r>
      <w:r w:rsidRPr="003555BF">
        <w:rPr>
          <w:rFonts w:asciiTheme="majorEastAsia" w:eastAsiaTheme="majorEastAsia" w:hAnsiTheme="majorEastAsia"/>
          <w:color w:val="auto"/>
          <w:sz w:val="22"/>
          <w:szCs w:val="22"/>
        </w:rPr>
        <w:t>建築（意匠・構造）担当者</w:t>
      </w:r>
    </w:p>
    <w:p w14:paraId="7F84076C" w14:textId="77777777" w:rsidR="000278D2" w:rsidRPr="003555BF" w:rsidRDefault="000278D2" w:rsidP="000278D2">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　　　　　　　　　　</w:t>
      </w:r>
      <w:r w:rsidRPr="003555BF">
        <w:rPr>
          <w:rFonts w:asciiTheme="minorEastAsia" w:eastAsiaTheme="minorEastAsia" w:hAnsiTheme="minorEastAsia"/>
          <w:color w:val="auto"/>
          <w:spacing w:val="-1"/>
          <w:sz w:val="22"/>
          <w:szCs w:val="22"/>
        </w:rPr>
        <w:t xml:space="preserve">　　　　　　　　　　　　　　　　</w:t>
      </w:r>
      <w:r w:rsidRPr="003555BF">
        <w:rPr>
          <w:rFonts w:asciiTheme="minorEastAsia" w:eastAsiaTheme="minorEastAsia" w:hAnsiTheme="minorEastAsia"/>
          <w:color w:val="auto"/>
          <w:sz w:val="22"/>
          <w:szCs w:val="22"/>
        </w:rPr>
        <w:t>）</w:t>
      </w:r>
    </w:p>
    <w:p w14:paraId="071DC947" w14:textId="77777777" w:rsidR="000278D2" w:rsidRPr="003555BF" w:rsidRDefault="000278D2" w:rsidP="000278D2">
      <w:pPr>
        <w:spacing w:line="320" w:lineRule="exact"/>
        <w:rPr>
          <w:rFonts w:asciiTheme="majorEastAsia" w:eastAsiaTheme="majorEastAsia" w:hAnsiTheme="majorEastAsia" w:hint="default"/>
          <w:color w:val="auto"/>
          <w:sz w:val="22"/>
          <w:szCs w:val="22"/>
        </w:rPr>
      </w:pPr>
      <w:r w:rsidRPr="003555BF">
        <w:rPr>
          <w:rFonts w:asciiTheme="minorEastAsia" w:eastAsiaTheme="minorEastAsia" w:hAnsiTheme="minorEastAsia"/>
          <w:color w:val="auto"/>
          <w:sz w:val="22"/>
          <w:szCs w:val="22"/>
        </w:rPr>
        <w:t xml:space="preserve">　　</w:t>
      </w:r>
      <w:r w:rsidRPr="003555BF">
        <w:rPr>
          <w:rFonts w:asciiTheme="majorEastAsia" w:eastAsiaTheme="majorEastAsia" w:hAnsiTheme="majorEastAsia"/>
          <w:color w:val="auto"/>
          <w:sz w:val="22"/>
          <w:szCs w:val="22"/>
        </w:rPr>
        <w:t xml:space="preserve">　　2)</w:t>
      </w:r>
      <w:r w:rsidRPr="003555BF">
        <w:rPr>
          <w:rFonts w:asciiTheme="majorEastAsia" w:eastAsiaTheme="majorEastAsia" w:hAnsiTheme="majorEastAsia"/>
          <w:color w:val="auto"/>
          <w:spacing w:val="-1"/>
          <w:sz w:val="22"/>
          <w:szCs w:val="22"/>
        </w:rPr>
        <w:t xml:space="preserve">　</w:t>
      </w:r>
      <w:r w:rsidRPr="003555BF">
        <w:rPr>
          <w:rFonts w:asciiTheme="majorEastAsia" w:eastAsiaTheme="majorEastAsia" w:hAnsiTheme="majorEastAsia"/>
          <w:color w:val="auto"/>
          <w:sz w:val="22"/>
          <w:szCs w:val="22"/>
        </w:rPr>
        <w:t>建築設備（電気・機械）担当者</w:t>
      </w:r>
    </w:p>
    <w:p w14:paraId="1905D1D4" w14:textId="77777777" w:rsidR="000278D2" w:rsidRPr="003555BF" w:rsidRDefault="000278D2" w:rsidP="000278D2">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・建築士法による建築設備士</w:t>
      </w:r>
    </w:p>
    <w:p w14:paraId="76A74567" w14:textId="77777777" w:rsidR="000278D2" w:rsidRPr="003555BF" w:rsidRDefault="000278D2" w:rsidP="000278D2">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　　　　　　　　　　</w:t>
      </w:r>
      <w:r w:rsidRPr="003555BF">
        <w:rPr>
          <w:rFonts w:asciiTheme="minorEastAsia" w:eastAsiaTheme="minorEastAsia" w:hAnsiTheme="minorEastAsia"/>
          <w:color w:val="auto"/>
          <w:spacing w:val="-1"/>
          <w:sz w:val="22"/>
          <w:szCs w:val="22"/>
        </w:rPr>
        <w:t xml:space="preserve">　　　　　　　　　　　　　　　　</w:t>
      </w:r>
      <w:r w:rsidRPr="003555BF">
        <w:rPr>
          <w:rFonts w:asciiTheme="minorEastAsia" w:eastAsiaTheme="minorEastAsia" w:hAnsiTheme="minorEastAsia"/>
          <w:color w:val="auto"/>
          <w:sz w:val="22"/>
          <w:szCs w:val="22"/>
        </w:rPr>
        <w:t>）</w:t>
      </w:r>
    </w:p>
    <w:p w14:paraId="4302B8B3" w14:textId="7903108B" w:rsidR="000278D2" w:rsidRPr="003555BF" w:rsidRDefault="000278D2" w:rsidP="000278D2">
      <w:pPr>
        <w:spacing w:line="320" w:lineRule="exact"/>
        <w:rPr>
          <w:rFonts w:asciiTheme="majorEastAsia" w:eastAsiaTheme="majorEastAsia" w:hAnsiTheme="majorEastAsia" w:hint="default"/>
          <w:color w:val="auto"/>
          <w:sz w:val="22"/>
          <w:szCs w:val="22"/>
        </w:rPr>
      </w:pPr>
      <w:r w:rsidRPr="003555BF">
        <w:rPr>
          <w:rFonts w:asciiTheme="minorEastAsia" w:eastAsiaTheme="minorEastAsia" w:hAnsiTheme="minorEastAsia"/>
          <w:color w:val="auto"/>
          <w:sz w:val="22"/>
          <w:szCs w:val="22"/>
        </w:rPr>
        <w:t xml:space="preserve">　　</w:t>
      </w:r>
      <w:r w:rsidRPr="003555BF">
        <w:rPr>
          <w:rFonts w:asciiTheme="majorEastAsia" w:eastAsiaTheme="majorEastAsia" w:hAnsiTheme="majorEastAsia"/>
          <w:color w:val="auto"/>
          <w:sz w:val="22"/>
          <w:szCs w:val="22"/>
        </w:rPr>
        <w:t>(3)　その他（積算）</w:t>
      </w:r>
    </w:p>
    <w:p w14:paraId="7F32EB59" w14:textId="75ADAEC4" w:rsidR="000278D2" w:rsidRPr="003555BF" w:rsidRDefault="000278D2" w:rsidP="000278D2">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・（公社）日本建築積算協会が付与する建築積算士</w:t>
      </w:r>
    </w:p>
    <w:p w14:paraId="5F7BBA2E" w14:textId="77777777" w:rsidR="000278D2" w:rsidRPr="003555BF" w:rsidRDefault="000278D2" w:rsidP="000278D2">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　　　　　　　　　　</w:t>
      </w:r>
      <w:r w:rsidRPr="003555BF">
        <w:rPr>
          <w:rFonts w:asciiTheme="minorEastAsia" w:eastAsiaTheme="minorEastAsia" w:hAnsiTheme="minorEastAsia"/>
          <w:color w:val="auto"/>
          <w:spacing w:val="-1"/>
          <w:sz w:val="22"/>
          <w:szCs w:val="22"/>
        </w:rPr>
        <w:t xml:space="preserve">　　　　　　　　　　　　　　　　</w:t>
      </w:r>
      <w:r w:rsidRPr="003555BF">
        <w:rPr>
          <w:rFonts w:asciiTheme="minorEastAsia" w:eastAsiaTheme="minorEastAsia" w:hAnsiTheme="minorEastAsia"/>
          <w:color w:val="auto"/>
          <w:sz w:val="22"/>
          <w:szCs w:val="22"/>
        </w:rPr>
        <w:t>）</w:t>
      </w:r>
    </w:p>
    <w:p w14:paraId="0867E036" w14:textId="77777777" w:rsidR="00E33CB7" w:rsidRPr="003555BF" w:rsidRDefault="00E33CB7" w:rsidP="00BA63D3">
      <w:pPr>
        <w:spacing w:line="320" w:lineRule="exact"/>
        <w:rPr>
          <w:rFonts w:asciiTheme="minorEastAsia" w:eastAsiaTheme="minorEastAsia" w:hAnsiTheme="minorEastAsia" w:hint="default"/>
          <w:color w:val="auto"/>
          <w:sz w:val="22"/>
          <w:szCs w:val="22"/>
        </w:rPr>
      </w:pPr>
    </w:p>
    <w:p w14:paraId="14112F24" w14:textId="77777777" w:rsidR="00FD144A" w:rsidRPr="003555BF" w:rsidRDefault="00FD144A" w:rsidP="00BA63D3">
      <w:pPr>
        <w:spacing w:line="320" w:lineRule="exact"/>
        <w:rPr>
          <w:rFonts w:asciiTheme="majorEastAsia" w:eastAsiaTheme="majorEastAsia" w:hAnsiTheme="majorEastAsia" w:hint="default"/>
          <w:color w:val="auto"/>
          <w:sz w:val="24"/>
          <w:szCs w:val="24"/>
        </w:rPr>
      </w:pPr>
      <w:r w:rsidRPr="003555BF">
        <w:rPr>
          <w:rFonts w:asciiTheme="majorEastAsia" w:eastAsiaTheme="majorEastAsia" w:hAnsiTheme="majorEastAsia"/>
          <w:color w:val="auto"/>
          <w:sz w:val="24"/>
          <w:szCs w:val="24"/>
        </w:rPr>
        <w:t>Ⅱ．業務仕様</w:t>
      </w:r>
    </w:p>
    <w:p w14:paraId="724A4267" w14:textId="6959C270" w:rsidR="00FD144A" w:rsidRPr="003555BF" w:rsidRDefault="00FD144A" w:rsidP="00BA63D3">
      <w:pPr>
        <w:spacing w:line="320" w:lineRule="exact"/>
        <w:ind w:left="283" w:hangingChars="123" w:hanging="283"/>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本特記仕様書及び委託図書に記載されていない事項は、「建築</w:t>
      </w:r>
      <w:r w:rsidR="000F5508" w:rsidRPr="003555BF">
        <w:rPr>
          <w:rFonts w:asciiTheme="minorEastAsia" w:eastAsiaTheme="minorEastAsia" w:hAnsiTheme="minorEastAsia"/>
          <w:color w:val="auto"/>
          <w:sz w:val="22"/>
          <w:szCs w:val="22"/>
        </w:rPr>
        <w:t>関係</w:t>
      </w:r>
      <w:r w:rsidRPr="003555BF">
        <w:rPr>
          <w:rFonts w:asciiTheme="minorEastAsia" w:eastAsiaTheme="minorEastAsia" w:hAnsiTheme="minorEastAsia"/>
          <w:color w:val="auto"/>
          <w:sz w:val="22"/>
          <w:szCs w:val="22"/>
        </w:rPr>
        <w:t>設計業務委託共通仕様書」による。</w:t>
      </w:r>
    </w:p>
    <w:p w14:paraId="25E270D1" w14:textId="2637B09C" w:rsidR="00FD144A" w:rsidRDefault="00FD144A" w:rsidP="00BA63D3">
      <w:pPr>
        <w:spacing w:line="320" w:lineRule="exact"/>
        <w:rPr>
          <w:rFonts w:asciiTheme="minorEastAsia" w:eastAsiaTheme="minorEastAsia" w:hAnsiTheme="minorEastAsia" w:hint="default"/>
          <w:color w:val="auto"/>
          <w:sz w:val="22"/>
          <w:szCs w:val="22"/>
        </w:rPr>
      </w:pPr>
    </w:p>
    <w:p w14:paraId="417F2784" w14:textId="77777777" w:rsidR="00E96541" w:rsidRPr="003555BF" w:rsidRDefault="00E96541" w:rsidP="00BA63D3">
      <w:pPr>
        <w:spacing w:line="320" w:lineRule="exact"/>
        <w:rPr>
          <w:rFonts w:asciiTheme="minorEastAsia" w:eastAsiaTheme="minorEastAsia" w:hAnsiTheme="minorEastAsia" w:hint="default"/>
          <w:color w:val="auto"/>
          <w:sz w:val="22"/>
          <w:szCs w:val="22"/>
        </w:rPr>
      </w:pPr>
    </w:p>
    <w:p w14:paraId="7B0EBE17" w14:textId="77777777" w:rsidR="00FD144A" w:rsidRPr="003555BF" w:rsidRDefault="00FD144A" w:rsidP="00BA63D3">
      <w:pPr>
        <w:spacing w:line="320" w:lineRule="exact"/>
        <w:rPr>
          <w:rFonts w:asciiTheme="majorEastAsia" w:eastAsiaTheme="majorEastAsia" w:hAnsiTheme="majorEastAsia" w:hint="default"/>
          <w:color w:val="auto"/>
          <w:sz w:val="22"/>
          <w:szCs w:val="22"/>
        </w:rPr>
      </w:pPr>
      <w:r w:rsidRPr="003555BF">
        <w:rPr>
          <w:rFonts w:asciiTheme="majorEastAsia" w:eastAsiaTheme="majorEastAsia" w:hAnsiTheme="majorEastAsia"/>
          <w:color w:val="auto"/>
          <w:sz w:val="22"/>
          <w:szCs w:val="22"/>
        </w:rPr>
        <w:t xml:space="preserve">　１．設計業務の内容及び範囲</w:t>
      </w:r>
      <w:r w:rsidRPr="003555BF">
        <w:rPr>
          <w:rFonts w:asciiTheme="majorEastAsia" w:eastAsiaTheme="majorEastAsia" w:hAnsiTheme="majorEastAsia"/>
          <w:color w:val="auto"/>
          <w:spacing w:val="-1"/>
          <w:sz w:val="22"/>
          <w:szCs w:val="22"/>
        </w:rPr>
        <w:t xml:space="preserve"> </w:t>
      </w:r>
    </w:p>
    <w:p w14:paraId="7F9F7316" w14:textId="77777777" w:rsidR="00FD144A" w:rsidRPr="003555BF" w:rsidRDefault="00FD144A" w:rsidP="00BA63D3">
      <w:pPr>
        <w:spacing w:line="320" w:lineRule="exact"/>
        <w:rPr>
          <w:rFonts w:asciiTheme="majorEastAsia" w:eastAsiaTheme="majorEastAsia" w:hAnsiTheme="majorEastAsia" w:hint="default"/>
          <w:color w:val="auto"/>
          <w:sz w:val="22"/>
          <w:szCs w:val="22"/>
        </w:rPr>
      </w:pPr>
      <w:r w:rsidRPr="003555BF">
        <w:rPr>
          <w:rFonts w:asciiTheme="majorEastAsia" w:eastAsiaTheme="majorEastAsia" w:hAnsiTheme="majorEastAsia"/>
          <w:color w:val="auto"/>
          <w:sz w:val="22"/>
          <w:szCs w:val="22"/>
        </w:rPr>
        <w:t xml:space="preserve">　</w:t>
      </w:r>
      <w:r w:rsidR="004B0AC3" w:rsidRPr="003555BF">
        <w:rPr>
          <w:rFonts w:asciiTheme="majorEastAsia" w:eastAsiaTheme="majorEastAsia" w:hAnsiTheme="majorEastAsia"/>
          <w:color w:val="auto"/>
          <w:sz w:val="22"/>
          <w:szCs w:val="22"/>
        </w:rPr>
        <w:t xml:space="preserve">　</w:t>
      </w:r>
      <w:r w:rsidRPr="003555BF">
        <w:rPr>
          <w:rFonts w:asciiTheme="majorEastAsia" w:eastAsiaTheme="majorEastAsia" w:hAnsiTheme="majorEastAsia"/>
          <w:color w:val="auto"/>
          <w:sz w:val="22"/>
          <w:szCs w:val="22"/>
        </w:rPr>
        <w:t>(1)　一般業務の範囲</w:t>
      </w:r>
    </w:p>
    <w:p w14:paraId="230F0137" w14:textId="77777777" w:rsidR="00FD144A" w:rsidRPr="003555BF" w:rsidRDefault="00FD144A" w:rsidP="00BA63D3">
      <w:pPr>
        <w:spacing w:line="320" w:lineRule="exact"/>
        <w:rPr>
          <w:rFonts w:asciiTheme="majorEastAsia" w:eastAsiaTheme="majorEastAsia" w:hAnsiTheme="majorEastAsia" w:hint="default"/>
          <w:color w:val="auto"/>
          <w:sz w:val="22"/>
          <w:szCs w:val="22"/>
        </w:rPr>
      </w:pPr>
      <w:r w:rsidRPr="003555BF">
        <w:rPr>
          <w:rFonts w:asciiTheme="majorEastAsia" w:eastAsiaTheme="majorEastAsia" w:hAnsiTheme="majorEastAsia"/>
          <w:color w:val="auto"/>
          <w:sz w:val="22"/>
          <w:szCs w:val="22"/>
        </w:rPr>
        <w:t xml:space="preserve">　　</w:t>
      </w:r>
      <w:r w:rsidR="004B0AC3" w:rsidRPr="003555BF">
        <w:rPr>
          <w:rFonts w:asciiTheme="majorEastAsia" w:eastAsiaTheme="majorEastAsia" w:hAnsiTheme="majorEastAsia"/>
          <w:color w:val="auto"/>
          <w:sz w:val="22"/>
          <w:szCs w:val="22"/>
        </w:rPr>
        <w:t xml:space="preserve">　</w:t>
      </w:r>
      <w:r w:rsidRPr="003555BF">
        <w:rPr>
          <w:rFonts w:asciiTheme="majorEastAsia" w:eastAsiaTheme="majorEastAsia" w:hAnsiTheme="majorEastAsia"/>
          <w:color w:val="auto"/>
          <w:sz w:val="22"/>
          <w:szCs w:val="22"/>
        </w:rPr>
        <w:t>ａ．基本設計</w:t>
      </w:r>
    </w:p>
    <w:p w14:paraId="11AE55F4" w14:textId="77777777" w:rsidR="00FD144A" w:rsidRPr="003555BF" w:rsidRDefault="00FD144A" w:rsidP="00BA63D3">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4B0AC3"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・建築（総合）基本設計に関する標準業務</w:t>
      </w:r>
    </w:p>
    <w:p w14:paraId="6824233E" w14:textId="77777777" w:rsidR="00D52443" w:rsidRPr="003555BF" w:rsidRDefault="00FD144A" w:rsidP="00BA63D3">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4B0AC3"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w:t>
      </w:r>
      <w:r w:rsidR="00D52443" w:rsidRPr="003555BF">
        <w:rPr>
          <w:rFonts w:asciiTheme="minorEastAsia" w:eastAsiaTheme="minorEastAsia" w:hAnsiTheme="minorEastAsia"/>
          <w:color w:val="auto"/>
          <w:sz w:val="22"/>
          <w:szCs w:val="22"/>
        </w:rPr>
        <w:t>・建築（構造）基本設計に関する標準業務</w:t>
      </w:r>
    </w:p>
    <w:p w14:paraId="4D68E4CE" w14:textId="500FD239" w:rsidR="00FD144A" w:rsidRPr="003555BF" w:rsidRDefault="000F5508" w:rsidP="000F5508">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・電気設備基本設計に関する標準業務</w:t>
      </w:r>
    </w:p>
    <w:p w14:paraId="4C1E8029" w14:textId="4A3A3151" w:rsidR="004B0AC3" w:rsidRDefault="00FD144A" w:rsidP="00BA63D3">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4B0AC3"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・機械設備基本設計に関する標準業務</w:t>
      </w:r>
    </w:p>
    <w:p w14:paraId="3582D61B" w14:textId="77777777" w:rsidR="001C3E53" w:rsidRDefault="001C3E53" w:rsidP="00BA63D3">
      <w:pPr>
        <w:spacing w:line="320" w:lineRule="exact"/>
        <w:rPr>
          <w:rFonts w:asciiTheme="minorEastAsia" w:eastAsiaTheme="minorEastAsia" w:hAnsiTheme="minorEastAsia" w:hint="default"/>
          <w:color w:val="auto"/>
          <w:sz w:val="22"/>
          <w:szCs w:val="22"/>
        </w:rPr>
      </w:pPr>
    </w:p>
    <w:p w14:paraId="4C81E79F" w14:textId="3360E133" w:rsidR="006B2DB7" w:rsidRPr="003871EC" w:rsidRDefault="006B2DB7" w:rsidP="00BA63D3">
      <w:pPr>
        <w:spacing w:line="32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 xml:space="preserve">　　　　</w:t>
      </w:r>
      <w:r w:rsidR="00CE6586" w:rsidRPr="003871EC">
        <w:rPr>
          <w:rFonts w:asciiTheme="minorEastAsia" w:eastAsiaTheme="minorEastAsia" w:hAnsiTheme="minorEastAsia"/>
          <w:color w:val="auto"/>
          <w:sz w:val="22"/>
          <w:szCs w:val="22"/>
        </w:rPr>
        <w:t>※</w:t>
      </w:r>
      <w:r w:rsidR="001C3E53" w:rsidRPr="003871EC">
        <w:rPr>
          <w:rFonts w:asciiTheme="minorEastAsia" w:eastAsiaTheme="minorEastAsia" w:hAnsiTheme="minorEastAsia"/>
          <w:color w:val="auto"/>
          <w:sz w:val="22"/>
          <w:szCs w:val="22"/>
        </w:rPr>
        <w:t>基本設計に関する標準業務</w:t>
      </w:r>
    </w:p>
    <w:p w14:paraId="527E3025" w14:textId="47B6AA68" w:rsidR="006B2DB7" w:rsidRPr="003871EC" w:rsidRDefault="001C3E53" w:rsidP="00BA63D3">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00E96541" w:rsidRPr="003871EC">
        <w:rPr>
          <w:rFonts w:asciiTheme="minorEastAsia" w:eastAsiaTheme="minorEastAsia" w:hAnsiTheme="minorEastAsia"/>
          <w:color w:val="auto"/>
          <w:sz w:val="22"/>
          <w:szCs w:val="22"/>
        </w:rPr>
        <w:t xml:space="preserve">　</w:t>
      </w:r>
      <w:r w:rsidR="006B2DB7" w:rsidRPr="003871EC">
        <w:rPr>
          <w:rFonts w:asciiTheme="minorEastAsia" w:eastAsiaTheme="minorEastAsia" w:hAnsiTheme="minorEastAsia"/>
          <w:color w:val="auto"/>
          <w:sz w:val="22"/>
          <w:szCs w:val="22"/>
        </w:rPr>
        <w:t>(1)</w:t>
      </w:r>
      <w:r w:rsidR="00E96541" w:rsidRPr="003871EC">
        <w:rPr>
          <w:rFonts w:asciiTheme="minorEastAsia" w:eastAsiaTheme="minorEastAsia" w:hAnsiTheme="minorEastAsia" w:hint="default"/>
          <w:color w:val="auto"/>
          <w:sz w:val="22"/>
          <w:szCs w:val="22"/>
        </w:rPr>
        <w:t xml:space="preserve"> </w:t>
      </w:r>
      <w:r w:rsidR="006B2DB7" w:rsidRPr="003871EC">
        <w:rPr>
          <w:rFonts w:asciiTheme="minorEastAsia" w:eastAsiaTheme="minorEastAsia" w:hAnsiTheme="minorEastAsia"/>
          <w:color w:val="auto"/>
          <w:sz w:val="22"/>
          <w:szCs w:val="22"/>
        </w:rPr>
        <w:t>設計条件等の整理</w:t>
      </w:r>
    </w:p>
    <w:p w14:paraId="412F827E" w14:textId="504B506D" w:rsidR="001C3E53" w:rsidRPr="003871EC" w:rsidRDefault="001C3E53" w:rsidP="00BA63D3">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00E96541"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color w:val="auto"/>
          <w:sz w:val="22"/>
          <w:szCs w:val="22"/>
        </w:rPr>
        <w:t>・条件等の整理</w:t>
      </w:r>
    </w:p>
    <w:p w14:paraId="3CBA8CA5" w14:textId="7945E568" w:rsidR="001C3E53" w:rsidRPr="003871EC" w:rsidRDefault="001C3E53" w:rsidP="00BA63D3">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・設計条件の変更の場合の協議</w:t>
      </w:r>
    </w:p>
    <w:p w14:paraId="2873D66A" w14:textId="3D8EC0B3" w:rsidR="001C3E53" w:rsidRPr="003871EC" w:rsidRDefault="001C3E53" w:rsidP="00BA63D3">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00E96541"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color w:val="auto"/>
          <w:sz w:val="22"/>
          <w:szCs w:val="22"/>
        </w:rPr>
        <w:t>(2)</w:t>
      </w:r>
      <w:r w:rsidR="00E96541" w:rsidRPr="003871EC">
        <w:rPr>
          <w:rFonts w:asciiTheme="minorEastAsia" w:eastAsiaTheme="minorEastAsia" w:hAnsiTheme="minorEastAsia" w:hint="default"/>
          <w:color w:val="auto"/>
          <w:sz w:val="22"/>
          <w:szCs w:val="22"/>
        </w:rPr>
        <w:t xml:space="preserve"> </w:t>
      </w:r>
      <w:r w:rsidRPr="003871EC">
        <w:rPr>
          <w:rFonts w:asciiTheme="minorEastAsia" w:eastAsiaTheme="minorEastAsia" w:hAnsiTheme="minorEastAsia"/>
          <w:color w:val="auto"/>
          <w:sz w:val="22"/>
          <w:szCs w:val="22"/>
        </w:rPr>
        <w:t>法令上の諸条件の調査及び関係機関との打合せ</w:t>
      </w:r>
    </w:p>
    <w:p w14:paraId="5FF371E6" w14:textId="1833AE4D" w:rsidR="001C3E53" w:rsidRPr="003871EC" w:rsidRDefault="001C3E53" w:rsidP="00BA63D3">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・法令上の諸条件の調査</w:t>
      </w:r>
    </w:p>
    <w:p w14:paraId="7858522C" w14:textId="5A98B930" w:rsidR="001C3E53" w:rsidRPr="003871EC" w:rsidRDefault="001C3E53" w:rsidP="00BA63D3">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・建築確認申請に係る関係機関との打合せ</w:t>
      </w:r>
    </w:p>
    <w:p w14:paraId="50D44373" w14:textId="01169F51" w:rsidR="001C3E53" w:rsidRPr="003871EC" w:rsidRDefault="001C3E53" w:rsidP="00BA63D3">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00E96541"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color w:val="auto"/>
          <w:sz w:val="22"/>
          <w:szCs w:val="22"/>
        </w:rPr>
        <w:t>(3)</w:t>
      </w:r>
      <w:r w:rsidR="00E96541" w:rsidRPr="003871EC">
        <w:rPr>
          <w:rFonts w:asciiTheme="minorEastAsia" w:eastAsiaTheme="minorEastAsia" w:hAnsiTheme="minorEastAsia" w:hint="default"/>
          <w:color w:val="auto"/>
          <w:sz w:val="22"/>
          <w:szCs w:val="22"/>
        </w:rPr>
        <w:t xml:space="preserve"> </w:t>
      </w:r>
      <w:r w:rsidRPr="003871EC">
        <w:rPr>
          <w:rFonts w:asciiTheme="minorEastAsia" w:eastAsiaTheme="minorEastAsia" w:hAnsiTheme="minorEastAsia"/>
          <w:color w:val="auto"/>
          <w:sz w:val="22"/>
          <w:szCs w:val="22"/>
        </w:rPr>
        <w:t>上下水道、ガス、電力、通信等の供給状況の調査及び関係機関との打合せ</w:t>
      </w:r>
    </w:p>
    <w:p w14:paraId="47700FB3" w14:textId="7CBD2210" w:rsidR="001C3E53" w:rsidRPr="003871EC" w:rsidRDefault="001C3E53" w:rsidP="00BA63D3">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(4)</w:t>
      </w:r>
      <w:r w:rsidR="00E96541" w:rsidRPr="003871EC">
        <w:rPr>
          <w:rFonts w:asciiTheme="minorEastAsia" w:eastAsiaTheme="minorEastAsia" w:hAnsiTheme="minorEastAsia" w:hint="default"/>
          <w:color w:val="auto"/>
          <w:sz w:val="22"/>
          <w:szCs w:val="22"/>
        </w:rPr>
        <w:t xml:space="preserve"> </w:t>
      </w:r>
      <w:r w:rsidRPr="003871EC">
        <w:rPr>
          <w:rFonts w:asciiTheme="minorEastAsia" w:eastAsiaTheme="minorEastAsia" w:hAnsiTheme="minorEastAsia"/>
          <w:color w:val="auto"/>
          <w:sz w:val="22"/>
          <w:szCs w:val="22"/>
        </w:rPr>
        <w:t>基本設計図書の作成</w:t>
      </w:r>
    </w:p>
    <w:p w14:paraId="0A61D857" w14:textId="5B6E81D6" w:rsidR="001C3E53" w:rsidRPr="003871EC" w:rsidRDefault="001C3E53" w:rsidP="00BA63D3">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hint="default"/>
          <w:color w:val="auto"/>
          <w:sz w:val="22"/>
          <w:szCs w:val="22"/>
        </w:rPr>
        <w:t>(5)</w:t>
      </w:r>
      <w:r w:rsidR="00E96541" w:rsidRPr="003871EC">
        <w:rPr>
          <w:rFonts w:asciiTheme="minorEastAsia" w:eastAsiaTheme="minorEastAsia" w:hAnsiTheme="minorEastAsia" w:hint="default"/>
          <w:color w:val="auto"/>
          <w:sz w:val="22"/>
          <w:szCs w:val="22"/>
        </w:rPr>
        <w:t xml:space="preserve"> </w:t>
      </w:r>
      <w:r w:rsidR="00325D58" w:rsidRPr="003871EC">
        <w:rPr>
          <w:rFonts w:asciiTheme="minorEastAsia" w:eastAsiaTheme="minorEastAsia" w:hAnsiTheme="minorEastAsia"/>
          <w:color w:val="auto"/>
          <w:sz w:val="22"/>
          <w:szCs w:val="22"/>
        </w:rPr>
        <w:t>概算工事費の検討</w:t>
      </w:r>
    </w:p>
    <w:p w14:paraId="40FC4E90" w14:textId="055B6E21" w:rsidR="001C3E53" w:rsidRPr="00325D58" w:rsidRDefault="001C3E53" w:rsidP="00BA63D3">
      <w:pPr>
        <w:spacing w:line="320" w:lineRule="exact"/>
        <w:rPr>
          <w:rFonts w:asciiTheme="minorEastAsia" w:eastAsiaTheme="minorEastAsia" w:hAnsiTheme="minorEastAsia" w:hint="default"/>
          <w:color w:val="auto"/>
          <w:sz w:val="22"/>
          <w:szCs w:val="22"/>
          <w:u w:val="single"/>
        </w:rPr>
      </w:pPr>
      <w:r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hint="default"/>
          <w:color w:val="auto"/>
          <w:sz w:val="22"/>
          <w:szCs w:val="22"/>
        </w:rPr>
        <w:t>(6)</w:t>
      </w:r>
      <w:r w:rsidR="00E96541" w:rsidRPr="003871EC">
        <w:rPr>
          <w:rFonts w:asciiTheme="minorEastAsia" w:eastAsiaTheme="minorEastAsia" w:hAnsiTheme="minorEastAsia" w:hint="default"/>
          <w:color w:val="auto"/>
          <w:sz w:val="22"/>
          <w:szCs w:val="22"/>
        </w:rPr>
        <w:t xml:space="preserve"> </w:t>
      </w:r>
      <w:r w:rsidR="00325D58" w:rsidRPr="003871EC">
        <w:rPr>
          <w:rFonts w:asciiTheme="minorEastAsia" w:eastAsiaTheme="minorEastAsia" w:hAnsiTheme="minorEastAsia"/>
          <w:color w:val="auto"/>
          <w:sz w:val="22"/>
          <w:szCs w:val="22"/>
        </w:rPr>
        <w:t>基本設計内容の建築主への説明等</w:t>
      </w:r>
    </w:p>
    <w:p w14:paraId="7A5B2E64" w14:textId="77777777" w:rsidR="001C3E53" w:rsidRPr="001C3E53" w:rsidRDefault="001C3E53" w:rsidP="00BA63D3">
      <w:pPr>
        <w:spacing w:line="320" w:lineRule="exact"/>
        <w:rPr>
          <w:rFonts w:asciiTheme="minorEastAsia" w:eastAsiaTheme="minorEastAsia" w:hAnsiTheme="minorEastAsia" w:hint="default"/>
          <w:color w:val="auto"/>
          <w:sz w:val="22"/>
          <w:szCs w:val="22"/>
        </w:rPr>
      </w:pPr>
    </w:p>
    <w:p w14:paraId="4927901E" w14:textId="16A101D4" w:rsidR="00FD144A" w:rsidRPr="003555BF" w:rsidRDefault="00FD144A" w:rsidP="00BA63D3">
      <w:pPr>
        <w:spacing w:line="320" w:lineRule="exact"/>
        <w:rPr>
          <w:rFonts w:asciiTheme="majorEastAsia" w:eastAsiaTheme="majorEastAsia" w:hAnsiTheme="majorEastAsia" w:hint="default"/>
          <w:color w:val="auto"/>
          <w:sz w:val="22"/>
          <w:szCs w:val="22"/>
        </w:rPr>
      </w:pPr>
      <w:r w:rsidRPr="003555BF">
        <w:rPr>
          <w:rFonts w:asciiTheme="majorEastAsia" w:eastAsiaTheme="majorEastAsia" w:hAnsiTheme="majorEastAsia"/>
          <w:color w:val="auto"/>
          <w:sz w:val="22"/>
          <w:szCs w:val="22"/>
        </w:rPr>
        <w:t xml:space="preserve">　　</w:t>
      </w:r>
      <w:r w:rsidR="004B0AC3" w:rsidRPr="003555BF">
        <w:rPr>
          <w:rFonts w:asciiTheme="majorEastAsia" w:eastAsiaTheme="majorEastAsia" w:hAnsiTheme="majorEastAsia"/>
          <w:color w:val="auto"/>
          <w:sz w:val="22"/>
          <w:szCs w:val="22"/>
        </w:rPr>
        <w:t xml:space="preserve">　</w:t>
      </w:r>
      <w:r w:rsidRPr="003555BF">
        <w:rPr>
          <w:rFonts w:asciiTheme="majorEastAsia" w:eastAsiaTheme="majorEastAsia" w:hAnsiTheme="majorEastAsia"/>
          <w:color w:val="auto"/>
          <w:sz w:val="22"/>
          <w:szCs w:val="22"/>
        </w:rPr>
        <w:t>ｂ．実施設計</w:t>
      </w:r>
    </w:p>
    <w:p w14:paraId="0DD0A5F8" w14:textId="77777777" w:rsidR="00FD144A" w:rsidRPr="003555BF" w:rsidRDefault="00FD144A" w:rsidP="00BA63D3">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4B0AC3"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・建築（総合）実施設計に関する標準業務　（設計意図の伝達業務を除く）</w:t>
      </w:r>
    </w:p>
    <w:p w14:paraId="187BD11F" w14:textId="77777777" w:rsidR="00FD144A" w:rsidRPr="003555BF" w:rsidRDefault="00FD144A" w:rsidP="00BA63D3">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4B0AC3"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・建築（構造）実施設計に関する標準業務　（設計意図の伝達業務を除く）</w:t>
      </w:r>
    </w:p>
    <w:p w14:paraId="61124450" w14:textId="09B477B0" w:rsidR="004B0AC3" w:rsidRPr="003555BF" w:rsidRDefault="000F5508" w:rsidP="00BA63D3">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・電気設備実施設計に関する標準業務</w:t>
      </w:r>
      <w:r w:rsidR="00E33CB7"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 xml:space="preserve">　　（設計意図の伝達業務を除く）</w:t>
      </w:r>
    </w:p>
    <w:p w14:paraId="14D397CB" w14:textId="6D02443E" w:rsidR="00FD144A" w:rsidRDefault="000F5508" w:rsidP="00BA63D3">
      <w:pPr>
        <w:spacing w:line="320" w:lineRule="exact"/>
        <w:ind w:left="1134" w:hangingChars="493" w:hanging="1134"/>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・機械設備（昇降機を含む）実施設計に関する標準業務（設計意図の伝達業務を除く）</w:t>
      </w:r>
    </w:p>
    <w:p w14:paraId="0B00F104" w14:textId="77777777" w:rsidR="00325D58" w:rsidRDefault="00325D58" w:rsidP="00BA63D3">
      <w:pPr>
        <w:spacing w:line="320" w:lineRule="exact"/>
        <w:ind w:left="1134" w:hangingChars="493" w:hanging="1134"/>
        <w:rPr>
          <w:rFonts w:asciiTheme="minorEastAsia" w:eastAsiaTheme="minorEastAsia" w:hAnsiTheme="minorEastAsia" w:hint="default"/>
          <w:color w:val="auto"/>
          <w:sz w:val="22"/>
          <w:szCs w:val="22"/>
        </w:rPr>
      </w:pPr>
    </w:p>
    <w:p w14:paraId="3248C0D3" w14:textId="46F2FF2D" w:rsidR="00325D58" w:rsidRPr="003871EC" w:rsidRDefault="00325D58" w:rsidP="00325D58">
      <w:pPr>
        <w:spacing w:line="32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 xml:space="preserve">　　　　</w:t>
      </w:r>
      <w:r w:rsidR="00CE6586" w:rsidRPr="003871EC">
        <w:rPr>
          <w:rFonts w:asciiTheme="minorEastAsia" w:eastAsiaTheme="minorEastAsia" w:hAnsiTheme="minorEastAsia"/>
          <w:color w:val="auto"/>
          <w:sz w:val="22"/>
          <w:szCs w:val="22"/>
        </w:rPr>
        <w:t>※</w:t>
      </w:r>
      <w:r w:rsidRPr="003871EC">
        <w:rPr>
          <w:rFonts w:asciiTheme="minorEastAsia" w:eastAsiaTheme="minorEastAsia" w:hAnsiTheme="minorEastAsia"/>
          <w:color w:val="auto"/>
          <w:sz w:val="22"/>
          <w:szCs w:val="22"/>
        </w:rPr>
        <w:t>実施設計に関する標準業務</w:t>
      </w:r>
    </w:p>
    <w:p w14:paraId="2C1A2F34" w14:textId="2DFE3CA3" w:rsidR="00325D58" w:rsidRPr="003871EC" w:rsidRDefault="00E96541" w:rsidP="00325D58">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00325D58" w:rsidRPr="003871EC">
        <w:rPr>
          <w:rFonts w:asciiTheme="minorEastAsia" w:eastAsiaTheme="minorEastAsia" w:hAnsiTheme="minorEastAsia"/>
          <w:color w:val="auto"/>
          <w:sz w:val="22"/>
          <w:szCs w:val="22"/>
        </w:rPr>
        <w:t>(1)</w:t>
      </w:r>
      <w:r w:rsidRPr="003871EC">
        <w:rPr>
          <w:rFonts w:asciiTheme="minorEastAsia" w:eastAsiaTheme="minorEastAsia" w:hAnsiTheme="minorEastAsia" w:hint="default"/>
          <w:color w:val="auto"/>
          <w:sz w:val="22"/>
          <w:szCs w:val="22"/>
        </w:rPr>
        <w:t xml:space="preserve"> </w:t>
      </w:r>
      <w:r w:rsidR="00325D58" w:rsidRPr="003871EC">
        <w:rPr>
          <w:rFonts w:asciiTheme="minorEastAsia" w:eastAsiaTheme="minorEastAsia" w:hAnsiTheme="minorEastAsia"/>
          <w:color w:val="auto"/>
          <w:sz w:val="22"/>
          <w:szCs w:val="22"/>
        </w:rPr>
        <w:t>要求等の確認</w:t>
      </w:r>
    </w:p>
    <w:p w14:paraId="03919B7C" w14:textId="10AF018E" w:rsidR="00325D58" w:rsidRPr="003871EC" w:rsidRDefault="00325D58" w:rsidP="00325D58">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・建築主の要求等の確認</w:t>
      </w:r>
    </w:p>
    <w:p w14:paraId="0406A35E" w14:textId="39D370DC" w:rsidR="00325D58" w:rsidRPr="003871EC" w:rsidRDefault="00325D58" w:rsidP="00325D58">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・設計条件の変更の場合の協議</w:t>
      </w:r>
    </w:p>
    <w:p w14:paraId="0DB5ECEC" w14:textId="3C8BC141" w:rsidR="00325D58" w:rsidRPr="003871EC" w:rsidRDefault="00325D58" w:rsidP="00325D58">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(2)</w:t>
      </w:r>
      <w:r w:rsidR="00E96541" w:rsidRPr="003871EC">
        <w:rPr>
          <w:rFonts w:asciiTheme="minorEastAsia" w:eastAsiaTheme="minorEastAsia" w:hAnsiTheme="minorEastAsia" w:hint="default"/>
          <w:color w:val="auto"/>
          <w:sz w:val="22"/>
          <w:szCs w:val="22"/>
        </w:rPr>
        <w:t xml:space="preserve"> </w:t>
      </w:r>
      <w:r w:rsidRPr="003871EC">
        <w:rPr>
          <w:rFonts w:asciiTheme="minorEastAsia" w:eastAsiaTheme="minorEastAsia" w:hAnsiTheme="minorEastAsia"/>
          <w:color w:val="auto"/>
          <w:sz w:val="22"/>
          <w:szCs w:val="22"/>
        </w:rPr>
        <w:t>法令上の諸条件の調査及び関係機関との打合せ</w:t>
      </w:r>
    </w:p>
    <w:p w14:paraId="174ECDD0" w14:textId="362C0C8A" w:rsidR="00325D58" w:rsidRPr="003871EC" w:rsidRDefault="00325D58" w:rsidP="00325D58">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・法令上の諸条件の調査</w:t>
      </w:r>
    </w:p>
    <w:p w14:paraId="453A6141" w14:textId="24B8E5C4" w:rsidR="00325D58" w:rsidRPr="003871EC" w:rsidRDefault="00325D58" w:rsidP="00325D58">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・建築確認申請に係る関係機関との打合せ</w:t>
      </w:r>
    </w:p>
    <w:p w14:paraId="6BB1D965" w14:textId="76445E53" w:rsidR="00325D58" w:rsidRPr="003871EC" w:rsidRDefault="00325D58" w:rsidP="00325D58">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(3)</w:t>
      </w:r>
      <w:r w:rsidR="00E96541" w:rsidRPr="003871EC">
        <w:rPr>
          <w:rFonts w:asciiTheme="minorEastAsia" w:eastAsiaTheme="minorEastAsia" w:hAnsiTheme="minorEastAsia" w:hint="default"/>
          <w:color w:val="auto"/>
          <w:sz w:val="22"/>
          <w:szCs w:val="22"/>
        </w:rPr>
        <w:t xml:space="preserve"> </w:t>
      </w:r>
      <w:r w:rsidRPr="003871EC">
        <w:rPr>
          <w:rFonts w:asciiTheme="minorEastAsia" w:eastAsiaTheme="minorEastAsia" w:hAnsiTheme="minorEastAsia"/>
          <w:color w:val="auto"/>
          <w:sz w:val="22"/>
          <w:szCs w:val="22"/>
        </w:rPr>
        <w:t>実施設計方針の策定</w:t>
      </w:r>
    </w:p>
    <w:p w14:paraId="63A4A3B9" w14:textId="00F02BDD" w:rsidR="00325D58" w:rsidRPr="003871EC" w:rsidRDefault="00325D58" w:rsidP="00325D58">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・総合検討</w:t>
      </w:r>
    </w:p>
    <w:p w14:paraId="4B862F59" w14:textId="06AEEE8D" w:rsidR="00325D58" w:rsidRPr="003871EC" w:rsidRDefault="00325D58" w:rsidP="00325D58">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・実施設計のための基本事項の確定</w:t>
      </w:r>
    </w:p>
    <w:p w14:paraId="60E65114" w14:textId="0453FE4C" w:rsidR="00325D58" w:rsidRPr="003871EC" w:rsidRDefault="00325D58" w:rsidP="00325D58">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・実施設計方針の策定及び建築主への説明</w:t>
      </w:r>
    </w:p>
    <w:p w14:paraId="20EDEF47" w14:textId="3E44A6FF" w:rsidR="00325D58" w:rsidRPr="003871EC" w:rsidRDefault="00325D58" w:rsidP="00325D58">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(4)</w:t>
      </w:r>
      <w:r w:rsidR="00E96541" w:rsidRPr="003871EC">
        <w:rPr>
          <w:rFonts w:asciiTheme="minorEastAsia" w:eastAsiaTheme="minorEastAsia" w:hAnsiTheme="minorEastAsia" w:hint="default"/>
          <w:color w:val="auto"/>
          <w:sz w:val="22"/>
          <w:szCs w:val="22"/>
        </w:rPr>
        <w:t xml:space="preserve"> </w:t>
      </w:r>
      <w:r w:rsidRPr="003871EC">
        <w:rPr>
          <w:rFonts w:asciiTheme="minorEastAsia" w:eastAsiaTheme="minorEastAsia" w:hAnsiTheme="minorEastAsia"/>
          <w:color w:val="auto"/>
          <w:sz w:val="22"/>
          <w:szCs w:val="22"/>
        </w:rPr>
        <w:t>実施設計図書の作成</w:t>
      </w:r>
    </w:p>
    <w:p w14:paraId="0CCD74AD" w14:textId="2FBC6F13" w:rsidR="006D285F" w:rsidRPr="003871EC" w:rsidRDefault="006D285F" w:rsidP="00325D58">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・実施設計図書の作成</w:t>
      </w:r>
    </w:p>
    <w:p w14:paraId="0341431D" w14:textId="45069F61" w:rsidR="006D285F" w:rsidRPr="003871EC" w:rsidRDefault="006D285F" w:rsidP="00325D58">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・建築確認申請図書の作成</w:t>
      </w:r>
    </w:p>
    <w:p w14:paraId="63014CBC" w14:textId="653D2464" w:rsidR="00325D58" w:rsidRPr="003871EC" w:rsidRDefault="00325D58" w:rsidP="00325D58">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hint="default"/>
          <w:color w:val="auto"/>
          <w:sz w:val="22"/>
          <w:szCs w:val="22"/>
        </w:rPr>
        <w:t>(5)</w:t>
      </w:r>
      <w:r w:rsidR="00E96541" w:rsidRPr="003871EC">
        <w:rPr>
          <w:rFonts w:asciiTheme="minorEastAsia" w:eastAsiaTheme="minorEastAsia" w:hAnsiTheme="minorEastAsia" w:hint="default"/>
          <w:color w:val="auto"/>
          <w:sz w:val="22"/>
          <w:szCs w:val="22"/>
        </w:rPr>
        <w:t xml:space="preserve"> </w:t>
      </w:r>
      <w:r w:rsidRPr="003871EC">
        <w:rPr>
          <w:rFonts w:asciiTheme="minorEastAsia" w:eastAsiaTheme="minorEastAsia" w:hAnsiTheme="minorEastAsia"/>
          <w:color w:val="auto"/>
          <w:sz w:val="22"/>
          <w:szCs w:val="22"/>
        </w:rPr>
        <w:t>概算工事費の検討</w:t>
      </w:r>
    </w:p>
    <w:p w14:paraId="0859F781" w14:textId="1A74A739" w:rsidR="00325D58" w:rsidRDefault="00325D58" w:rsidP="00325D58">
      <w:pPr>
        <w:spacing w:line="320" w:lineRule="exact"/>
        <w:ind w:left="1134" w:hangingChars="493" w:hanging="1134"/>
        <w:rPr>
          <w:rFonts w:asciiTheme="minorEastAsia" w:eastAsiaTheme="minorEastAsia" w:hAnsiTheme="minorEastAsia" w:hint="default"/>
          <w:color w:val="FF0000"/>
          <w:sz w:val="22"/>
          <w:szCs w:val="22"/>
          <w:u w:val="single"/>
        </w:rPr>
      </w:pPr>
      <w:r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hint="default"/>
          <w:color w:val="auto"/>
          <w:sz w:val="22"/>
          <w:szCs w:val="22"/>
        </w:rPr>
        <w:t>(6)</w:t>
      </w:r>
      <w:r w:rsidR="00E96541" w:rsidRPr="003871EC">
        <w:rPr>
          <w:rFonts w:asciiTheme="minorEastAsia" w:eastAsiaTheme="minorEastAsia" w:hAnsiTheme="minorEastAsia" w:hint="default"/>
          <w:color w:val="auto"/>
          <w:sz w:val="22"/>
          <w:szCs w:val="22"/>
        </w:rPr>
        <w:t xml:space="preserve"> </w:t>
      </w:r>
      <w:r w:rsidR="006D285F" w:rsidRPr="003871EC">
        <w:rPr>
          <w:rFonts w:asciiTheme="minorEastAsia" w:eastAsiaTheme="minorEastAsia" w:hAnsiTheme="minorEastAsia"/>
          <w:color w:val="auto"/>
          <w:sz w:val="22"/>
          <w:szCs w:val="22"/>
        </w:rPr>
        <w:t>実施</w:t>
      </w:r>
      <w:r w:rsidRPr="003871EC">
        <w:rPr>
          <w:rFonts w:asciiTheme="minorEastAsia" w:eastAsiaTheme="minorEastAsia" w:hAnsiTheme="minorEastAsia"/>
          <w:color w:val="auto"/>
          <w:sz w:val="22"/>
          <w:szCs w:val="22"/>
        </w:rPr>
        <w:t>設計内容の建築主への説明等</w:t>
      </w:r>
    </w:p>
    <w:p w14:paraId="4809F2BD" w14:textId="683A480C" w:rsidR="00E55EE0" w:rsidRDefault="00E55EE0" w:rsidP="00325D58">
      <w:pPr>
        <w:spacing w:line="320" w:lineRule="exact"/>
        <w:ind w:left="1134" w:hangingChars="493" w:hanging="1134"/>
        <w:rPr>
          <w:rFonts w:asciiTheme="minorEastAsia" w:eastAsiaTheme="minorEastAsia" w:hAnsiTheme="minorEastAsia" w:hint="default"/>
          <w:color w:val="FF0000"/>
          <w:sz w:val="22"/>
          <w:szCs w:val="22"/>
          <w:u w:val="single"/>
        </w:rPr>
      </w:pPr>
    </w:p>
    <w:p w14:paraId="1472FB59" w14:textId="7DB5C7FE" w:rsidR="00FD144A" w:rsidRPr="003555BF" w:rsidRDefault="00FD144A" w:rsidP="00BA63D3">
      <w:pPr>
        <w:spacing w:line="320" w:lineRule="exact"/>
        <w:rPr>
          <w:rFonts w:asciiTheme="majorEastAsia" w:eastAsiaTheme="majorEastAsia" w:hAnsiTheme="majorEastAsia" w:hint="default"/>
          <w:color w:val="auto"/>
          <w:sz w:val="22"/>
          <w:szCs w:val="22"/>
        </w:rPr>
      </w:pPr>
      <w:r w:rsidRPr="003555BF">
        <w:rPr>
          <w:rFonts w:asciiTheme="majorEastAsia" w:eastAsiaTheme="majorEastAsia" w:hAnsiTheme="majorEastAsia"/>
          <w:color w:val="auto"/>
          <w:sz w:val="22"/>
          <w:szCs w:val="22"/>
        </w:rPr>
        <w:t xml:space="preserve">　</w:t>
      </w:r>
      <w:r w:rsidR="000F5508" w:rsidRPr="003555BF">
        <w:rPr>
          <w:rFonts w:asciiTheme="majorEastAsia" w:eastAsiaTheme="majorEastAsia" w:hAnsiTheme="majorEastAsia"/>
          <w:color w:val="auto"/>
          <w:sz w:val="22"/>
          <w:szCs w:val="22"/>
        </w:rPr>
        <w:t xml:space="preserve">　</w:t>
      </w:r>
      <w:r w:rsidRPr="003555BF">
        <w:rPr>
          <w:rFonts w:asciiTheme="majorEastAsia" w:eastAsiaTheme="majorEastAsia" w:hAnsiTheme="majorEastAsia"/>
          <w:color w:val="auto"/>
          <w:sz w:val="22"/>
          <w:szCs w:val="22"/>
        </w:rPr>
        <w:t>(2)</w:t>
      </w:r>
      <w:r w:rsidR="000F5508" w:rsidRPr="003555BF">
        <w:rPr>
          <w:rFonts w:asciiTheme="majorEastAsia" w:eastAsiaTheme="majorEastAsia" w:hAnsiTheme="majorEastAsia"/>
          <w:color w:val="auto"/>
          <w:spacing w:val="-1"/>
          <w:sz w:val="22"/>
          <w:szCs w:val="22"/>
        </w:rPr>
        <w:t xml:space="preserve">　</w:t>
      </w:r>
      <w:r w:rsidRPr="003555BF">
        <w:rPr>
          <w:rFonts w:asciiTheme="majorEastAsia" w:eastAsiaTheme="majorEastAsia" w:hAnsiTheme="majorEastAsia"/>
          <w:color w:val="auto"/>
          <w:sz w:val="22"/>
          <w:szCs w:val="22"/>
        </w:rPr>
        <w:t>追加業務の内容及び範囲</w:t>
      </w:r>
    </w:p>
    <w:p w14:paraId="2A5C59C2" w14:textId="661BB8F7"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9455F5"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※積算業務</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※建築積算</w:t>
      </w:r>
      <w:r w:rsidR="000278D2"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※積算数量算出書の作成</w:t>
      </w:r>
    </w:p>
    <w:p w14:paraId="33EC24C5" w14:textId="5CFAB32E"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009455F5" w:rsidRPr="003555BF">
        <w:rPr>
          <w:rFonts w:asciiTheme="minorEastAsia" w:eastAsiaTheme="minorEastAsia" w:hAnsiTheme="minorEastAsia"/>
          <w:color w:val="auto"/>
          <w:sz w:val="22"/>
          <w:szCs w:val="22"/>
        </w:rPr>
        <w:t xml:space="preserve">　　　　　　　　　　</w:t>
      </w:r>
      <w:r w:rsidR="000278D2" w:rsidRPr="003555BF">
        <w:rPr>
          <w:rFonts w:asciiTheme="minorEastAsia" w:eastAsiaTheme="minorEastAsia" w:hAnsiTheme="minorEastAsia"/>
          <w:color w:val="auto"/>
          <w:sz w:val="22"/>
          <w:szCs w:val="22"/>
        </w:rPr>
        <w:t xml:space="preserve">　　</w:t>
      </w:r>
      <w:r w:rsidR="009455F5"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・単価作成資料の作成</w:t>
      </w:r>
    </w:p>
    <w:p w14:paraId="054B6360" w14:textId="6FA522A7"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009455F5" w:rsidRPr="003555BF">
        <w:rPr>
          <w:rFonts w:asciiTheme="minorEastAsia" w:eastAsiaTheme="minorEastAsia" w:hAnsiTheme="minorEastAsia"/>
          <w:color w:val="auto"/>
          <w:sz w:val="22"/>
          <w:szCs w:val="22"/>
        </w:rPr>
        <w:t xml:space="preserve">　　　　　　　　　　</w:t>
      </w:r>
      <w:r w:rsidR="000278D2" w:rsidRPr="003555BF">
        <w:rPr>
          <w:rFonts w:asciiTheme="minorEastAsia" w:eastAsiaTheme="minorEastAsia" w:hAnsiTheme="minorEastAsia"/>
          <w:color w:val="auto"/>
          <w:sz w:val="22"/>
          <w:szCs w:val="22"/>
        </w:rPr>
        <w:t xml:space="preserve">　　</w:t>
      </w:r>
      <w:r w:rsidR="009455F5"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・見積の収集（相手先は監督員の指示による）</w:t>
      </w:r>
    </w:p>
    <w:p w14:paraId="38300A21" w14:textId="6EFC4CDF"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w:t>
      </w:r>
      <w:r w:rsidR="009455F5" w:rsidRPr="003555BF">
        <w:rPr>
          <w:rFonts w:asciiTheme="minorEastAsia" w:eastAsiaTheme="minorEastAsia" w:hAnsiTheme="minorEastAsia"/>
          <w:color w:val="auto"/>
          <w:sz w:val="22"/>
          <w:szCs w:val="22"/>
        </w:rPr>
        <w:t xml:space="preserve">　　　　　　　　　　</w:t>
      </w:r>
      <w:r w:rsidR="000278D2" w:rsidRPr="003555BF">
        <w:rPr>
          <w:rFonts w:asciiTheme="minorEastAsia" w:eastAsiaTheme="minorEastAsia" w:hAnsiTheme="minorEastAsia"/>
          <w:color w:val="auto"/>
          <w:sz w:val="22"/>
          <w:szCs w:val="22"/>
        </w:rPr>
        <w:t xml:space="preserve">　　</w:t>
      </w:r>
      <w:r w:rsidR="009455F5"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・見積検討資料の作成</w:t>
      </w:r>
    </w:p>
    <w:p w14:paraId="1FBCB13E" w14:textId="5F47CCEE"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009455F5"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※電気設備積算</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※積算数量算出書の作成</w:t>
      </w:r>
    </w:p>
    <w:p w14:paraId="24E855A4" w14:textId="733BD5AA"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9455F5"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・単価作成資料の作成</w:t>
      </w:r>
    </w:p>
    <w:p w14:paraId="002A3E50" w14:textId="0AC27F45"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9455F5"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・見積の収集（相手先は監督員の指示による）</w:t>
      </w:r>
    </w:p>
    <w:p w14:paraId="6FA52C58" w14:textId="0C14DCC8"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009455F5"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・見積検討資料の作成</w:t>
      </w:r>
    </w:p>
    <w:p w14:paraId="455E0E7B" w14:textId="5A4A0E89"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9455F5"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※機械設備積算　※積算数量算出書の作成</w:t>
      </w:r>
    </w:p>
    <w:p w14:paraId="445E67E4" w14:textId="02F7C062"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9455F5"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・単価作成資料の作成</w:t>
      </w:r>
    </w:p>
    <w:p w14:paraId="74C45C2F" w14:textId="629932A3"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9455F5"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・見積の収集（相手先は監督員の指示による）</w:t>
      </w:r>
    </w:p>
    <w:p w14:paraId="2C11666B" w14:textId="3D4837A7"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9455F5"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・見積検討資料の作成</w:t>
      </w:r>
    </w:p>
    <w:p w14:paraId="3292EDB7" w14:textId="77777777" w:rsidR="00C441C6" w:rsidRPr="003555BF" w:rsidRDefault="00C441C6" w:rsidP="00BA63D3">
      <w:pPr>
        <w:spacing w:line="320" w:lineRule="exact"/>
        <w:ind w:leftChars="129" w:left="284"/>
        <w:rPr>
          <w:rFonts w:asciiTheme="minorEastAsia" w:eastAsiaTheme="minorEastAsia" w:hAnsiTheme="minorEastAsia" w:hint="default"/>
          <w:color w:val="auto"/>
          <w:sz w:val="22"/>
          <w:szCs w:val="22"/>
        </w:rPr>
      </w:pPr>
    </w:p>
    <w:p w14:paraId="49B64CF6" w14:textId="168BD990"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・透視図作成</w:t>
      </w:r>
    </w:p>
    <w:p w14:paraId="71B35E25" w14:textId="0E261F44"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〔種類（　</w:t>
      </w:r>
      <w:r w:rsidR="004B0AC3"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w:t>
      </w:r>
      <w:r w:rsidR="004B0AC3"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判の大きさ（</w:t>
      </w:r>
      <w:r w:rsidR="004B0AC3"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　</w:t>
      </w:r>
      <w:r w:rsidR="004B0AC3"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仕上げ（</w:t>
      </w:r>
      <w:r w:rsidR="004B0AC3"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　</w:t>
      </w:r>
      <w:r w:rsidR="004B0AC3"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枚数（　</w:t>
      </w:r>
      <w:r w:rsidR="004B0AC3"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w:t>
      </w:r>
    </w:p>
    <w:p w14:paraId="092F970C" w14:textId="4C02D8CA" w:rsidR="00FD144A" w:rsidRPr="003555BF" w:rsidRDefault="009455F5"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 xml:space="preserve">額の有無（　</w:t>
      </w:r>
      <w:r w:rsidR="004B0AC3"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w:t>
      </w:r>
      <w:r w:rsidR="004B0AC3"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 xml:space="preserve">　材質（</w:t>
      </w:r>
      <w:r w:rsidR="004B0AC3"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 xml:space="preserve">　）〕</w:t>
      </w:r>
    </w:p>
    <w:p w14:paraId="01C26687" w14:textId="244393EE"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・模型製作</w:t>
      </w:r>
    </w:p>
    <w:p w14:paraId="19E4013E" w14:textId="356AA2BD"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〔縮尺（</w:t>
      </w:r>
      <w:r w:rsidR="004B0AC3"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w:t>
      </w:r>
      <w:r w:rsidR="00E33CB7"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主要材料（　</w:t>
      </w:r>
      <w:r w:rsidR="004B0AC3"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w:t>
      </w:r>
      <w:r w:rsidR="00E33CB7"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ケースの有無（　</w:t>
      </w:r>
      <w:r w:rsidR="004B0AC3"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w:t>
      </w:r>
      <w:r w:rsidR="00E33CB7"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材質（　</w:t>
      </w:r>
      <w:r w:rsidR="004B0AC3"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w:t>
      </w:r>
    </w:p>
    <w:p w14:paraId="56F1EB39" w14:textId="77777777" w:rsidR="009455F5" w:rsidRPr="003555BF" w:rsidRDefault="009455F5" w:rsidP="009455F5">
      <w:pPr>
        <w:spacing w:line="320" w:lineRule="exact"/>
        <w:rPr>
          <w:rFonts w:asciiTheme="minorEastAsia" w:eastAsiaTheme="minorEastAsia" w:hAnsiTheme="minorEastAsia" w:hint="default"/>
          <w:color w:val="auto"/>
          <w:sz w:val="22"/>
          <w:szCs w:val="22"/>
        </w:rPr>
      </w:pPr>
    </w:p>
    <w:p w14:paraId="1ED3286B" w14:textId="19D9DD40" w:rsidR="00D52443"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w:t>
      </w:r>
      <w:r w:rsidR="00D52443" w:rsidRPr="003555BF">
        <w:rPr>
          <w:rFonts w:asciiTheme="minorEastAsia" w:eastAsiaTheme="minorEastAsia" w:hAnsiTheme="minorEastAsia"/>
          <w:color w:val="auto"/>
          <w:sz w:val="22"/>
          <w:szCs w:val="22"/>
        </w:rPr>
        <w:t>・計画通知又は確認申請に関する手続業務</w:t>
      </w:r>
      <w:r w:rsidR="00F63B75" w:rsidRPr="003555BF">
        <w:rPr>
          <w:rFonts w:asciiTheme="minorEastAsia" w:hAnsiTheme="minorEastAsia"/>
          <w:color w:val="auto"/>
          <w:sz w:val="22"/>
        </w:rPr>
        <w:t>（・提出・説明・照合・受領）</w:t>
      </w:r>
    </w:p>
    <w:p w14:paraId="25C24745" w14:textId="1FD6E2E3" w:rsidR="00D52443" w:rsidRPr="003555BF" w:rsidRDefault="009455F5"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D52443" w:rsidRPr="003555BF">
        <w:rPr>
          <w:rFonts w:asciiTheme="minorEastAsia" w:eastAsiaTheme="minorEastAsia" w:hAnsiTheme="minorEastAsia"/>
          <w:color w:val="auto"/>
          <w:sz w:val="22"/>
          <w:szCs w:val="22"/>
        </w:rPr>
        <w:t>・関係法令等に基づく各種申請手続業務</w:t>
      </w:r>
    </w:p>
    <w:p w14:paraId="2934F6F6" w14:textId="6E58FD06" w:rsidR="00FD144A" w:rsidRPr="003555BF" w:rsidRDefault="003A344B"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 xml:space="preserve">　　・仮使用認定申請</w:t>
      </w:r>
    </w:p>
    <w:p w14:paraId="6FF30D7C" w14:textId="01C4A845"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w:t>
      </w:r>
      <w:r w:rsidR="000436CF" w:rsidRPr="003555BF">
        <w:rPr>
          <w:rFonts w:asciiTheme="minorEastAsia" w:eastAsiaTheme="minorEastAsia" w:hAnsiTheme="minorEastAsia"/>
          <w:color w:val="auto"/>
          <w:sz w:val="22"/>
          <w:szCs w:val="22"/>
        </w:rPr>
        <w:t>建築</w:t>
      </w:r>
      <w:r w:rsidRPr="003555BF">
        <w:rPr>
          <w:rFonts w:asciiTheme="minorEastAsia" w:eastAsiaTheme="minorEastAsia" w:hAnsiTheme="minorEastAsia"/>
          <w:color w:val="auto"/>
          <w:sz w:val="22"/>
          <w:szCs w:val="22"/>
        </w:rPr>
        <w:t>基準法</w:t>
      </w:r>
      <w:r w:rsidR="000436CF" w:rsidRPr="003555BF">
        <w:rPr>
          <w:rFonts w:asciiTheme="minorEastAsia" w:eastAsiaTheme="minorEastAsia" w:hAnsiTheme="minorEastAsia"/>
          <w:color w:val="auto"/>
          <w:sz w:val="22"/>
          <w:szCs w:val="22"/>
        </w:rPr>
        <w:t>第</w:t>
      </w:r>
      <w:r w:rsidRPr="003555BF">
        <w:rPr>
          <w:rFonts w:asciiTheme="minorEastAsia" w:eastAsiaTheme="minorEastAsia" w:hAnsiTheme="minorEastAsia"/>
          <w:color w:val="auto"/>
          <w:sz w:val="22"/>
          <w:szCs w:val="22"/>
        </w:rPr>
        <w:t>５６条の２第１項ただし書きによる許可申請</w:t>
      </w:r>
    </w:p>
    <w:p w14:paraId="5A59513F" w14:textId="7078092C"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・紛争予防条例又は指導要綱に関する各種手続</w:t>
      </w:r>
    </w:p>
    <w:p w14:paraId="2F8EB9D3" w14:textId="4804E056"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・紛争予防条例等に関する近隣説明への協力</w:t>
      </w:r>
    </w:p>
    <w:p w14:paraId="117BA8A0" w14:textId="0120C421" w:rsidR="00FD144A" w:rsidRPr="003555BF" w:rsidRDefault="00FD144A" w:rsidP="009455F5">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・防災計画評定又は防災性能評定に関する資料の作成及び手続業務</w:t>
      </w:r>
    </w:p>
    <w:p w14:paraId="5000B4DA" w14:textId="69E66C14" w:rsidR="00D52443" w:rsidRPr="003555BF" w:rsidRDefault="00FD144A" w:rsidP="00F65008">
      <w:pPr>
        <w:spacing w:line="320" w:lineRule="exact"/>
        <w:ind w:left="1150" w:hangingChars="500" w:hanging="1150"/>
        <w:rPr>
          <w:rFonts w:asciiTheme="minorEastAsia" w:eastAsiaTheme="minorEastAsia" w:hAnsiTheme="minorEastAsia" w:hint="default"/>
          <w:color w:val="auto"/>
          <w:spacing w:val="-1"/>
          <w:sz w:val="22"/>
          <w:szCs w:val="22"/>
        </w:rPr>
      </w:pPr>
      <w:r w:rsidRPr="003555BF">
        <w:rPr>
          <w:rFonts w:asciiTheme="minorEastAsia" w:eastAsiaTheme="minorEastAsia" w:hAnsiTheme="minorEastAsia"/>
          <w:color w:val="auto"/>
          <w:sz w:val="22"/>
          <w:szCs w:val="22"/>
        </w:rPr>
        <w:t xml:space="preserve">　</w:t>
      </w:r>
      <w:r w:rsidR="009455F5"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w:t>
      </w:r>
      <w:r w:rsidR="00D52443" w:rsidRPr="003555BF">
        <w:rPr>
          <w:rFonts w:asciiTheme="minorEastAsia" w:eastAsiaTheme="minorEastAsia" w:hAnsiTheme="minorEastAsia"/>
          <w:color w:val="auto"/>
          <w:spacing w:val="-1"/>
          <w:sz w:val="22"/>
          <w:szCs w:val="22"/>
        </w:rPr>
        <w:t>・災害応急対策活動に必要な施設その他特別な性能、機能、設備等を有する</w:t>
      </w:r>
      <w:r w:rsidR="00F65008" w:rsidRPr="003555BF">
        <w:rPr>
          <w:rFonts w:asciiTheme="minorEastAsia" w:eastAsiaTheme="minorEastAsia" w:hAnsiTheme="minorEastAsia"/>
          <w:color w:val="auto"/>
          <w:spacing w:val="-1"/>
          <w:sz w:val="22"/>
          <w:szCs w:val="22"/>
        </w:rPr>
        <w:t>県有</w:t>
      </w:r>
      <w:r w:rsidR="00D52443" w:rsidRPr="003555BF">
        <w:rPr>
          <w:rFonts w:asciiTheme="minorEastAsia" w:eastAsiaTheme="minorEastAsia" w:hAnsiTheme="minorEastAsia"/>
          <w:color w:val="auto"/>
          <w:spacing w:val="-1"/>
          <w:sz w:val="22"/>
          <w:szCs w:val="22"/>
        </w:rPr>
        <w:t>施設の設計等における特別な検討及び資料の作成</w:t>
      </w:r>
      <w:r w:rsidR="00F65008" w:rsidRPr="003555BF">
        <w:rPr>
          <w:rFonts w:asciiTheme="minorEastAsia" w:eastAsiaTheme="minorEastAsia" w:hAnsiTheme="minorEastAsia"/>
          <w:color w:val="auto"/>
          <w:spacing w:val="-1"/>
          <w:sz w:val="22"/>
          <w:szCs w:val="22"/>
        </w:rPr>
        <w:t>（</w:t>
      </w:r>
      <w:r w:rsidR="00D52443" w:rsidRPr="003555BF">
        <w:rPr>
          <w:rFonts w:asciiTheme="minorEastAsia" w:eastAsiaTheme="minorEastAsia" w:hAnsiTheme="minorEastAsia" w:hint="default"/>
          <w:color w:val="auto"/>
          <w:spacing w:val="-1"/>
          <w:sz w:val="22"/>
          <w:szCs w:val="22"/>
        </w:rPr>
        <w:t>建築非構造部材の耐震安全性に関する特別な検討、特殊な設備機器を有する室の設計に係る特別な検討等</w:t>
      </w:r>
      <w:r w:rsidR="00F65008" w:rsidRPr="003555BF">
        <w:rPr>
          <w:rFonts w:asciiTheme="minorEastAsia" w:eastAsiaTheme="minorEastAsia" w:hAnsiTheme="minorEastAsia"/>
          <w:color w:val="auto"/>
          <w:spacing w:val="-1"/>
          <w:sz w:val="22"/>
          <w:szCs w:val="22"/>
        </w:rPr>
        <w:t>）</w:t>
      </w:r>
    </w:p>
    <w:p w14:paraId="4626E7E9" w14:textId="5695A86C" w:rsidR="00FD144A" w:rsidRPr="003555BF" w:rsidRDefault="00F65008" w:rsidP="00F65008">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・省エネルギー関係計算書の作成及び申請手続き業務</w:t>
      </w:r>
    </w:p>
    <w:p w14:paraId="5D9BB1E1" w14:textId="6363E0D0" w:rsidR="00FD144A" w:rsidRPr="003555BF" w:rsidRDefault="00FD144A" w:rsidP="00F65008">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・建築物省エネルギー性能表示制度（BELS）に関する資料の作成及び手続き業務</w:t>
      </w:r>
    </w:p>
    <w:p w14:paraId="3903F595" w14:textId="04EC6FCA" w:rsidR="00D52443" w:rsidRPr="003555BF" w:rsidRDefault="00FD144A" w:rsidP="00F65008">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00D52443" w:rsidRPr="003555BF">
        <w:rPr>
          <w:rFonts w:asciiTheme="minorEastAsia" w:eastAsiaTheme="minorEastAsia" w:hAnsiTheme="minorEastAsia"/>
          <w:color w:val="auto"/>
          <w:sz w:val="22"/>
          <w:szCs w:val="22"/>
        </w:rPr>
        <w:t>・建築物総合環境性能評価システム</w:t>
      </w:r>
      <w:r w:rsidR="00D52443" w:rsidRPr="003555BF">
        <w:rPr>
          <w:rFonts w:asciiTheme="minorEastAsia" w:eastAsiaTheme="minorEastAsia" w:hAnsiTheme="minorEastAsia" w:hint="default"/>
          <w:color w:val="auto"/>
          <w:sz w:val="22"/>
          <w:szCs w:val="22"/>
        </w:rPr>
        <w:t>(CASBEE)による評価書の作成</w:t>
      </w:r>
    </w:p>
    <w:p w14:paraId="67F11DBB" w14:textId="7D755E2D" w:rsidR="00D52443" w:rsidRPr="003555BF" w:rsidRDefault="00F65008" w:rsidP="00F65008">
      <w:pPr>
        <w:spacing w:line="320" w:lineRule="exact"/>
        <w:ind w:left="1150" w:hangingChars="500" w:hanging="1150"/>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D52443" w:rsidRPr="003555BF">
        <w:rPr>
          <w:rFonts w:asciiTheme="minorEastAsia" w:eastAsiaTheme="minorEastAsia" w:hAnsiTheme="minorEastAsia"/>
          <w:color w:val="auto"/>
          <w:sz w:val="22"/>
          <w:szCs w:val="22"/>
        </w:rPr>
        <w:t>・</w:t>
      </w:r>
      <w:r w:rsidRPr="003555BF">
        <w:rPr>
          <w:rFonts w:asciiTheme="minorEastAsia" w:eastAsiaTheme="minorEastAsia" w:hAnsiTheme="minorEastAsia"/>
          <w:color w:val="auto"/>
          <w:sz w:val="22"/>
          <w:szCs w:val="22"/>
        </w:rPr>
        <w:t>県有</w:t>
      </w:r>
      <w:r w:rsidR="00D52443" w:rsidRPr="003555BF">
        <w:rPr>
          <w:rFonts w:asciiTheme="minorEastAsia" w:eastAsiaTheme="minorEastAsia" w:hAnsiTheme="minorEastAsia"/>
          <w:color w:val="auto"/>
          <w:sz w:val="22"/>
          <w:szCs w:val="22"/>
        </w:rPr>
        <w:t>施設の計画から建設、運用、廃棄に至るまでのライフサイクルを通じた二酸化炭素排出量等を用いて行う総合的な環境保全性能の評価業務（詳細な</w:t>
      </w:r>
      <w:r w:rsidR="00D52443" w:rsidRPr="003555BF">
        <w:rPr>
          <w:rFonts w:asciiTheme="minorEastAsia" w:eastAsiaTheme="minorEastAsia" w:hAnsiTheme="minorEastAsia" w:hint="default"/>
          <w:color w:val="auto"/>
          <w:sz w:val="22"/>
          <w:szCs w:val="22"/>
        </w:rPr>
        <w:t>LCCO2を求める場合）</w:t>
      </w:r>
    </w:p>
    <w:p w14:paraId="280E8F83" w14:textId="2F974F85" w:rsidR="00FD144A" w:rsidRPr="003555BF" w:rsidRDefault="00F65008" w:rsidP="00F65008">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・リサイクル計画書の作成</w:t>
      </w:r>
    </w:p>
    <w:p w14:paraId="51A462BD" w14:textId="5AD280C6" w:rsidR="00FD144A" w:rsidRPr="003555BF" w:rsidRDefault="003A344B" w:rsidP="00F65008">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 xml:space="preserve">　　・概略工事工程表の作成</w:t>
      </w:r>
      <w:r w:rsidR="00FD144A" w:rsidRPr="003555BF">
        <w:rPr>
          <w:rFonts w:asciiTheme="minorEastAsia" w:eastAsiaTheme="minorEastAsia" w:hAnsiTheme="minorEastAsia"/>
          <w:color w:val="auto"/>
          <w:spacing w:val="-1"/>
          <w:sz w:val="22"/>
          <w:szCs w:val="22"/>
        </w:rPr>
        <w:t xml:space="preserve"> </w:t>
      </w:r>
    </w:p>
    <w:p w14:paraId="2A6CD7CF" w14:textId="3ACD48EC" w:rsidR="00FD144A" w:rsidRPr="003555BF" w:rsidRDefault="003A344B" w:rsidP="00F65008">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 xml:space="preserve">　　・建築物の保守に関する説明書の作成</w:t>
      </w:r>
    </w:p>
    <w:p w14:paraId="2C9FF04D" w14:textId="2A387660" w:rsidR="00FD144A" w:rsidRPr="003555BF" w:rsidRDefault="00FD144A" w:rsidP="00F65008">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・住民説明等に必要な資料の作成（法令等に基づくものを除く）</w:t>
      </w:r>
    </w:p>
    <w:p w14:paraId="0ED2741F" w14:textId="65D46296" w:rsidR="00FD144A" w:rsidRPr="003555BF" w:rsidRDefault="00FD144A" w:rsidP="00F65008">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・日影図の作成（日影規制に関する近隣説明への協力を含む）</w:t>
      </w:r>
    </w:p>
    <w:p w14:paraId="3ABD7AF1" w14:textId="1FD70B08" w:rsidR="00FD144A" w:rsidRPr="003555BF" w:rsidRDefault="00FD144A" w:rsidP="00F65008">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・総合的な環境保全に関する検討・評価資料の作成</w:t>
      </w:r>
    </w:p>
    <w:p w14:paraId="12223370" w14:textId="17CEF306" w:rsidR="00D52443" w:rsidRPr="003555BF" w:rsidRDefault="00FD144A" w:rsidP="00F65008">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w:t>
      </w:r>
      <w:r w:rsidR="00D52443" w:rsidRPr="003555BF">
        <w:rPr>
          <w:rFonts w:asciiTheme="minorEastAsia" w:eastAsiaTheme="minorEastAsia" w:hAnsiTheme="minorEastAsia"/>
          <w:color w:val="auto"/>
          <w:sz w:val="22"/>
          <w:szCs w:val="22"/>
        </w:rPr>
        <w:t>・ＬＣＥＭツールによる空調システムの評価</w:t>
      </w:r>
    </w:p>
    <w:p w14:paraId="451C18E4" w14:textId="794DDABC" w:rsidR="00FD144A" w:rsidRPr="003555BF" w:rsidRDefault="00F65008" w:rsidP="00F65008">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・電波障害に関する近隣説明への協力</w:t>
      </w:r>
    </w:p>
    <w:p w14:paraId="61F3CE6C" w14:textId="73DDFA82" w:rsidR="00FD144A" w:rsidRPr="003555BF" w:rsidRDefault="00FD144A" w:rsidP="000436CF">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・都市計画法第　　条による許可申請</w:t>
      </w:r>
    </w:p>
    <w:p w14:paraId="6142FF24" w14:textId="25E03767" w:rsidR="00FD144A" w:rsidRPr="003555BF" w:rsidRDefault="00FD144A" w:rsidP="000436CF">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・景観法第１６条第５項に基づく通知</w:t>
      </w:r>
    </w:p>
    <w:p w14:paraId="6242F639" w14:textId="25BA2CBB" w:rsidR="00FD144A" w:rsidRPr="003555BF" w:rsidRDefault="00FD144A" w:rsidP="000436CF">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3A344B"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・コスト縮減検討中間報告書</w:t>
      </w:r>
    </w:p>
    <w:p w14:paraId="3DECC2FF" w14:textId="7252D241" w:rsidR="00FD144A" w:rsidRPr="003555BF" w:rsidRDefault="003A344B" w:rsidP="000436CF">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0436CF"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 xml:space="preserve">　・コスト縮減検討報告書</w:t>
      </w:r>
    </w:p>
    <w:p w14:paraId="05C88C14" w14:textId="2C73B562" w:rsidR="009B6140" w:rsidRPr="001B7632" w:rsidRDefault="003A344B" w:rsidP="000436CF">
      <w:pPr>
        <w:spacing w:line="320" w:lineRule="exact"/>
        <w:rPr>
          <w:rFonts w:asciiTheme="minorEastAsia" w:eastAsiaTheme="minorEastAsia" w:hAnsiTheme="minorEastAsia" w:hint="default"/>
          <w:color w:val="auto"/>
          <w:spacing w:val="-1"/>
          <w:sz w:val="22"/>
          <w:szCs w:val="22"/>
        </w:rPr>
      </w:pPr>
      <w:r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 xml:space="preserve">　　・自然公園法・河川法等の関係申請手続き業務</w:t>
      </w:r>
      <w:r w:rsidR="00FD144A" w:rsidRPr="003555BF">
        <w:rPr>
          <w:rFonts w:asciiTheme="minorEastAsia" w:eastAsiaTheme="minorEastAsia" w:hAnsiTheme="minorEastAsia"/>
          <w:color w:val="auto"/>
          <w:spacing w:val="-1"/>
          <w:sz w:val="22"/>
          <w:szCs w:val="22"/>
        </w:rPr>
        <w:t xml:space="preserve"> </w:t>
      </w:r>
    </w:p>
    <w:p w14:paraId="319B4ECF" w14:textId="7A82E21F" w:rsidR="009B6140" w:rsidRPr="006B2DB7" w:rsidRDefault="009B6140" w:rsidP="000436CF">
      <w:pPr>
        <w:spacing w:line="32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pacing w:val="-1"/>
          <w:sz w:val="22"/>
          <w:szCs w:val="22"/>
        </w:rPr>
        <w:t xml:space="preserve">　　　　</w:t>
      </w:r>
      <w:r w:rsidRPr="006B2DB7">
        <w:rPr>
          <w:rFonts w:asciiTheme="minorEastAsia" w:eastAsiaTheme="minorEastAsia" w:hAnsiTheme="minorEastAsia"/>
          <w:color w:val="auto"/>
          <w:spacing w:val="-1"/>
          <w:sz w:val="22"/>
          <w:szCs w:val="22"/>
        </w:rPr>
        <w:t>・木造化手法に係る検討</w:t>
      </w:r>
    </w:p>
    <w:p w14:paraId="38752424" w14:textId="1B006650" w:rsidR="00FD144A" w:rsidRPr="003555BF" w:rsidRDefault="003A344B" w:rsidP="000436CF">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 xml:space="preserve">　　・（　　　　　　　　　　　　　　　　　　　　　　　　　　　）</w:t>
      </w:r>
    </w:p>
    <w:p w14:paraId="502A8335" w14:textId="77777777" w:rsidR="00FD144A" w:rsidRPr="003555BF" w:rsidRDefault="00FD144A" w:rsidP="00BA63D3">
      <w:pPr>
        <w:spacing w:line="320" w:lineRule="exact"/>
        <w:rPr>
          <w:rFonts w:asciiTheme="minorEastAsia" w:eastAsiaTheme="minorEastAsia" w:hAnsiTheme="minorEastAsia" w:hint="default"/>
          <w:color w:val="auto"/>
          <w:sz w:val="22"/>
          <w:szCs w:val="22"/>
        </w:rPr>
      </w:pPr>
    </w:p>
    <w:p w14:paraId="09F8720F" w14:textId="77777777" w:rsidR="00FD144A" w:rsidRPr="003555BF" w:rsidRDefault="00FD144A" w:rsidP="00BA63D3">
      <w:pPr>
        <w:spacing w:line="320" w:lineRule="exact"/>
        <w:rPr>
          <w:rFonts w:asciiTheme="majorEastAsia" w:eastAsiaTheme="majorEastAsia" w:hAnsiTheme="majorEastAsia" w:hint="default"/>
          <w:color w:val="auto"/>
          <w:sz w:val="22"/>
          <w:szCs w:val="22"/>
        </w:rPr>
      </w:pPr>
      <w:r w:rsidRPr="003555BF">
        <w:rPr>
          <w:rFonts w:asciiTheme="majorEastAsia" w:eastAsiaTheme="majorEastAsia" w:hAnsiTheme="majorEastAsia"/>
          <w:color w:val="auto"/>
          <w:sz w:val="22"/>
          <w:szCs w:val="22"/>
        </w:rPr>
        <w:t xml:space="preserve">　２．業務の実施</w:t>
      </w:r>
      <w:r w:rsidRPr="003555BF">
        <w:rPr>
          <w:rFonts w:asciiTheme="majorEastAsia" w:eastAsiaTheme="majorEastAsia" w:hAnsiTheme="majorEastAsia"/>
          <w:color w:val="auto"/>
          <w:spacing w:val="-1"/>
          <w:sz w:val="22"/>
          <w:szCs w:val="22"/>
        </w:rPr>
        <w:t xml:space="preserve"> </w:t>
      </w:r>
    </w:p>
    <w:p w14:paraId="1B3C5450" w14:textId="0420E29F" w:rsidR="00FD144A" w:rsidRPr="003555BF" w:rsidRDefault="00FD144A" w:rsidP="00BA63D3">
      <w:pPr>
        <w:spacing w:line="320" w:lineRule="exact"/>
        <w:rPr>
          <w:rFonts w:asciiTheme="majorEastAsia" w:eastAsiaTheme="majorEastAsia" w:hAnsiTheme="majorEastAsia" w:hint="default"/>
          <w:color w:val="auto"/>
          <w:sz w:val="22"/>
          <w:szCs w:val="22"/>
        </w:rPr>
      </w:pPr>
      <w:r w:rsidRPr="003555BF">
        <w:rPr>
          <w:rFonts w:asciiTheme="majorEastAsia" w:eastAsiaTheme="majorEastAsia" w:hAnsiTheme="majorEastAsia"/>
          <w:color w:val="auto"/>
          <w:sz w:val="22"/>
          <w:szCs w:val="22"/>
        </w:rPr>
        <w:t xml:space="preserve">　</w:t>
      </w:r>
      <w:r w:rsidR="00C51B7A" w:rsidRPr="003555BF">
        <w:rPr>
          <w:rFonts w:asciiTheme="majorEastAsia" w:eastAsiaTheme="majorEastAsia" w:hAnsiTheme="majorEastAsia"/>
          <w:color w:val="auto"/>
          <w:sz w:val="22"/>
          <w:szCs w:val="22"/>
        </w:rPr>
        <w:t xml:space="preserve">　</w:t>
      </w:r>
      <w:r w:rsidRPr="003555BF">
        <w:rPr>
          <w:rFonts w:asciiTheme="majorEastAsia" w:eastAsiaTheme="majorEastAsia" w:hAnsiTheme="majorEastAsia"/>
          <w:color w:val="auto"/>
          <w:sz w:val="22"/>
          <w:szCs w:val="22"/>
        </w:rPr>
        <w:t>(1)</w:t>
      </w:r>
      <w:r w:rsidR="000436CF" w:rsidRPr="003555BF">
        <w:rPr>
          <w:rFonts w:asciiTheme="majorEastAsia" w:eastAsiaTheme="majorEastAsia" w:hAnsiTheme="majorEastAsia"/>
          <w:color w:val="auto"/>
          <w:spacing w:val="-1"/>
          <w:sz w:val="22"/>
          <w:szCs w:val="22"/>
        </w:rPr>
        <w:t xml:space="preserve">　</w:t>
      </w:r>
      <w:r w:rsidRPr="003555BF">
        <w:rPr>
          <w:rFonts w:asciiTheme="majorEastAsia" w:eastAsiaTheme="majorEastAsia" w:hAnsiTheme="majorEastAsia"/>
          <w:color w:val="auto"/>
          <w:sz w:val="22"/>
          <w:szCs w:val="22"/>
        </w:rPr>
        <w:t>一般事項</w:t>
      </w:r>
      <w:r w:rsidRPr="003555BF">
        <w:rPr>
          <w:rFonts w:asciiTheme="majorEastAsia" w:eastAsiaTheme="majorEastAsia" w:hAnsiTheme="majorEastAsia"/>
          <w:color w:val="auto"/>
          <w:spacing w:val="-1"/>
          <w:sz w:val="22"/>
          <w:szCs w:val="22"/>
        </w:rPr>
        <w:t xml:space="preserve"> </w:t>
      </w:r>
    </w:p>
    <w:p w14:paraId="747B30A4" w14:textId="7CA29326" w:rsidR="00FD144A" w:rsidRPr="003555BF" w:rsidRDefault="00FD144A" w:rsidP="00BA63D3">
      <w:pPr>
        <w:spacing w:line="320" w:lineRule="exact"/>
        <w:rPr>
          <w:rFonts w:asciiTheme="majorEastAsia" w:eastAsiaTheme="majorEastAsia" w:hAnsiTheme="majorEastAsia" w:hint="default"/>
          <w:color w:val="auto"/>
          <w:sz w:val="22"/>
          <w:szCs w:val="22"/>
        </w:rPr>
      </w:pPr>
      <w:r w:rsidRPr="003555BF">
        <w:rPr>
          <w:rFonts w:asciiTheme="majorEastAsia" w:eastAsiaTheme="majorEastAsia" w:hAnsiTheme="majorEastAsia"/>
          <w:color w:val="auto"/>
          <w:sz w:val="22"/>
          <w:szCs w:val="22"/>
        </w:rPr>
        <w:t xml:space="preserve">　</w:t>
      </w:r>
      <w:r w:rsidR="00C51B7A" w:rsidRPr="003555BF">
        <w:rPr>
          <w:rFonts w:asciiTheme="majorEastAsia" w:eastAsiaTheme="majorEastAsia" w:hAnsiTheme="majorEastAsia"/>
          <w:color w:val="auto"/>
          <w:sz w:val="22"/>
          <w:szCs w:val="22"/>
        </w:rPr>
        <w:t xml:space="preserve">　</w:t>
      </w:r>
      <w:r w:rsidRPr="003555BF">
        <w:rPr>
          <w:rFonts w:asciiTheme="majorEastAsia" w:eastAsiaTheme="majorEastAsia" w:hAnsiTheme="majorEastAsia"/>
          <w:color w:val="auto"/>
          <w:sz w:val="22"/>
          <w:szCs w:val="22"/>
        </w:rPr>
        <w:t xml:space="preserve">　ａ．基本設計業務</w:t>
      </w:r>
    </w:p>
    <w:p w14:paraId="3505EA88" w14:textId="77777777" w:rsidR="00FD144A" w:rsidRPr="003555BF" w:rsidRDefault="00FD144A" w:rsidP="00BA63D3">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提示された設計与条件及び適用基準に基づき行う。</w:t>
      </w:r>
    </w:p>
    <w:p w14:paraId="3F032D10" w14:textId="03F40B26" w:rsidR="00FD144A" w:rsidRPr="003555BF" w:rsidRDefault="00FD144A" w:rsidP="00BA63D3">
      <w:pPr>
        <w:spacing w:line="320" w:lineRule="exact"/>
        <w:rPr>
          <w:rFonts w:asciiTheme="majorEastAsia" w:eastAsiaTheme="majorEastAsia" w:hAnsiTheme="majorEastAsia" w:hint="default"/>
          <w:color w:val="auto"/>
          <w:sz w:val="22"/>
          <w:szCs w:val="22"/>
        </w:rPr>
      </w:pPr>
      <w:r w:rsidRPr="003555BF">
        <w:rPr>
          <w:rFonts w:asciiTheme="majorEastAsia" w:eastAsiaTheme="majorEastAsia" w:hAnsiTheme="majorEastAsia"/>
          <w:color w:val="auto"/>
          <w:sz w:val="22"/>
          <w:szCs w:val="22"/>
        </w:rPr>
        <w:t xml:space="preserve">　　</w:t>
      </w:r>
      <w:r w:rsidR="00C51B7A" w:rsidRPr="003555BF">
        <w:rPr>
          <w:rFonts w:asciiTheme="majorEastAsia" w:eastAsiaTheme="majorEastAsia" w:hAnsiTheme="majorEastAsia"/>
          <w:color w:val="auto"/>
          <w:sz w:val="22"/>
          <w:szCs w:val="22"/>
        </w:rPr>
        <w:t xml:space="preserve">　</w:t>
      </w:r>
      <w:r w:rsidRPr="003555BF">
        <w:rPr>
          <w:rFonts w:asciiTheme="majorEastAsia" w:eastAsiaTheme="majorEastAsia" w:hAnsiTheme="majorEastAsia"/>
          <w:color w:val="auto"/>
          <w:sz w:val="22"/>
          <w:szCs w:val="22"/>
        </w:rPr>
        <w:t>ｂ．実施設計業務</w:t>
      </w:r>
    </w:p>
    <w:p w14:paraId="77E4877D" w14:textId="77777777" w:rsidR="00FD144A" w:rsidRPr="003555BF" w:rsidRDefault="00FD144A" w:rsidP="00BA63D3">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①提示された設計与条件、基本設計図書及び適用基準等に基づき行う。</w:t>
      </w:r>
    </w:p>
    <w:p w14:paraId="152ECDF5" w14:textId="77777777" w:rsidR="00FD144A" w:rsidRPr="003555BF" w:rsidRDefault="00FD144A" w:rsidP="00BA63D3">
      <w:pPr>
        <w:spacing w:line="320" w:lineRule="exact"/>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②積算業務は、監督員の承諾を受けた実施設計図書及び適用基準に基づき行う。</w:t>
      </w:r>
    </w:p>
    <w:p w14:paraId="3F9FFA1C" w14:textId="77777777" w:rsidR="00FD144A" w:rsidRPr="003555BF" w:rsidRDefault="00FD144A" w:rsidP="000436CF">
      <w:pPr>
        <w:spacing w:line="320" w:lineRule="exact"/>
        <w:ind w:left="1150" w:hangingChars="500" w:hanging="1150"/>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③実施設計図には、国土交通省「施工条件明示について」（平成14年5月30日付け国営計第24号）を参考に、明示すべき施工条件を記載する。</w:t>
      </w:r>
    </w:p>
    <w:p w14:paraId="774AD04C" w14:textId="77777777" w:rsidR="00FD144A" w:rsidRPr="003555BF" w:rsidRDefault="00FD144A" w:rsidP="000436CF">
      <w:pPr>
        <w:spacing w:line="320" w:lineRule="exact"/>
        <w:ind w:left="1150" w:hangingChars="500" w:hanging="1150"/>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④工事施工において、複数選択が可能となるよう鉄骨造の柱脚に既製品を用いる場合は、３社以上（監督員と協議する。）の製品いずれを採用しても、構造耐力上主要な部分（上部構造、下部構造（RC柱型部分含む。））が、建築基準関係規定に適合し、かつ、既製品柱脚以外の部材に変更が生じないよう設計する。この場合、柱脚部のRC柱型部分のコンクリートの強度・柱型の大きさ、主筋径・本数、せん断補強筋・間隔等についても、変更がないよう設計する。</w:t>
      </w:r>
    </w:p>
    <w:p w14:paraId="0C25E26F" w14:textId="05730FC3" w:rsidR="00FD144A" w:rsidRPr="003555BF" w:rsidRDefault="00FD144A" w:rsidP="00F91DB1">
      <w:pPr>
        <w:spacing w:line="320" w:lineRule="exact"/>
        <w:ind w:left="1150" w:hangingChars="500" w:hanging="1150"/>
        <w:rPr>
          <w:rFonts w:asciiTheme="minorEastAsia" w:eastAsiaTheme="minorEastAsia" w:hAnsiTheme="minorEastAsia" w:hint="default"/>
          <w:color w:val="auto"/>
          <w:sz w:val="22"/>
          <w:szCs w:val="22"/>
        </w:rPr>
      </w:pPr>
      <w:r w:rsidRPr="003555BF">
        <w:rPr>
          <w:rFonts w:asciiTheme="minorEastAsia" w:eastAsiaTheme="minorEastAsia" w:hAnsiTheme="minorEastAsia"/>
          <w:color w:val="auto"/>
          <w:sz w:val="22"/>
          <w:szCs w:val="22"/>
        </w:rPr>
        <w:t xml:space="preserve">　　　　　</w:t>
      </w:r>
      <w:r w:rsidR="00F91DB1" w:rsidRPr="003555BF">
        <w:rPr>
          <w:rFonts w:asciiTheme="minorEastAsia" w:eastAsiaTheme="minorEastAsia" w:hAnsiTheme="minorEastAsia"/>
          <w:color w:val="auto"/>
          <w:sz w:val="22"/>
          <w:szCs w:val="22"/>
        </w:rPr>
        <w:t xml:space="preserve">　</w:t>
      </w:r>
      <w:r w:rsidRPr="003555BF">
        <w:rPr>
          <w:rFonts w:asciiTheme="minorEastAsia" w:eastAsiaTheme="minorEastAsia" w:hAnsiTheme="minorEastAsia"/>
          <w:color w:val="auto"/>
          <w:sz w:val="22"/>
          <w:szCs w:val="22"/>
        </w:rPr>
        <w:t>また、建築基準法第18条に基づく計画通知には、監督員と協議して前記１社分の既製品柱脚で設計した構造計算書一式を添付するものとし、それ以外の２社分については、参考値として、層間変形角、検定比一覧表、剛性・偏芯率一覧、保有水平耐力一覧、メッセージ一覧、電子データ入力一覧等を計画通知書に添付する。</w:t>
      </w:r>
    </w:p>
    <w:p w14:paraId="246C6251" w14:textId="4DC3FC61" w:rsidR="00FD144A" w:rsidRDefault="00F91DB1" w:rsidP="00F91DB1">
      <w:pPr>
        <w:spacing w:line="320" w:lineRule="exact"/>
        <w:ind w:left="1150" w:hangingChars="500" w:hanging="1150"/>
        <w:rPr>
          <w:rFonts w:asciiTheme="minorEastAsia" w:eastAsiaTheme="minorEastAsia" w:hAnsiTheme="minorEastAsia" w:hint="default"/>
          <w:color w:val="000000" w:themeColor="text1"/>
          <w:sz w:val="22"/>
          <w:szCs w:val="22"/>
        </w:rPr>
      </w:pPr>
      <w:r w:rsidRPr="003555BF">
        <w:rPr>
          <w:rFonts w:asciiTheme="minorEastAsia" w:eastAsiaTheme="minorEastAsia" w:hAnsiTheme="minorEastAsia"/>
          <w:color w:val="auto"/>
          <w:sz w:val="22"/>
          <w:szCs w:val="22"/>
        </w:rPr>
        <w:t xml:space="preserve">　　　　</w:t>
      </w:r>
      <w:r w:rsidR="00FD144A" w:rsidRPr="003555BF">
        <w:rPr>
          <w:rFonts w:asciiTheme="minorEastAsia" w:eastAsiaTheme="minorEastAsia" w:hAnsiTheme="minorEastAsia"/>
          <w:color w:val="auto"/>
          <w:sz w:val="22"/>
          <w:szCs w:val="22"/>
        </w:rPr>
        <w:t>⑤工事施工において、複数選択が可能となるよう床版にデッキプレー</w:t>
      </w:r>
      <w:r w:rsidR="00FD144A" w:rsidRPr="00B168A7">
        <w:rPr>
          <w:rFonts w:asciiTheme="minorEastAsia" w:eastAsiaTheme="minorEastAsia" w:hAnsiTheme="minorEastAsia"/>
          <w:color w:val="000000" w:themeColor="text1"/>
          <w:sz w:val="22"/>
          <w:szCs w:val="22"/>
        </w:rPr>
        <w:t>トを用いる場合は、３社以上（監督員と協議する。）の既製品いずれを採用しても、構造耐力上主要な部分（上部構造、下部構造）が、建築基準関係規定に適合し、かつ、デッキプレート以外の部材に変更が生じないよう設計する。</w:t>
      </w:r>
    </w:p>
    <w:p w14:paraId="72B5FB5D" w14:textId="77777777" w:rsidR="001B7632" w:rsidRPr="00B168A7" w:rsidRDefault="001B7632" w:rsidP="00F91DB1">
      <w:pPr>
        <w:spacing w:line="320" w:lineRule="exact"/>
        <w:ind w:left="1150" w:hangingChars="500" w:hanging="1150"/>
        <w:rPr>
          <w:rFonts w:asciiTheme="minorEastAsia" w:eastAsiaTheme="minorEastAsia" w:hAnsiTheme="minorEastAsia" w:hint="default"/>
          <w:color w:val="000000" w:themeColor="text1"/>
          <w:sz w:val="22"/>
          <w:szCs w:val="22"/>
        </w:rPr>
      </w:pPr>
    </w:p>
    <w:p w14:paraId="6D04746C" w14:textId="6F74429C" w:rsidR="00FD144A" w:rsidRPr="00B168A7" w:rsidRDefault="00F91DB1" w:rsidP="00F91DB1">
      <w:pPr>
        <w:spacing w:line="320" w:lineRule="exact"/>
        <w:ind w:left="1150" w:hangingChars="500" w:hanging="115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⑥省エネルギー関係計算書の作成及び申請手続業務が適用の場合は、エネルギーの使用の合理化等に関する法律に基づく（・標準入力法・モデル建物法）の計算を行う。</w:t>
      </w:r>
    </w:p>
    <w:p w14:paraId="116BF7CA" w14:textId="77777777" w:rsidR="003555BF" w:rsidRDefault="00F91DB1" w:rsidP="003555BF">
      <w:pPr>
        <w:spacing w:line="320" w:lineRule="exact"/>
        <w:ind w:left="1150" w:hangingChars="500" w:hanging="115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⑦改修設計において、設計対象範囲に「福島県県有建築物の非構造部材の減災化計画」に定める非構造部材がある場合は、当該部材の改修方針について監督員と協議する。</w:t>
      </w:r>
    </w:p>
    <w:p w14:paraId="0D484409" w14:textId="08BC9AC6" w:rsidR="003555BF" w:rsidRPr="00B168A7" w:rsidRDefault="003555BF" w:rsidP="003555BF">
      <w:pPr>
        <w:spacing w:line="320" w:lineRule="exact"/>
        <w:ind w:left="1150" w:hangingChars="500" w:hanging="1150"/>
        <w:rPr>
          <w:rFonts w:asciiTheme="minorEastAsia" w:eastAsiaTheme="minorEastAsia" w:hAnsiTheme="minorEastAsia" w:hint="default"/>
          <w:color w:val="000000" w:themeColor="text1"/>
          <w:sz w:val="22"/>
          <w:szCs w:val="22"/>
        </w:rPr>
      </w:pPr>
      <w:r>
        <w:rPr>
          <w:rFonts w:asciiTheme="minorEastAsia" w:eastAsiaTheme="minorEastAsia" w:hAnsiTheme="minorEastAsia"/>
          <w:color w:val="000000" w:themeColor="text1"/>
          <w:sz w:val="22"/>
          <w:szCs w:val="22"/>
        </w:rPr>
        <w:t xml:space="preserve">　　　　</w:t>
      </w:r>
      <w:r w:rsidRPr="009B6140">
        <w:rPr>
          <w:rFonts w:asciiTheme="minorEastAsia" w:eastAsiaTheme="minorEastAsia" w:hAnsiTheme="minorEastAsia"/>
          <w:color w:val="auto"/>
          <w:sz w:val="22"/>
          <w:szCs w:val="22"/>
        </w:rPr>
        <w:t>⑧改修設計において、貫通、はつり又は穿孔する箇所については、現地及び既存図面等を調査の上、鉄筋・埋設物（電線類・配管類）を切断する可能性がある場合は、その対策（迂回・内部探査等）について充分検討する。</w:t>
      </w:r>
    </w:p>
    <w:p w14:paraId="33F22E2F" w14:textId="0413907A" w:rsidR="004B0AC3" w:rsidRPr="00B168A7" w:rsidRDefault="004B0AC3" w:rsidP="00BA63D3">
      <w:pPr>
        <w:spacing w:line="320" w:lineRule="exact"/>
        <w:rPr>
          <w:rFonts w:asciiTheme="minorEastAsia" w:eastAsiaTheme="minorEastAsia" w:hAnsiTheme="minorEastAsia" w:hint="default"/>
          <w:color w:val="000000" w:themeColor="text1"/>
          <w:sz w:val="22"/>
          <w:szCs w:val="22"/>
        </w:rPr>
      </w:pPr>
    </w:p>
    <w:p w14:paraId="6CE28183" w14:textId="445C6B79" w:rsidR="00FD144A" w:rsidRPr="00B168A7" w:rsidRDefault="00F91DB1" w:rsidP="00BA63D3">
      <w:pPr>
        <w:spacing w:line="32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 xml:space="preserve">　</w:t>
      </w:r>
      <w:r w:rsidR="00C51B7A" w:rsidRPr="00B168A7">
        <w:rPr>
          <w:rFonts w:asciiTheme="majorEastAsia" w:eastAsiaTheme="majorEastAsia" w:hAnsiTheme="majorEastAsia"/>
          <w:color w:val="000000" w:themeColor="text1"/>
          <w:sz w:val="22"/>
          <w:szCs w:val="22"/>
        </w:rPr>
        <w:t xml:space="preserve">　</w:t>
      </w:r>
      <w:r w:rsidR="00FD144A" w:rsidRPr="00B168A7">
        <w:rPr>
          <w:rFonts w:asciiTheme="majorEastAsia" w:eastAsiaTheme="majorEastAsia" w:hAnsiTheme="majorEastAsia"/>
          <w:color w:val="000000" w:themeColor="text1"/>
          <w:sz w:val="22"/>
          <w:szCs w:val="22"/>
        </w:rPr>
        <w:t>(2)　適用基準等</w:t>
      </w:r>
    </w:p>
    <w:p w14:paraId="24DBBA13" w14:textId="25AD46E7" w:rsidR="00102261" w:rsidRPr="00B820FC" w:rsidRDefault="00A4525E" w:rsidP="00A4525E">
      <w:pPr>
        <w:spacing w:line="320" w:lineRule="exact"/>
        <w:ind w:left="690" w:hangingChars="300" w:hanging="690"/>
        <w:rPr>
          <w:rFonts w:asciiTheme="minorEastAsia" w:eastAsiaTheme="minorEastAsia" w:hAnsiTheme="minorEastAsia" w:hint="default"/>
          <w:color w:val="FF0000"/>
          <w:sz w:val="22"/>
          <w:szCs w:val="22"/>
          <w:u w:val="single"/>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本業務に国土交通省及び福島県が制定する以下に</w:t>
      </w:r>
      <w:r w:rsidR="00F91DB1" w:rsidRPr="00B168A7">
        <w:rPr>
          <w:rFonts w:asciiTheme="minorEastAsia" w:eastAsiaTheme="minorEastAsia" w:hAnsiTheme="minorEastAsia"/>
          <w:color w:val="000000" w:themeColor="text1"/>
          <w:sz w:val="22"/>
          <w:szCs w:val="22"/>
        </w:rPr>
        <w:t>掲げる</w:t>
      </w:r>
      <w:r w:rsidR="00FD144A" w:rsidRPr="00B168A7">
        <w:rPr>
          <w:rFonts w:asciiTheme="minorEastAsia" w:eastAsiaTheme="minorEastAsia" w:hAnsiTheme="minorEastAsia"/>
          <w:color w:val="000000" w:themeColor="text1"/>
          <w:sz w:val="22"/>
          <w:szCs w:val="22"/>
        </w:rPr>
        <w:t>技術基準等を適用する。受注者は業務の対象である施設の設計内容及び業務の実施内容が技術基準等に適合するよう業務を実施しなければならない。</w:t>
      </w:r>
      <w:r w:rsidR="00B820FC" w:rsidRPr="006B2DB7">
        <w:rPr>
          <w:rFonts w:asciiTheme="minorEastAsia" w:eastAsiaTheme="minorEastAsia" w:hAnsiTheme="minorEastAsia"/>
          <w:color w:val="auto"/>
          <w:sz w:val="22"/>
          <w:szCs w:val="22"/>
        </w:rPr>
        <w:t>なお、特記なき場合は、国土交通省大臣官房官庁営繕部及び福島県が監修した出版物等の設計時点における最新版とする。</w:t>
      </w:r>
    </w:p>
    <w:p w14:paraId="3F76B7BE" w14:textId="77777777" w:rsidR="00FD144A" w:rsidRPr="00B168A7" w:rsidRDefault="00FD144A" w:rsidP="00607796">
      <w:pPr>
        <w:tabs>
          <w:tab w:val="left" w:pos="6270"/>
        </w:tabs>
        <w:spacing w:line="320" w:lineRule="exact"/>
        <w:rPr>
          <w:rFonts w:asciiTheme="minorEastAsia" w:eastAsiaTheme="minorEastAsia" w:hAnsiTheme="minorEastAsia" w:hint="default"/>
          <w:color w:val="000000" w:themeColor="text1"/>
          <w:sz w:val="22"/>
          <w:szCs w:val="22"/>
        </w:rPr>
      </w:pPr>
    </w:p>
    <w:p w14:paraId="0192FED5" w14:textId="57A41849" w:rsidR="00BC5061" w:rsidRPr="003871EC" w:rsidRDefault="00BC5061" w:rsidP="00D81F65">
      <w:pPr>
        <w:tabs>
          <w:tab w:val="left" w:pos="5794"/>
        </w:tabs>
        <w:spacing w:line="320" w:lineRule="exact"/>
        <w:ind w:firstLineChars="300" w:firstLine="690"/>
        <w:rPr>
          <w:rFonts w:asciiTheme="minorEastAsia" w:eastAsiaTheme="minorEastAsia" w:hAnsiTheme="minorEastAsia" w:hint="default"/>
          <w:color w:val="auto"/>
          <w:sz w:val="22"/>
          <w:szCs w:val="22"/>
        </w:rPr>
      </w:pPr>
      <w:r w:rsidRPr="003871EC">
        <w:rPr>
          <w:rFonts w:asciiTheme="majorEastAsia" w:eastAsiaTheme="majorEastAsia" w:hAnsiTheme="majorEastAsia"/>
          <w:color w:val="auto"/>
          <w:sz w:val="22"/>
          <w:szCs w:val="22"/>
        </w:rPr>
        <w:t>ａ．</w:t>
      </w:r>
      <w:r w:rsidR="00176CCA" w:rsidRPr="003871EC">
        <w:rPr>
          <w:rFonts w:asciiTheme="majorEastAsia" w:eastAsiaTheme="majorEastAsia" w:hAnsiTheme="majorEastAsia"/>
          <w:color w:val="auto"/>
          <w:sz w:val="22"/>
          <w:szCs w:val="22"/>
        </w:rPr>
        <w:t>建築設計関連</w:t>
      </w:r>
    </w:p>
    <w:p w14:paraId="7F46D172" w14:textId="6FFAD955" w:rsidR="00BC5061" w:rsidRPr="003871EC" w:rsidRDefault="00BC5061"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00D81F65" w:rsidRPr="003871EC">
        <w:rPr>
          <w:rFonts w:asciiTheme="minorEastAsia" w:eastAsiaTheme="minorEastAsia" w:hAnsiTheme="minorEastAsia"/>
          <w:color w:val="auto"/>
          <w:sz w:val="22"/>
          <w:szCs w:val="22"/>
        </w:rPr>
        <w:t xml:space="preserve">福島県建築設備耐震・対津波計画指針　</w:t>
      </w:r>
      <w:r w:rsidR="00A84D5C" w:rsidRPr="003871EC">
        <w:rPr>
          <w:rFonts w:asciiTheme="minorEastAsia" w:eastAsiaTheme="minorEastAsia" w:hAnsiTheme="minorEastAsia"/>
          <w:color w:val="auto"/>
          <w:sz w:val="22"/>
          <w:szCs w:val="22"/>
        </w:rPr>
        <w:t xml:space="preserve">　　　　　　　</w:t>
      </w:r>
      <w:r w:rsidR="00D81F65" w:rsidRPr="003871EC">
        <w:rPr>
          <w:rFonts w:asciiTheme="minorEastAsia" w:eastAsiaTheme="minorEastAsia" w:hAnsiTheme="minorEastAsia"/>
          <w:color w:val="auto"/>
          <w:sz w:val="22"/>
          <w:szCs w:val="22"/>
        </w:rPr>
        <w:t>［福島県土木部］</w:t>
      </w:r>
    </w:p>
    <w:p w14:paraId="5ADDF8BA" w14:textId="286052D4" w:rsidR="00BC5061" w:rsidRPr="003871EC" w:rsidRDefault="00BC5061" w:rsidP="00A84D5C">
      <w:pPr>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00D81F65" w:rsidRPr="003871EC">
        <w:rPr>
          <w:rFonts w:asciiTheme="minorEastAsia" w:eastAsiaTheme="minorEastAsia" w:hAnsiTheme="minorEastAsia"/>
          <w:color w:val="auto"/>
          <w:sz w:val="22"/>
          <w:szCs w:val="22"/>
        </w:rPr>
        <w:t xml:space="preserve">　・</w:t>
      </w:r>
      <w:r w:rsidR="00A84D5C" w:rsidRPr="003871EC">
        <w:rPr>
          <w:rFonts w:asciiTheme="minorEastAsia" w:eastAsiaTheme="minorEastAsia" w:hAnsiTheme="minorEastAsia"/>
          <w:color w:val="auto"/>
          <w:sz w:val="22"/>
          <w:szCs w:val="22"/>
        </w:rPr>
        <w:t xml:space="preserve">人にやさしいまちづくり条例施設整備マニュアル　　</w:t>
      </w:r>
      <w:r w:rsidR="00A84D5C" w:rsidRPr="003871EC">
        <w:rPr>
          <w:rFonts w:asciiTheme="minorEastAsia" w:eastAsiaTheme="minorEastAsia" w:hAnsiTheme="minorEastAsia"/>
          <w:color w:val="auto"/>
          <w:spacing w:val="-1"/>
          <w:sz w:val="22"/>
          <w:szCs w:val="22"/>
        </w:rPr>
        <w:t xml:space="preserve">　［福島県保健福祉部］</w:t>
      </w:r>
    </w:p>
    <w:p w14:paraId="109BD5C2" w14:textId="624F320F" w:rsidR="00BC5061" w:rsidRPr="003871EC" w:rsidRDefault="00BC5061"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00A84D5C" w:rsidRPr="003871EC">
        <w:rPr>
          <w:rFonts w:asciiTheme="minorEastAsia" w:eastAsiaTheme="minorEastAsia" w:hAnsiTheme="minorEastAsia"/>
          <w:color w:val="auto"/>
          <w:sz w:val="22"/>
          <w:szCs w:val="22"/>
        </w:rPr>
        <w:t>福島県再エネ・省エネ推進建築物整備指針（同設計ガイドライン）</w:t>
      </w:r>
    </w:p>
    <w:p w14:paraId="13404DB5" w14:textId="41D66514" w:rsidR="00A84D5C" w:rsidRPr="003871EC" w:rsidRDefault="00A84D5C"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［福島県土木部］</w:t>
      </w:r>
    </w:p>
    <w:p w14:paraId="58F079B2" w14:textId="4F61E6AC" w:rsidR="00A84D5C" w:rsidRPr="003871EC" w:rsidRDefault="00A84D5C"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・ふくしま木造化・木質化建築ガイドライン（同資料集成）</w:t>
      </w:r>
    </w:p>
    <w:p w14:paraId="79DB3DC1" w14:textId="3E3A5262" w:rsidR="00A84D5C" w:rsidRPr="003871EC" w:rsidRDefault="00A84D5C"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［福島県土木部］</w:t>
      </w:r>
    </w:p>
    <w:p w14:paraId="1CBB713A" w14:textId="447C30B5" w:rsidR="00560A71" w:rsidRPr="003871EC" w:rsidRDefault="00A84D5C"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00560A71" w:rsidRPr="003871EC">
        <w:rPr>
          <w:rFonts w:asciiTheme="minorEastAsia" w:eastAsiaTheme="minorEastAsia" w:hAnsiTheme="minorEastAsia"/>
          <w:color w:val="auto"/>
          <w:sz w:val="22"/>
          <w:szCs w:val="22"/>
        </w:rPr>
        <w:t>官庁施設の基本的性能基準　　　　　　　　　　　　　［官庁営繕部］</w:t>
      </w:r>
    </w:p>
    <w:p w14:paraId="6B65761B" w14:textId="1F1EF921" w:rsidR="001E01E1" w:rsidRPr="003871EC" w:rsidRDefault="001E01E1"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・官庁施設の環境保全性基準　　　　　　　　　　　　　［官庁営繕部］</w:t>
      </w:r>
    </w:p>
    <w:p w14:paraId="02481CA4" w14:textId="79EDDD4F" w:rsidR="001E01E1" w:rsidRPr="003871EC" w:rsidRDefault="001E01E1"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・建築設計基準（同</w:t>
      </w:r>
      <w:r w:rsidR="00176CCA" w:rsidRPr="003871EC">
        <w:rPr>
          <w:rFonts w:asciiTheme="minorEastAsia" w:eastAsiaTheme="minorEastAsia" w:hAnsiTheme="minorEastAsia"/>
          <w:color w:val="auto"/>
          <w:sz w:val="22"/>
          <w:szCs w:val="22"/>
        </w:rPr>
        <w:t>基準の</w:t>
      </w:r>
      <w:r w:rsidRPr="003871EC">
        <w:rPr>
          <w:rFonts w:asciiTheme="minorEastAsia" w:eastAsiaTheme="minorEastAsia" w:hAnsiTheme="minorEastAsia"/>
          <w:color w:val="auto"/>
          <w:sz w:val="22"/>
          <w:szCs w:val="22"/>
        </w:rPr>
        <w:t>資料）　　　　　　　　　　　［官庁営繕部］</w:t>
      </w:r>
    </w:p>
    <w:p w14:paraId="4D08DD52" w14:textId="3B1B917E" w:rsidR="001E01E1" w:rsidRPr="003871EC" w:rsidRDefault="001E01E1"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・建築構造設計基準（同</w:t>
      </w:r>
      <w:r w:rsidR="00176CCA" w:rsidRPr="003871EC">
        <w:rPr>
          <w:rFonts w:asciiTheme="minorEastAsia" w:eastAsiaTheme="minorEastAsia" w:hAnsiTheme="minorEastAsia"/>
          <w:color w:val="auto"/>
          <w:sz w:val="22"/>
          <w:szCs w:val="22"/>
        </w:rPr>
        <w:t>基準の</w:t>
      </w:r>
      <w:r w:rsidRPr="003871EC">
        <w:rPr>
          <w:rFonts w:asciiTheme="minorEastAsia" w:eastAsiaTheme="minorEastAsia" w:hAnsiTheme="minorEastAsia"/>
          <w:color w:val="auto"/>
          <w:sz w:val="22"/>
          <w:szCs w:val="22"/>
        </w:rPr>
        <w:t>資料）　　　　　　　　　［官庁営繕部］</w:t>
      </w:r>
    </w:p>
    <w:p w14:paraId="5B5B4C00" w14:textId="086CBFA0" w:rsidR="001E01E1" w:rsidRPr="003871EC" w:rsidRDefault="001E01E1"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・構内舗装・排水設計基準（同</w:t>
      </w:r>
      <w:r w:rsidR="00176CCA" w:rsidRPr="003871EC">
        <w:rPr>
          <w:rFonts w:asciiTheme="minorEastAsia" w:eastAsiaTheme="minorEastAsia" w:hAnsiTheme="minorEastAsia"/>
          <w:color w:val="auto"/>
          <w:sz w:val="22"/>
          <w:szCs w:val="22"/>
        </w:rPr>
        <w:t>基準の</w:t>
      </w:r>
      <w:r w:rsidRPr="003871EC">
        <w:rPr>
          <w:rFonts w:asciiTheme="minorEastAsia" w:eastAsiaTheme="minorEastAsia" w:hAnsiTheme="minorEastAsia"/>
          <w:color w:val="auto"/>
          <w:sz w:val="22"/>
          <w:szCs w:val="22"/>
        </w:rPr>
        <w:t>資料）　　　　　　［官庁営繕部］</w:t>
      </w:r>
    </w:p>
    <w:p w14:paraId="51C5E8EE" w14:textId="073F6CAE" w:rsidR="001F785A" w:rsidRPr="003871EC" w:rsidRDefault="001F785A"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・建築設備計画基準　　　　　　　　　　　　　　　　　［官庁営繕部］</w:t>
      </w:r>
    </w:p>
    <w:p w14:paraId="2738F68D" w14:textId="6ECB8A44" w:rsidR="001F785A" w:rsidRPr="003871EC" w:rsidRDefault="001F785A"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・建築設備設計基準　　　　　　　　　　　　　　　　　［官庁営繕部］</w:t>
      </w:r>
    </w:p>
    <w:p w14:paraId="118432D7" w14:textId="074BEC64" w:rsidR="001F785A" w:rsidRPr="003871EC" w:rsidRDefault="001F785A"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00176CCA" w:rsidRPr="003871EC">
        <w:rPr>
          <w:rFonts w:asciiTheme="minorEastAsia" w:hAnsiTheme="minorEastAsia"/>
          <w:color w:val="auto"/>
          <w:sz w:val="22"/>
        </w:rPr>
        <w:t>雨水利用・排水再利用設備</w:t>
      </w:r>
      <w:r w:rsidR="00176CCA" w:rsidRPr="003871EC">
        <w:rPr>
          <w:rFonts w:asciiTheme="minorEastAsia" w:eastAsiaTheme="minorEastAsia" w:hAnsiTheme="minorEastAsia"/>
          <w:color w:val="auto"/>
          <w:sz w:val="22"/>
          <w:szCs w:val="22"/>
        </w:rPr>
        <w:t>計画基準　　　　　　　　　［官庁営繕部］</w:t>
      </w:r>
    </w:p>
    <w:p w14:paraId="06B86A29" w14:textId="688DC8E8" w:rsidR="00176CCA" w:rsidRPr="003871EC" w:rsidRDefault="00176CCA"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・木造計画・設計基準（同基準の資料）　　　　　　　　［官庁営繕部］</w:t>
      </w:r>
    </w:p>
    <w:p w14:paraId="22616B83" w14:textId="69A6CD3B" w:rsidR="00176CCA" w:rsidRPr="003871EC" w:rsidRDefault="00176CCA"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002A1BD2" w:rsidRPr="003871EC">
        <w:rPr>
          <w:rFonts w:asciiTheme="minorEastAsia" w:eastAsiaTheme="minorEastAsia" w:hAnsiTheme="minorEastAsia"/>
          <w:color w:val="auto"/>
          <w:sz w:val="22"/>
          <w:szCs w:val="22"/>
        </w:rPr>
        <w:t>建築設備設計計算書作成の手引　　　　　　　　　　　［公共建築協会］</w:t>
      </w:r>
    </w:p>
    <w:p w14:paraId="3F1C3477" w14:textId="14E356D6" w:rsidR="002A1BD2" w:rsidRPr="003871EC" w:rsidRDefault="002A1BD2"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・建築設備耐震設計・施工指針　　　　　　　　　　　　［住宅局建築指導課］</w:t>
      </w:r>
    </w:p>
    <w:p w14:paraId="70870384" w14:textId="5ABA9979" w:rsidR="001C5A07" w:rsidRPr="003871EC" w:rsidRDefault="001C5A07"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・空気調和システムのライフサイクルエネルギーマネジメントガイドライン</w:t>
      </w:r>
    </w:p>
    <w:p w14:paraId="439E97FD" w14:textId="7973D84D" w:rsidR="001C5A07" w:rsidRPr="003871EC" w:rsidRDefault="001C5A07"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［官庁営繕部］</w:t>
      </w:r>
    </w:p>
    <w:p w14:paraId="6C3DF8CE" w14:textId="299793DF" w:rsidR="00982783" w:rsidRPr="003871EC" w:rsidRDefault="00982783"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hint="default"/>
          <w:color w:val="auto"/>
          <w:sz w:val="22"/>
          <w:szCs w:val="22"/>
        </w:rPr>
        <w:t xml:space="preserve">（　</w:t>
      </w:r>
      <w:r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hint="default"/>
          <w:color w:val="auto"/>
          <w:sz w:val="22"/>
          <w:szCs w:val="22"/>
        </w:rPr>
        <w:t xml:space="preserve">　　　　　　</w:t>
      </w:r>
      <w:r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hint="default"/>
          <w:color w:val="auto"/>
          <w:sz w:val="22"/>
          <w:szCs w:val="22"/>
        </w:rPr>
        <w:t>）</w:t>
      </w:r>
    </w:p>
    <w:p w14:paraId="784A74EE" w14:textId="77777777" w:rsidR="001C5A07" w:rsidRPr="003871EC" w:rsidRDefault="001C5A07" w:rsidP="00BC5061">
      <w:pPr>
        <w:tabs>
          <w:tab w:val="left" w:pos="6710"/>
        </w:tabs>
        <w:spacing w:line="320" w:lineRule="exact"/>
        <w:rPr>
          <w:rFonts w:asciiTheme="minorEastAsia" w:eastAsiaTheme="minorEastAsia" w:hAnsiTheme="minorEastAsia" w:hint="default"/>
          <w:color w:val="auto"/>
          <w:sz w:val="22"/>
          <w:szCs w:val="22"/>
        </w:rPr>
      </w:pPr>
    </w:p>
    <w:p w14:paraId="7FC8A1F3" w14:textId="49BF4B21" w:rsidR="001C5A07" w:rsidRPr="003871EC" w:rsidRDefault="001C5A07" w:rsidP="001C5A07">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Pr="003871EC">
        <w:rPr>
          <w:rFonts w:asciiTheme="majorEastAsia" w:eastAsiaTheme="majorEastAsia" w:hAnsiTheme="majorEastAsia"/>
          <w:color w:val="auto"/>
          <w:sz w:val="22"/>
          <w:szCs w:val="22"/>
        </w:rPr>
        <w:t>ｂ．標準仕様書関連</w:t>
      </w:r>
    </w:p>
    <w:p w14:paraId="181FC6C4" w14:textId="08AF4145" w:rsidR="00BC5061" w:rsidRPr="003871EC" w:rsidRDefault="001C5A07"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・建築関係工事共通仕様書　　　　　　　　　　　　　　［福島県土木部］</w:t>
      </w:r>
    </w:p>
    <w:p w14:paraId="4667B434" w14:textId="13BF1E8C" w:rsidR="001C5A07" w:rsidRPr="003871EC" w:rsidRDefault="001C5A07"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・公共建築工事標準仕様書（建築工事編</w:t>
      </w:r>
      <w:r w:rsidR="002D0E00" w:rsidRPr="003871EC">
        <w:rPr>
          <w:rFonts w:asciiTheme="minorEastAsia" w:eastAsiaTheme="minorEastAsia" w:hAnsiTheme="minorEastAsia"/>
          <w:color w:val="auto"/>
          <w:sz w:val="22"/>
          <w:szCs w:val="22"/>
        </w:rPr>
        <w:t>）　　　　　　　［官庁営繕部］</w:t>
      </w:r>
    </w:p>
    <w:p w14:paraId="361E7C98" w14:textId="6B127043" w:rsidR="002D0E00" w:rsidRPr="003871EC" w:rsidRDefault="002D0E00"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・公共建築工事標準仕様書（電気設備工事編）　　　　　［官庁営繕部］</w:t>
      </w:r>
    </w:p>
    <w:p w14:paraId="49FF6F39" w14:textId="6BF53D3A" w:rsidR="002D0E00" w:rsidRPr="003871EC" w:rsidRDefault="002D0E00"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・公共建築工事標準仕様書（機械設備工事編）　　　　　［官庁営繕部］</w:t>
      </w:r>
    </w:p>
    <w:p w14:paraId="1C572AC6" w14:textId="42096064" w:rsidR="002D0E00" w:rsidRPr="003871EC" w:rsidRDefault="002D0E00" w:rsidP="002D0E00">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・公共建築改修工事標準仕様書（建築工事編）　　　　　［官庁営繕部］</w:t>
      </w:r>
    </w:p>
    <w:p w14:paraId="5710A573" w14:textId="5E21405B" w:rsidR="002D0E00" w:rsidRPr="003871EC" w:rsidRDefault="002D0E00" w:rsidP="002D0E00">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・公共建築改修工事標準仕様書（電気設備工事編）　　　［官庁営繕部］</w:t>
      </w:r>
    </w:p>
    <w:p w14:paraId="16191BA8" w14:textId="19A46009" w:rsidR="00BC5061" w:rsidRPr="003871EC" w:rsidRDefault="002D0E00" w:rsidP="002D0E00">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・公共建築改修工事標準仕様書（機械設備工事編）　　　［官庁営繕部］</w:t>
      </w:r>
    </w:p>
    <w:p w14:paraId="5204F9DB" w14:textId="3DACEC23" w:rsidR="002D0E00" w:rsidRPr="003871EC" w:rsidRDefault="002D0E00" w:rsidP="002D0E00">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・公共建築木造工事標準仕様書　　　　　　　　　　　　［官庁営繕部］</w:t>
      </w:r>
    </w:p>
    <w:p w14:paraId="2DEBCD36" w14:textId="1842F7B7" w:rsidR="002D0E00" w:rsidRPr="003871EC" w:rsidRDefault="002D0E00" w:rsidP="002D0E00">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・建築物解体工事共通仕様書　　　　　　　　　　　　　［官庁営繕部］</w:t>
      </w:r>
    </w:p>
    <w:p w14:paraId="5C25E6B8" w14:textId="30F7D8D7" w:rsidR="002D0E00" w:rsidRPr="003871EC" w:rsidRDefault="002D0E00" w:rsidP="002D0E00">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00330252" w:rsidRPr="003871EC">
        <w:rPr>
          <w:rFonts w:asciiTheme="minorEastAsia" w:eastAsiaTheme="minorEastAsia" w:hAnsiTheme="minorEastAsia"/>
          <w:color w:val="auto"/>
          <w:sz w:val="22"/>
          <w:szCs w:val="22"/>
        </w:rPr>
        <w:t>敷地調査共通仕様書　　　　　　　　　　　　　　　　［官庁営繕部］</w:t>
      </w:r>
    </w:p>
    <w:p w14:paraId="2F4673FE" w14:textId="0699CF22" w:rsidR="00330252" w:rsidRPr="003871EC" w:rsidRDefault="00330252" w:rsidP="002D0E00">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・公共住宅建設工事共通仕様書　　　　　　　［公共住宅事業者等連絡協議会］</w:t>
      </w:r>
    </w:p>
    <w:p w14:paraId="55ABFEAD" w14:textId="12339A92" w:rsidR="00982783" w:rsidRPr="003871EC" w:rsidRDefault="00982783" w:rsidP="002D0E00">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hint="default"/>
          <w:color w:val="auto"/>
          <w:sz w:val="22"/>
          <w:szCs w:val="22"/>
        </w:rPr>
        <w:t xml:space="preserve">（　</w:t>
      </w:r>
      <w:r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hint="default"/>
          <w:color w:val="auto"/>
          <w:sz w:val="22"/>
          <w:szCs w:val="22"/>
        </w:rPr>
        <w:t xml:space="preserve">　　　　　　</w:t>
      </w:r>
      <w:r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hint="default"/>
          <w:color w:val="auto"/>
          <w:sz w:val="22"/>
          <w:szCs w:val="22"/>
        </w:rPr>
        <w:t>）</w:t>
      </w:r>
    </w:p>
    <w:p w14:paraId="07160944" w14:textId="531647AD" w:rsidR="00330252" w:rsidRPr="003871EC" w:rsidRDefault="00330252" w:rsidP="00BC5061">
      <w:pPr>
        <w:tabs>
          <w:tab w:val="left" w:pos="6710"/>
        </w:tabs>
        <w:spacing w:line="320" w:lineRule="exact"/>
        <w:rPr>
          <w:rFonts w:asciiTheme="minorEastAsia" w:eastAsiaTheme="minorEastAsia" w:hAnsiTheme="minorEastAsia" w:hint="default"/>
          <w:color w:val="auto"/>
          <w:sz w:val="22"/>
          <w:szCs w:val="22"/>
        </w:rPr>
      </w:pPr>
    </w:p>
    <w:p w14:paraId="18C8A9F7" w14:textId="77777777" w:rsidR="003871EC" w:rsidRPr="003871EC" w:rsidRDefault="003871EC" w:rsidP="00BC5061">
      <w:pPr>
        <w:tabs>
          <w:tab w:val="left" w:pos="6710"/>
        </w:tabs>
        <w:spacing w:line="320" w:lineRule="exact"/>
        <w:rPr>
          <w:rFonts w:asciiTheme="minorEastAsia" w:eastAsiaTheme="minorEastAsia" w:hAnsiTheme="minorEastAsia"/>
          <w:color w:val="auto"/>
          <w:sz w:val="22"/>
          <w:szCs w:val="22"/>
        </w:rPr>
      </w:pPr>
    </w:p>
    <w:p w14:paraId="5D7432CB" w14:textId="5CD733C2" w:rsidR="00BC5061" w:rsidRPr="003871EC" w:rsidRDefault="00BC5061" w:rsidP="00BC5061">
      <w:pPr>
        <w:tabs>
          <w:tab w:val="left" w:pos="6710"/>
        </w:tabs>
        <w:spacing w:line="320" w:lineRule="exact"/>
        <w:rPr>
          <w:rFonts w:asciiTheme="majorEastAsia" w:eastAsiaTheme="majorEastAsia" w:hAnsiTheme="majorEastAsia" w:hint="default"/>
          <w:color w:val="auto"/>
          <w:sz w:val="22"/>
          <w:szCs w:val="22"/>
        </w:rPr>
      </w:pPr>
      <w:r w:rsidRPr="003871EC">
        <w:rPr>
          <w:rFonts w:asciiTheme="minorEastAsia" w:eastAsiaTheme="minorEastAsia" w:hAnsiTheme="minorEastAsia"/>
          <w:color w:val="auto"/>
          <w:sz w:val="22"/>
          <w:szCs w:val="22"/>
        </w:rPr>
        <w:t xml:space="preserve">　　　</w:t>
      </w:r>
      <w:r w:rsidRPr="003871EC">
        <w:rPr>
          <w:rFonts w:asciiTheme="majorEastAsia" w:eastAsiaTheme="majorEastAsia" w:hAnsiTheme="majorEastAsia"/>
          <w:color w:val="auto"/>
          <w:sz w:val="22"/>
          <w:szCs w:val="22"/>
        </w:rPr>
        <w:t>ｃ．</w:t>
      </w:r>
      <w:r w:rsidR="00330252" w:rsidRPr="003871EC">
        <w:rPr>
          <w:rFonts w:asciiTheme="majorEastAsia" w:eastAsiaTheme="majorEastAsia" w:hAnsiTheme="majorEastAsia"/>
          <w:color w:val="auto"/>
          <w:sz w:val="22"/>
          <w:szCs w:val="22"/>
        </w:rPr>
        <w:t>書類作成関連基準</w:t>
      </w:r>
    </w:p>
    <w:p w14:paraId="46E974D0" w14:textId="5F4C353A" w:rsidR="00330252" w:rsidRPr="003871EC" w:rsidRDefault="00330252" w:rsidP="00BC5061">
      <w:pPr>
        <w:tabs>
          <w:tab w:val="left" w:pos="6710"/>
        </w:tabs>
        <w:spacing w:line="320" w:lineRule="exact"/>
        <w:rPr>
          <w:rFonts w:asciiTheme="majorEastAsia" w:eastAsiaTheme="majorEastAsia" w:hAnsiTheme="majorEastAsia" w:hint="default"/>
          <w:color w:val="auto"/>
          <w:sz w:val="22"/>
          <w:szCs w:val="22"/>
        </w:rPr>
      </w:pPr>
      <w:r w:rsidRPr="003871EC">
        <w:rPr>
          <w:rFonts w:asciiTheme="majorEastAsia" w:eastAsiaTheme="majorEastAsia" w:hAnsiTheme="majorEastAsia"/>
          <w:color w:val="auto"/>
          <w:sz w:val="22"/>
          <w:szCs w:val="22"/>
        </w:rPr>
        <w:t xml:space="preserve">　　　　・官庁営繕事業におけるBIM活用ガイドライン　　　　　［官庁営繕部］</w:t>
      </w:r>
    </w:p>
    <w:p w14:paraId="33E42243" w14:textId="2467AC93" w:rsidR="0076348F" w:rsidRPr="003871EC" w:rsidRDefault="00330252" w:rsidP="00BC5061">
      <w:pPr>
        <w:tabs>
          <w:tab w:val="left" w:pos="6710"/>
        </w:tabs>
        <w:spacing w:line="320" w:lineRule="exact"/>
        <w:rPr>
          <w:rFonts w:asciiTheme="majorEastAsia" w:eastAsiaTheme="majorEastAsia" w:hAnsiTheme="majorEastAsia" w:hint="default"/>
          <w:color w:val="auto"/>
          <w:sz w:val="22"/>
          <w:szCs w:val="22"/>
        </w:rPr>
      </w:pPr>
      <w:r w:rsidRPr="003871EC">
        <w:rPr>
          <w:rFonts w:asciiTheme="majorEastAsia" w:eastAsiaTheme="majorEastAsia" w:hAnsiTheme="majorEastAsia"/>
          <w:color w:val="auto"/>
          <w:sz w:val="22"/>
          <w:szCs w:val="22"/>
        </w:rPr>
        <w:t xml:space="preserve">　　　</w:t>
      </w:r>
      <w:r w:rsidR="0076348F" w:rsidRPr="003871EC">
        <w:rPr>
          <w:rFonts w:asciiTheme="majorEastAsia" w:eastAsiaTheme="majorEastAsia" w:hAnsiTheme="majorEastAsia"/>
          <w:color w:val="auto"/>
          <w:sz w:val="22"/>
          <w:szCs w:val="22"/>
        </w:rPr>
        <w:t xml:space="preserve">　・官庁営繕事業におけるBIM活用実施要領　　　　　　　［官庁営繕部］</w:t>
      </w:r>
    </w:p>
    <w:p w14:paraId="4DCD6ADD" w14:textId="44D03659" w:rsidR="00BC5061" w:rsidRPr="003871EC" w:rsidRDefault="00330252" w:rsidP="00330252">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・建築工事設計図書作成基準</w:t>
      </w:r>
      <w:r w:rsidR="0076348F" w:rsidRPr="003871EC">
        <w:rPr>
          <w:rFonts w:asciiTheme="minorEastAsia" w:eastAsiaTheme="minorEastAsia" w:hAnsiTheme="minorEastAsia"/>
          <w:color w:val="auto"/>
          <w:sz w:val="22"/>
          <w:szCs w:val="22"/>
        </w:rPr>
        <w:t>（同基準の資料）</w:t>
      </w:r>
      <w:r w:rsidRPr="003871EC">
        <w:rPr>
          <w:rFonts w:asciiTheme="minorEastAsia" w:eastAsiaTheme="minorEastAsia" w:hAnsiTheme="minorEastAsia"/>
          <w:color w:val="auto"/>
          <w:sz w:val="22"/>
          <w:szCs w:val="22"/>
        </w:rPr>
        <w:t xml:space="preserve">　　　　　［官庁営繕部］</w:t>
      </w:r>
    </w:p>
    <w:p w14:paraId="6A4005D0" w14:textId="400A3B55" w:rsidR="0076348F" w:rsidRPr="003871EC" w:rsidRDefault="0076348F" w:rsidP="00330252">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・建築設備工事設計図書作成基準　　　　　　　　　　　［官庁営繕部］</w:t>
      </w:r>
    </w:p>
    <w:p w14:paraId="63930C3C" w14:textId="0282144D" w:rsidR="0076348F" w:rsidRPr="003871EC" w:rsidRDefault="0076348F" w:rsidP="00330252">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・設備工事に係る専門工事設計図書作成要領　　　　　　［福島県土木部］</w:t>
      </w:r>
    </w:p>
    <w:p w14:paraId="53519262" w14:textId="613C45F1" w:rsidR="0076348F" w:rsidRPr="003871EC" w:rsidRDefault="0076348F" w:rsidP="00330252">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・建築工事標準詳細図（１）～（６）　　　　　　　　　［官庁営繕部］</w:t>
      </w:r>
    </w:p>
    <w:p w14:paraId="60542A1B" w14:textId="4A435B83" w:rsidR="0076348F" w:rsidRPr="003871EC" w:rsidRDefault="0076348F" w:rsidP="00330252">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00982783" w:rsidRPr="003871EC">
        <w:rPr>
          <w:rFonts w:asciiTheme="minorEastAsia" w:eastAsiaTheme="minorEastAsia" w:hAnsiTheme="minorEastAsia"/>
          <w:color w:val="auto"/>
          <w:sz w:val="22"/>
          <w:szCs w:val="22"/>
        </w:rPr>
        <w:t>公共建築設備工事標準図（電気設備工事編）　　　　　［官庁営繕部］</w:t>
      </w:r>
    </w:p>
    <w:p w14:paraId="151A949F" w14:textId="04C5B379" w:rsidR="00982783" w:rsidRPr="003871EC" w:rsidRDefault="00982783" w:rsidP="00330252">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・公共建築設備工事標準図（機械設備工事編）　　　　　［官庁営繕部］</w:t>
      </w:r>
    </w:p>
    <w:p w14:paraId="5C89874F" w14:textId="305F21D6" w:rsidR="00BC5061" w:rsidRPr="003871EC" w:rsidRDefault="00982783" w:rsidP="00982783">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・福島県電子納品運用ガイドライン（建築関係設計業務委託編）</w:t>
      </w:r>
    </w:p>
    <w:p w14:paraId="4CA1EAAE" w14:textId="13E0E57F" w:rsidR="00982783" w:rsidRPr="003871EC" w:rsidRDefault="00982783" w:rsidP="00982783">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［福島県土木部］</w:t>
      </w:r>
    </w:p>
    <w:p w14:paraId="35D0FF32" w14:textId="2780E9A1" w:rsidR="00982783" w:rsidRPr="003871EC" w:rsidRDefault="00982783" w:rsidP="00982783">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・建築関係業務委託における情報共有システムの運用　　［福島県土木部］</w:t>
      </w:r>
    </w:p>
    <w:p w14:paraId="2318D88A" w14:textId="6E89AF62" w:rsidR="00BC5061" w:rsidRPr="003871EC" w:rsidRDefault="00BC5061"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hint="default"/>
          <w:color w:val="auto"/>
          <w:sz w:val="22"/>
          <w:szCs w:val="22"/>
        </w:rPr>
        <w:t xml:space="preserve">（　</w:t>
      </w:r>
      <w:r w:rsidR="00982783"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hint="default"/>
          <w:color w:val="auto"/>
          <w:sz w:val="22"/>
          <w:szCs w:val="22"/>
        </w:rPr>
        <w:t xml:space="preserve">　　　　　　</w:t>
      </w:r>
      <w:r w:rsidR="00982783"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hint="default"/>
          <w:color w:val="auto"/>
          <w:sz w:val="22"/>
          <w:szCs w:val="22"/>
        </w:rPr>
        <w:t>）</w:t>
      </w:r>
    </w:p>
    <w:p w14:paraId="0B37DCC2" w14:textId="77777777" w:rsidR="00BC5061" w:rsidRPr="003871EC" w:rsidRDefault="00BC5061" w:rsidP="00BC5061">
      <w:pPr>
        <w:tabs>
          <w:tab w:val="left" w:pos="6710"/>
        </w:tabs>
        <w:spacing w:line="320" w:lineRule="exact"/>
        <w:ind w:leftChars="322" w:left="708"/>
        <w:rPr>
          <w:rFonts w:asciiTheme="minorEastAsia" w:eastAsiaTheme="minorEastAsia" w:hAnsiTheme="minorEastAsia" w:hint="default"/>
          <w:color w:val="auto"/>
          <w:sz w:val="22"/>
          <w:szCs w:val="22"/>
        </w:rPr>
      </w:pPr>
    </w:p>
    <w:p w14:paraId="791CC1E9" w14:textId="74D88D86" w:rsidR="00BC5061" w:rsidRPr="003871EC" w:rsidRDefault="00BC5061" w:rsidP="00BC5061">
      <w:pPr>
        <w:tabs>
          <w:tab w:val="left" w:pos="6710"/>
        </w:tabs>
        <w:spacing w:line="320" w:lineRule="exact"/>
        <w:rPr>
          <w:rFonts w:asciiTheme="majorEastAsia" w:eastAsiaTheme="majorEastAsia" w:hAnsiTheme="majorEastAsia" w:hint="default"/>
          <w:color w:val="auto"/>
          <w:sz w:val="22"/>
          <w:szCs w:val="22"/>
        </w:rPr>
      </w:pPr>
      <w:r w:rsidRPr="003871EC">
        <w:rPr>
          <w:rFonts w:asciiTheme="majorEastAsia" w:eastAsiaTheme="majorEastAsia" w:hAnsiTheme="majorEastAsia"/>
          <w:color w:val="auto"/>
          <w:sz w:val="22"/>
          <w:szCs w:val="22"/>
        </w:rPr>
        <w:t xml:space="preserve">　　　ｄ．</w:t>
      </w:r>
      <w:r w:rsidR="00982783" w:rsidRPr="003871EC">
        <w:rPr>
          <w:rFonts w:asciiTheme="majorEastAsia" w:eastAsiaTheme="majorEastAsia" w:hAnsiTheme="majorEastAsia"/>
          <w:color w:val="auto"/>
          <w:sz w:val="22"/>
          <w:szCs w:val="22"/>
        </w:rPr>
        <w:t>工事積算関連</w:t>
      </w:r>
    </w:p>
    <w:p w14:paraId="5F47F3C4" w14:textId="4119556A" w:rsidR="00BC5061" w:rsidRPr="003871EC" w:rsidRDefault="00BC5061"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00C879CA" w:rsidRPr="003871EC">
        <w:rPr>
          <w:rFonts w:asciiTheme="minorEastAsia" w:eastAsiaTheme="minorEastAsia" w:hAnsiTheme="minorEastAsia"/>
          <w:color w:val="auto"/>
          <w:sz w:val="22"/>
          <w:szCs w:val="22"/>
        </w:rPr>
        <w:t>建築関係工事積算基準　　　　　　　　　　　　　　　［福島県土木部］</w:t>
      </w:r>
    </w:p>
    <w:p w14:paraId="03EEA931" w14:textId="2828A07B" w:rsidR="00C879CA" w:rsidRPr="003871EC" w:rsidRDefault="00C879CA"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・公共建築工事積算基準　　　　　　　　　　　　　　　［官庁営繕部］</w:t>
      </w:r>
    </w:p>
    <w:p w14:paraId="39A15C63" w14:textId="0767AB5B" w:rsidR="00C879CA" w:rsidRPr="003871EC" w:rsidRDefault="00C879CA"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・公共建築工事標準単価積算基準　　　　　　　　　　　［官庁営繕部］</w:t>
      </w:r>
    </w:p>
    <w:p w14:paraId="2F258160" w14:textId="561D5F9F" w:rsidR="00C879CA" w:rsidRPr="003871EC" w:rsidRDefault="00C879CA"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・公共建築数量積算基準　　　　　　　　　　　　　　　［官庁営繕部］</w:t>
      </w:r>
    </w:p>
    <w:p w14:paraId="3FEA4B93" w14:textId="5CEABBD4" w:rsidR="00C879CA" w:rsidRPr="003871EC" w:rsidRDefault="00C879CA"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・公共建築設備数量積算基準　　　　　　　　　　　　　［官庁営繕部］</w:t>
      </w:r>
    </w:p>
    <w:p w14:paraId="665F843C" w14:textId="7C12A683" w:rsidR="00BC5061" w:rsidRPr="003871EC" w:rsidRDefault="00BC5061"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00C879CA" w:rsidRPr="003871EC">
        <w:rPr>
          <w:rFonts w:asciiTheme="minorEastAsia" w:eastAsiaTheme="minorEastAsia" w:hAnsiTheme="minorEastAsia"/>
          <w:color w:val="auto"/>
          <w:sz w:val="22"/>
          <w:szCs w:val="22"/>
        </w:rPr>
        <w:t>公共建築工事共通費積算基準　　　　　　　　　　　　［官庁営繕部］</w:t>
      </w:r>
    </w:p>
    <w:p w14:paraId="728AF423" w14:textId="793B650B" w:rsidR="00C879CA" w:rsidRPr="003871EC" w:rsidRDefault="00C879CA"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・公共建築工事積算基準等資料　　　　　　　　　　　　［官庁営繕部］</w:t>
      </w:r>
    </w:p>
    <w:p w14:paraId="76A0504D" w14:textId="6A89C5BA" w:rsidR="00C879CA" w:rsidRPr="003871EC" w:rsidRDefault="00C879CA"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w:t>
      </w:r>
      <w:r w:rsidR="00D803BC" w:rsidRPr="003871EC">
        <w:rPr>
          <w:rFonts w:asciiTheme="minorEastAsia" w:eastAsiaTheme="minorEastAsia" w:hAnsiTheme="minorEastAsia"/>
          <w:color w:val="auto"/>
          <w:sz w:val="22"/>
          <w:szCs w:val="22"/>
        </w:rPr>
        <w:t>公共建築工事内訳書標準書式（建築工事編）　　　　　［官庁営繕部］</w:t>
      </w:r>
    </w:p>
    <w:p w14:paraId="427350A1" w14:textId="270B07BE" w:rsidR="00D803BC" w:rsidRPr="003871EC" w:rsidRDefault="00D803BC"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・公共建築工事内訳書標準書式（設備工事編）　　　　　［官庁営繕部］</w:t>
      </w:r>
    </w:p>
    <w:p w14:paraId="6D34C43C" w14:textId="49A42410" w:rsidR="00D803BC" w:rsidRPr="003871EC" w:rsidRDefault="00D803BC"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・公共建築工事見積標準書式（建築工事編）　　　　　　［官庁営繕部］</w:t>
      </w:r>
    </w:p>
    <w:p w14:paraId="39084CC2" w14:textId="61138DB6" w:rsidR="00D803BC" w:rsidRPr="003871EC" w:rsidRDefault="00D803BC"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・公共建築工事見積標準書式（設備工事編）　　　　　　［官庁営繕部］</w:t>
      </w:r>
    </w:p>
    <w:p w14:paraId="46307714" w14:textId="5B6CE588" w:rsidR="00D803BC" w:rsidRPr="003871EC" w:rsidRDefault="00D803BC" w:rsidP="00BC5061">
      <w:pPr>
        <w:tabs>
          <w:tab w:val="left" w:pos="6710"/>
        </w:tabs>
        <w:spacing w:line="32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xml:space="preserve">　　　　・福島県土木部週休２日等工事試行要領（第Ⅳ～Ⅵ編）　［福島県土木部］</w:t>
      </w:r>
    </w:p>
    <w:p w14:paraId="6DE95159" w14:textId="5257B411" w:rsidR="00BC5061" w:rsidRDefault="00D803BC" w:rsidP="006829B4">
      <w:pPr>
        <w:tabs>
          <w:tab w:val="left" w:pos="6710"/>
        </w:tabs>
        <w:spacing w:line="320" w:lineRule="exact"/>
        <w:rPr>
          <w:rFonts w:asciiTheme="majorEastAsia" w:eastAsiaTheme="majorEastAsia" w:hAnsiTheme="majorEastAsia" w:hint="default"/>
          <w:color w:val="000000" w:themeColor="text1"/>
          <w:sz w:val="22"/>
          <w:szCs w:val="22"/>
        </w:rPr>
      </w:pPr>
      <w:r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hint="default"/>
          <w:color w:val="auto"/>
          <w:sz w:val="22"/>
          <w:szCs w:val="22"/>
        </w:rPr>
        <w:t xml:space="preserve">（　</w:t>
      </w:r>
      <w:r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hint="default"/>
          <w:color w:val="auto"/>
          <w:sz w:val="22"/>
          <w:szCs w:val="22"/>
        </w:rPr>
        <w:t xml:space="preserve">　　　　　　</w:t>
      </w:r>
      <w:r w:rsidRPr="003871EC">
        <w:rPr>
          <w:rFonts w:asciiTheme="minorEastAsia" w:eastAsiaTheme="minorEastAsia" w:hAnsiTheme="minorEastAsia"/>
          <w:color w:val="auto"/>
          <w:sz w:val="22"/>
          <w:szCs w:val="22"/>
        </w:rPr>
        <w:t xml:space="preserve">　　　　　</w:t>
      </w:r>
      <w:r w:rsidRPr="003871EC">
        <w:rPr>
          <w:rFonts w:asciiTheme="minorEastAsia" w:eastAsiaTheme="minorEastAsia" w:hAnsiTheme="minorEastAsia" w:hint="default"/>
          <w:color w:val="auto"/>
          <w:sz w:val="22"/>
          <w:szCs w:val="22"/>
        </w:rPr>
        <w:t>）</w:t>
      </w:r>
    </w:p>
    <w:p w14:paraId="40213D55" w14:textId="77777777" w:rsidR="00BC5061" w:rsidRDefault="00BC5061" w:rsidP="00BA63D3">
      <w:pPr>
        <w:spacing w:line="320" w:lineRule="exact"/>
        <w:rPr>
          <w:rFonts w:asciiTheme="majorEastAsia" w:eastAsiaTheme="majorEastAsia" w:hAnsiTheme="majorEastAsia" w:hint="default"/>
          <w:color w:val="000000" w:themeColor="text1"/>
          <w:sz w:val="22"/>
          <w:szCs w:val="22"/>
        </w:rPr>
      </w:pPr>
    </w:p>
    <w:p w14:paraId="0BFA11CF" w14:textId="69CB4032" w:rsidR="00FD144A" w:rsidRPr="00B168A7" w:rsidRDefault="005727D9" w:rsidP="00BA63D3">
      <w:pPr>
        <w:spacing w:line="32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 xml:space="preserve">　</w:t>
      </w:r>
      <w:r w:rsidR="00C51B7A" w:rsidRPr="00B168A7">
        <w:rPr>
          <w:rFonts w:asciiTheme="majorEastAsia" w:eastAsiaTheme="majorEastAsia" w:hAnsiTheme="majorEastAsia"/>
          <w:color w:val="000000" w:themeColor="text1"/>
          <w:sz w:val="22"/>
          <w:szCs w:val="22"/>
        </w:rPr>
        <w:t xml:space="preserve">　</w:t>
      </w:r>
      <w:r w:rsidR="00FD144A" w:rsidRPr="00B168A7">
        <w:rPr>
          <w:rFonts w:asciiTheme="majorEastAsia" w:eastAsiaTheme="majorEastAsia" w:hAnsiTheme="majorEastAsia"/>
          <w:color w:val="000000" w:themeColor="text1"/>
          <w:sz w:val="22"/>
          <w:szCs w:val="22"/>
        </w:rPr>
        <w:t>(3)</w:t>
      </w:r>
      <w:r w:rsidR="004B0AC3" w:rsidRPr="00B168A7">
        <w:rPr>
          <w:rFonts w:asciiTheme="majorEastAsia" w:eastAsiaTheme="majorEastAsia" w:hAnsiTheme="majorEastAsia"/>
          <w:color w:val="000000" w:themeColor="text1"/>
          <w:sz w:val="22"/>
          <w:szCs w:val="22"/>
        </w:rPr>
        <w:t xml:space="preserve">　</w:t>
      </w:r>
      <w:r w:rsidR="00FD144A" w:rsidRPr="00B168A7">
        <w:rPr>
          <w:rFonts w:asciiTheme="majorEastAsia" w:eastAsiaTheme="majorEastAsia" w:hAnsiTheme="majorEastAsia"/>
          <w:color w:val="000000" w:themeColor="text1"/>
          <w:sz w:val="22"/>
          <w:szCs w:val="22"/>
        </w:rPr>
        <w:t>業務計画書</w:t>
      </w:r>
    </w:p>
    <w:p w14:paraId="1389DA97" w14:textId="5E740C22" w:rsidR="00FD144A" w:rsidRPr="00B168A7" w:rsidRDefault="00FD144A" w:rsidP="00C51B7A">
      <w:pPr>
        <w:spacing w:line="320" w:lineRule="exact"/>
        <w:ind w:left="920" w:hangingChars="400" w:hanging="92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C51B7A"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ａ</w:t>
      </w:r>
      <w:r w:rsidR="00635DE5" w:rsidRPr="00B168A7">
        <w:rPr>
          <w:rFonts w:asciiTheme="minorEastAsia" w:eastAsiaTheme="minorEastAsia" w:hAnsiTheme="minorEastAsia"/>
          <w:color w:val="000000" w:themeColor="text1"/>
          <w:sz w:val="22"/>
          <w:szCs w:val="22"/>
        </w:rPr>
        <w:t>．</w:t>
      </w:r>
      <w:r w:rsidRPr="00B168A7">
        <w:rPr>
          <w:rFonts w:asciiTheme="minorEastAsia" w:eastAsiaTheme="minorEastAsia" w:hAnsiTheme="minorEastAsia"/>
          <w:color w:val="000000" w:themeColor="text1"/>
          <w:sz w:val="22"/>
          <w:szCs w:val="22"/>
        </w:rPr>
        <w:t>業務計画書には、契約図書及び共通仕様書３.２の設計方針に基づき、次の各号に掲げる事項を記載するものとする。</w:t>
      </w:r>
    </w:p>
    <w:p w14:paraId="2A9382A9" w14:textId="4BEFF0A2"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C51B7A"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・委託業務方針</w:t>
      </w:r>
    </w:p>
    <w:p w14:paraId="780862E2" w14:textId="4EEF5CAE"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C51B7A"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・業務実施体制（社内審査体制を含む）</w:t>
      </w:r>
    </w:p>
    <w:p w14:paraId="74C681F7" w14:textId="4FC35348"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C51B7A"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・担当（技術）者名及び資格等</w:t>
      </w:r>
    </w:p>
    <w:p w14:paraId="7E74E952" w14:textId="135EC35B"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C51B7A"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・業務実施工程表</w:t>
      </w:r>
    </w:p>
    <w:p w14:paraId="6627F416" w14:textId="35793780" w:rsidR="00FD144A" w:rsidRPr="00B168A7" w:rsidRDefault="00FD144A" w:rsidP="00262794">
      <w:pPr>
        <w:spacing w:line="320" w:lineRule="exact"/>
        <w:ind w:left="1150" w:hangingChars="500" w:hanging="115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C51B7A"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・再委託者がある場合は、再委託者の概要、担当する業務内容及び担当技術者名並びに資格等</w:t>
      </w:r>
    </w:p>
    <w:p w14:paraId="25CBCF3A" w14:textId="23E58280"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・その他、監督員が必要に応じ指定する事項</w:t>
      </w:r>
    </w:p>
    <w:p w14:paraId="16D9B8BE" w14:textId="612EB718" w:rsidR="00FD144A" w:rsidRPr="00B168A7" w:rsidRDefault="00FD144A" w:rsidP="00262794">
      <w:pPr>
        <w:spacing w:line="320" w:lineRule="exact"/>
        <w:ind w:left="920" w:hangingChars="400" w:hanging="92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00F01185" w:rsidRPr="00B168A7">
        <w:rPr>
          <w:rFonts w:asciiTheme="minorEastAsia" w:eastAsiaTheme="minorEastAsia" w:hAnsiTheme="minorEastAsia"/>
          <w:color w:val="000000" w:themeColor="text1"/>
          <w:sz w:val="22"/>
          <w:szCs w:val="22"/>
        </w:rPr>
        <w:t>ｂ</w:t>
      </w:r>
      <w:r w:rsidR="00635DE5" w:rsidRPr="00B168A7">
        <w:rPr>
          <w:rFonts w:asciiTheme="minorEastAsia" w:eastAsiaTheme="minorEastAsia" w:hAnsiTheme="minorEastAsia"/>
          <w:color w:val="000000" w:themeColor="text1"/>
          <w:sz w:val="22"/>
          <w:szCs w:val="22"/>
        </w:rPr>
        <w:t>．</w:t>
      </w:r>
      <w:r w:rsidRPr="00B168A7">
        <w:rPr>
          <w:rFonts w:asciiTheme="minorEastAsia" w:eastAsiaTheme="minorEastAsia" w:hAnsiTheme="minorEastAsia"/>
          <w:color w:val="000000" w:themeColor="text1"/>
          <w:sz w:val="22"/>
          <w:szCs w:val="22"/>
        </w:rPr>
        <w:t>受注者は、業務実施工程表の作成にあたっては、計画通知申請の手続きが必要な場合には、この所要日数を確保したものとし、また、監督員が行う成果物等の審査確認のための日数を確保するものとする。</w:t>
      </w:r>
    </w:p>
    <w:p w14:paraId="39910E3E" w14:textId="5EA256A8" w:rsidR="00FD144A" w:rsidRPr="00B168A7" w:rsidRDefault="00FD144A" w:rsidP="00262794">
      <w:pPr>
        <w:spacing w:line="320" w:lineRule="exact"/>
        <w:ind w:left="920" w:hangingChars="400" w:hanging="92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00F01185" w:rsidRPr="00B168A7">
        <w:rPr>
          <w:rFonts w:asciiTheme="minorEastAsia" w:eastAsiaTheme="minorEastAsia" w:hAnsiTheme="minorEastAsia"/>
          <w:color w:val="000000" w:themeColor="text1"/>
          <w:sz w:val="22"/>
          <w:szCs w:val="22"/>
        </w:rPr>
        <w:t>ｃ</w:t>
      </w:r>
      <w:r w:rsidR="00635DE5" w:rsidRPr="00B168A7">
        <w:rPr>
          <w:rFonts w:asciiTheme="minorEastAsia" w:eastAsiaTheme="minorEastAsia" w:hAnsiTheme="minorEastAsia"/>
          <w:color w:val="000000" w:themeColor="text1"/>
          <w:sz w:val="22"/>
          <w:szCs w:val="22"/>
        </w:rPr>
        <w:t>．</w:t>
      </w:r>
      <w:r w:rsidRPr="00B168A7">
        <w:rPr>
          <w:rFonts w:asciiTheme="minorEastAsia" w:eastAsiaTheme="minorEastAsia" w:hAnsiTheme="minorEastAsia"/>
          <w:color w:val="000000" w:themeColor="text1"/>
          <w:sz w:val="22"/>
          <w:szCs w:val="22"/>
        </w:rPr>
        <w:t>受注者は、前項の業務実施工程表の作成（変更の場合を含む）について、あらかじめ監督員と協議を行うものとする。これを変更する場合も同様とする。</w:t>
      </w:r>
    </w:p>
    <w:p w14:paraId="0CDC235D" w14:textId="77078B37" w:rsidR="00FD144A" w:rsidRPr="00B168A7" w:rsidRDefault="00FD144A" w:rsidP="00262794">
      <w:pPr>
        <w:spacing w:line="320" w:lineRule="exact"/>
        <w:ind w:left="920" w:hangingChars="400" w:hanging="92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00F01185" w:rsidRPr="00B168A7">
        <w:rPr>
          <w:rFonts w:asciiTheme="minorEastAsia" w:eastAsiaTheme="minorEastAsia" w:hAnsiTheme="minorEastAsia"/>
          <w:color w:val="000000" w:themeColor="text1"/>
          <w:sz w:val="22"/>
          <w:szCs w:val="22"/>
        </w:rPr>
        <w:t>ｄ</w:t>
      </w:r>
      <w:r w:rsidR="00635DE5" w:rsidRPr="00B168A7">
        <w:rPr>
          <w:rFonts w:asciiTheme="minorEastAsia" w:eastAsiaTheme="minorEastAsia" w:hAnsiTheme="minorEastAsia"/>
          <w:color w:val="000000" w:themeColor="text1"/>
          <w:sz w:val="22"/>
          <w:szCs w:val="22"/>
        </w:rPr>
        <w:t>．</w:t>
      </w:r>
      <w:r w:rsidRPr="00B168A7">
        <w:rPr>
          <w:rFonts w:asciiTheme="minorEastAsia" w:eastAsiaTheme="minorEastAsia" w:hAnsiTheme="minorEastAsia"/>
          <w:color w:val="000000" w:themeColor="text1"/>
          <w:sz w:val="22"/>
          <w:szCs w:val="22"/>
        </w:rPr>
        <w:t>受注者は、提出した業務実施工程表に基づき業務を進めるとともに、工程に遅滞が生じた場合は、監督員と委託期間内に業務が完了するよう速やかに工程の見直し協議を行わなければならない。</w:t>
      </w:r>
    </w:p>
    <w:p w14:paraId="74455B28" w14:textId="04C7FBC3" w:rsidR="00FD144A" w:rsidRPr="00B168A7" w:rsidRDefault="00FD144A" w:rsidP="00262794">
      <w:pPr>
        <w:spacing w:line="320" w:lineRule="exact"/>
        <w:ind w:left="920" w:hangingChars="400" w:hanging="92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00F01185" w:rsidRPr="00B168A7">
        <w:rPr>
          <w:rFonts w:asciiTheme="minorEastAsia" w:eastAsiaTheme="minorEastAsia" w:hAnsiTheme="minorEastAsia"/>
          <w:color w:val="000000" w:themeColor="text1"/>
          <w:sz w:val="22"/>
          <w:szCs w:val="22"/>
        </w:rPr>
        <w:t>ｅ</w:t>
      </w:r>
      <w:r w:rsidRPr="00B168A7">
        <w:rPr>
          <w:rFonts w:asciiTheme="minorEastAsia" w:eastAsiaTheme="minorEastAsia" w:hAnsiTheme="minorEastAsia"/>
          <w:color w:val="000000" w:themeColor="text1"/>
          <w:sz w:val="22"/>
          <w:szCs w:val="22"/>
        </w:rPr>
        <w:t>．受注者は、委託業務について再委託者がある場合には、契約書に基づき、業務の一部を委任する再委託者及び内容について発注者の承諾を得て業務計画書を作成しなければならない。この場合、c．の業務実施工程表の作成については、再委託者と十分協議したもので、監督員と協議することとする。これらは変更する場合も同様とする。</w:t>
      </w:r>
    </w:p>
    <w:p w14:paraId="23C70C76" w14:textId="306D1793" w:rsidR="00FD144A" w:rsidRPr="00B168A7" w:rsidRDefault="00FD144A" w:rsidP="00262794">
      <w:pPr>
        <w:spacing w:line="320" w:lineRule="exact"/>
        <w:ind w:left="920" w:hangingChars="400" w:hanging="92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w:t>
      </w:r>
      <w:r w:rsidR="00F01185" w:rsidRPr="00B168A7">
        <w:rPr>
          <w:rFonts w:asciiTheme="minorEastAsia" w:eastAsiaTheme="minorEastAsia" w:hAnsiTheme="minorEastAsia"/>
          <w:color w:val="000000" w:themeColor="text1"/>
          <w:sz w:val="22"/>
          <w:szCs w:val="22"/>
        </w:rPr>
        <w:t>ｆ</w:t>
      </w:r>
      <w:r w:rsidR="00635DE5" w:rsidRPr="00B168A7">
        <w:rPr>
          <w:rFonts w:asciiTheme="minorEastAsia" w:eastAsiaTheme="minorEastAsia" w:hAnsiTheme="minorEastAsia"/>
          <w:color w:val="000000" w:themeColor="text1"/>
          <w:sz w:val="22"/>
          <w:szCs w:val="22"/>
        </w:rPr>
        <w:t>．</w:t>
      </w:r>
      <w:r w:rsidRPr="00B168A7">
        <w:rPr>
          <w:rFonts w:asciiTheme="minorEastAsia" w:eastAsiaTheme="minorEastAsia" w:hAnsiTheme="minorEastAsia"/>
          <w:color w:val="000000" w:themeColor="text1"/>
          <w:sz w:val="22"/>
          <w:szCs w:val="22"/>
        </w:rPr>
        <w:t>受注者は、プロポーザル方式、簡易プロポーザル方式又は総合評価方式により設計業務を受注した場合には、技術提案書により提案された履行体制により当該業務を履行しなければならない。</w:t>
      </w:r>
    </w:p>
    <w:p w14:paraId="2635D952" w14:textId="77777777" w:rsidR="004B0AC3" w:rsidRPr="00B168A7" w:rsidRDefault="004B0AC3" w:rsidP="00BA63D3">
      <w:pPr>
        <w:spacing w:line="320" w:lineRule="exact"/>
        <w:ind w:left="709" w:hanging="709"/>
        <w:rPr>
          <w:rFonts w:asciiTheme="minorEastAsia" w:eastAsiaTheme="minorEastAsia" w:hAnsiTheme="minorEastAsia" w:hint="default"/>
          <w:color w:val="000000" w:themeColor="text1"/>
          <w:sz w:val="22"/>
          <w:szCs w:val="22"/>
        </w:rPr>
      </w:pPr>
    </w:p>
    <w:p w14:paraId="7ADED914" w14:textId="55126746" w:rsidR="00FD144A" w:rsidRPr="00B168A7" w:rsidRDefault="00FD144A" w:rsidP="00BA63D3">
      <w:pPr>
        <w:spacing w:line="32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 xml:space="preserve">　</w:t>
      </w:r>
      <w:r w:rsidR="00262794" w:rsidRPr="00B168A7">
        <w:rPr>
          <w:rFonts w:asciiTheme="majorEastAsia" w:eastAsiaTheme="majorEastAsia" w:hAnsiTheme="majorEastAsia"/>
          <w:color w:val="000000" w:themeColor="text1"/>
          <w:sz w:val="22"/>
          <w:szCs w:val="22"/>
        </w:rPr>
        <w:t xml:space="preserve">　</w:t>
      </w:r>
      <w:r w:rsidRPr="00B168A7">
        <w:rPr>
          <w:rFonts w:asciiTheme="majorEastAsia" w:eastAsiaTheme="majorEastAsia" w:hAnsiTheme="majorEastAsia"/>
          <w:color w:val="000000" w:themeColor="text1"/>
          <w:sz w:val="22"/>
          <w:szCs w:val="22"/>
        </w:rPr>
        <w:t>(4)</w:t>
      </w:r>
      <w:r w:rsidR="00AF7FE2" w:rsidRPr="00B168A7">
        <w:rPr>
          <w:rFonts w:asciiTheme="majorEastAsia" w:eastAsiaTheme="majorEastAsia" w:hAnsiTheme="majorEastAsia"/>
          <w:color w:val="000000" w:themeColor="text1"/>
          <w:spacing w:val="-1"/>
          <w:sz w:val="22"/>
          <w:szCs w:val="22"/>
        </w:rPr>
        <w:t xml:space="preserve">　</w:t>
      </w:r>
      <w:r w:rsidRPr="00B168A7">
        <w:rPr>
          <w:rFonts w:asciiTheme="majorEastAsia" w:eastAsiaTheme="majorEastAsia" w:hAnsiTheme="majorEastAsia"/>
          <w:color w:val="000000" w:themeColor="text1"/>
          <w:sz w:val="22"/>
          <w:szCs w:val="22"/>
        </w:rPr>
        <w:t>打合せ及び記録</w:t>
      </w:r>
    </w:p>
    <w:p w14:paraId="523AE09B" w14:textId="77777777" w:rsidR="00D66D10"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打合せは次の時期に行い、速やかに記録を作成し、監督員に提出する。</w:t>
      </w:r>
    </w:p>
    <w:p w14:paraId="37C77C64" w14:textId="62A63E43"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(a)</w:t>
      </w:r>
      <w:r w:rsidR="000278D2">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業務着手時</w:t>
      </w:r>
    </w:p>
    <w:p w14:paraId="7AFBD93F" w14:textId="6E719222"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(b)</w:t>
      </w:r>
      <w:r w:rsidR="000278D2">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監督員又は管理技術者が必要と認めた時</w:t>
      </w:r>
    </w:p>
    <w:p w14:paraId="2ACA4CAF" w14:textId="28D54A86"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(c)</w:t>
      </w:r>
      <w:r w:rsidR="000278D2">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その他（　　　　　　　　　　　　　　　　）</w:t>
      </w:r>
    </w:p>
    <w:p w14:paraId="5BE0FE4F" w14:textId="77777777" w:rsidR="006829B4" w:rsidRPr="000278D2" w:rsidRDefault="006829B4" w:rsidP="00BA63D3">
      <w:pPr>
        <w:spacing w:line="320" w:lineRule="exact"/>
        <w:rPr>
          <w:rFonts w:asciiTheme="minorEastAsia" w:eastAsiaTheme="minorEastAsia" w:hAnsiTheme="minorEastAsia" w:hint="default"/>
          <w:color w:val="000000" w:themeColor="text1"/>
          <w:sz w:val="22"/>
          <w:szCs w:val="22"/>
        </w:rPr>
      </w:pPr>
    </w:p>
    <w:p w14:paraId="6AC4D62E" w14:textId="322C5D78" w:rsidR="00FD144A" w:rsidRPr="00B168A7" w:rsidRDefault="00FD144A" w:rsidP="00BA63D3">
      <w:pPr>
        <w:spacing w:line="32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 xml:space="preserve">　</w:t>
      </w:r>
      <w:r w:rsidR="00262794" w:rsidRPr="00B168A7">
        <w:rPr>
          <w:rFonts w:asciiTheme="majorEastAsia" w:eastAsiaTheme="majorEastAsia" w:hAnsiTheme="majorEastAsia"/>
          <w:color w:val="000000" w:themeColor="text1"/>
          <w:sz w:val="22"/>
          <w:szCs w:val="22"/>
        </w:rPr>
        <w:t xml:space="preserve">　</w:t>
      </w:r>
      <w:r w:rsidRPr="00B168A7">
        <w:rPr>
          <w:rFonts w:asciiTheme="majorEastAsia" w:eastAsiaTheme="majorEastAsia" w:hAnsiTheme="majorEastAsia"/>
          <w:color w:val="000000" w:themeColor="text1"/>
          <w:sz w:val="22"/>
          <w:szCs w:val="22"/>
        </w:rPr>
        <w:t>(5)</w:t>
      </w:r>
      <w:r w:rsidR="00AF7FE2" w:rsidRPr="00B168A7">
        <w:rPr>
          <w:rFonts w:asciiTheme="majorEastAsia" w:eastAsiaTheme="majorEastAsia" w:hAnsiTheme="majorEastAsia"/>
          <w:color w:val="000000" w:themeColor="text1"/>
          <w:spacing w:val="-1"/>
          <w:sz w:val="22"/>
          <w:szCs w:val="22"/>
        </w:rPr>
        <w:t xml:space="preserve">　</w:t>
      </w:r>
      <w:r w:rsidRPr="00B168A7">
        <w:rPr>
          <w:rFonts w:asciiTheme="majorEastAsia" w:eastAsiaTheme="majorEastAsia" w:hAnsiTheme="majorEastAsia"/>
          <w:color w:val="000000" w:themeColor="text1"/>
          <w:sz w:val="22"/>
          <w:szCs w:val="22"/>
        </w:rPr>
        <w:t>その他、業務の履行に係る条件等</w:t>
      </w:r>
    </w:p>
    <w:p w14:paraId="1C598DC9" w14:textId="5B53CB40"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(a)</w:t>
      </w:r>
      <w:r w:rsidR="000278D2">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xml:space="preserve">指定部分の範囲　</w:t>
      </w:r>
      <w:r w:rsidRPr="00B168A7">
        <w:rPr>
          <w:rFonts w:asciiTheme="minorEastAsia" w:eastAsiaTheme="minorEastAsia" w:hAnsiTheme="minorEastAsia"/>
          <w:color w:val="000000" w:themeColor="text1"/>
          <w:spacing w:val="-1"/>
          <w:sz w:val="22"/>
          <w:szCs w:val="22"/>
        </w:rPr>
        <w:t xml:space="preserve">  </w:t>
      </w:r>
      <w:r w:rsidR="00E96541">
        <w:rPr>
          <w:rFonts w:asciiTheme="minorEastAsia" w:eastAsiaTheme="minorEastAsia" w:hAnsiTheme="minorEastAsia" w:hint="default"/>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w:t>
      </w:r>
    </w:p>
    <w:p w14:paraId="32A1213A" w14:textId="123BD0B0"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・指定部分の履行期限</w:t>
      </w:r>
      <w:r w:rsidR="00C441C6"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w:t>
      </w:r>
    </w:p>
    <w:p w14:paraId="6A84734D" w14:textId="0AFDF4B9"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(b)</w:t>
      </w:r>
      <w:r w:rsidR="000278D2">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xml:space="preserve">成果物の提出場所　</w:t>
      </w:r>
      <w:r w:rsidR="00E96541">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w:t>
      </w:r>
    </w:p>
    <w:p w14:paraId="76484AE1" w14:textId="3954A386"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(c)</w:t>
      </w:r>
      <w:r w:rsidR="000278D2">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成果物の取り扱いについて</w:t>
      </w:r>
    </w:p>
    <w:p w14:paraId="4E6D87E2" w14:textId="04579784" w:rsidR="00FD144A" w:rsidRPr="00B168A7" w:rsidRDefault="00FD144A" w:rsidP="00262794">
      <w:pPr>
        <w:spacing w:line="320" w:lineRule="exact"/>
        <w:ind w:left="920" w:hangingChars="400" w:hanging="92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004B0AC3"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提出されたCADデータについては、当該施設に係る工事の請負業者に貸与し、当該工事における施工図の作成、当該施設の完成図の作成及び完成後の維持管理に使用することがある。</w:t>
      </w:r>
    </w:p>
    <w:p w14:paraId="5B02C38A" w14:textId="44226F03"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(d)</w:t>
      </w:r>
      <w:r w:rsidR="000278D2">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写真の著作権の権利等について</w:t>
      </w:r>
    </w:p>
    <w:p w14:paraId="14146831" w14:textId="497BA8C1" w:rsidR="00D66D10"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受注者は写真の撮影を再委託する場合は、次の事項を条件とすること。</w:t>
      </w:r>
    </w:p>
    <w:p w14:paraId="6DEDD838" w14:textId="2805D96B" w:rsidR="00FD144A" w:rsidRPr="00B168A7" w:rsidRDefault="00FD144A" w:rsidP="00262794">
      <w:pPr>
        <w:spacing w:line="320" w:lineRule="exact"/>
        <w:ind w:left="1150" w:hangingChars="500" w:hanging="115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①写真は、福島県が行う事務並びに福島県が認めた公的機関の広報に無償で使用することができる。この場合において、著作者名を表示しないことができる。</w:t>
      </w:r>
    </w:p>
    <w:p w14:paraId="588CD3EE" w14:textId="39D033FB" w:rsidR="00FD144A" w:rsidRPr="00B168A7" w:rsidRDefault="00FD144A" w:rsidP="00262794">
      <w:pPr>
        <w:spacing w:line="320" w:lineRule="exact"/>
        <w:ind w:left="1150" w:hangingChars="500" w:hanging="115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②次に</w:t>
      </w:r>
      <w:r w:rsidR="00262794" w:rsidRPr="00B168A7">
        <w:rPr>
          <w:rFonts w:asciiTheme="minorEastAsia" w:eastAsiaTheme="minorEastAsia" w:hAnsiTheme="minorEastAsia"/>
          <w:color w:val="000000" w:themeColor="text1"/>
          <w:sz w:val="22"/>
          <w:szCs w:val="22"/>
        </w:rPr>
        <w:t>掲げる</w:t>
      </w:r>
      <w:r w:rsidRPr="00B168A7">
        <w:rPr>
          <w:rFonts w:asciiTheme="minorEastAsia" w:eastAsiaTheme="minorEastAsia" w:hAnsiTheme="minorEastAsia"/>
          <w:color w:val="000000" w:themeColor="text1"/>
          <w:sz w:val="22"/>
          <w:szCs w:val="22"/>
        </w:rPr>
        <w:t>行為をしてはならない。（ただし、あらかじめ発注者の承諾を受けた場合は、この限りではない。）</w:t>
      </w:r>
    </w:p>
    <w:p w14:paraId="2DAB2768" w14:textId="6091AEB9"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1)</w:t>
      </w:r>
      <w:r w:rsidR="00AF7FE2"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写真を公表すること。</w:t>
      </w:r>
    </w:p>
    <w:p w14:paraId="1A13815F" w14:textId="4FE8D063"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2)</w:t>
      </w:r>
      <w:r w:rsidR="00AF7FE2"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写真を他人に閲覧させ、複写させ、又は譲渡すこと。</w:t>
      </w:r>
    </w:p>
    <w:p w14:paraId="7956E303" w14:textId="72FD3DEE"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w:t>
      </w:r>
      <w:r w:rsidR="00AF7FE2" w:rsidRPr="00B168A7">
        <w:rPr>
          <w:rFonts w:asciiTheme="minorEastAsia" w:eastAsiaTheme="minorEastAsia" w:hAnsiTheme="minorEastAsia" w:hint="default"/>
          <w:color w:val="000000" w:themeColor="text1"/>
          <w:sz w:val="22"/>
          <w:szCs w:val="22"/>
        </w:rPr>
        <w:t>e</w:t>
      </w:r>
      <w:r w:rsidRPr="00B168A7">
        <w:rPr>
          <w:rFonts w:asciiTheme="minorEastAsia" w:eastAsiaTheme="minorEastAsia" w:hAnsiTheme="minorEastAsia"/>
          <w:color w:val="000000" w:themeColor="text1"/>
          <w:sz w:val="22"/>
          <w:szCs w:val="22"/>
        </w:rPr>
        <w:t>)</w:t>
      </w:r>
      <w:r w:rsidR="000278D2">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構造計算について</w:t>
      </w:r>
    </w:p>
    <w:p w14:paraId="154FF190" w14:textId="62F0CC94" w:rsidR="00FD144A" w:rsidRPr="00B168A7" w:rsidRDefault="00FD144A" w:rsidP="00262794">
      <w:pPr>
        <w:spacing w:line="320" w:lineRule="exact"/>
        <w:ind w:left="920" w:hangingChars="400" w:hanging="92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構造計算書の作成に当たっては、計算の仮定及び方針を明記し、構造方法等の認定に係るものである場合には認定書の写しを添付して、建築（構造）設計図の作成に着手する前に監督員に承諾を受けなければならない。</w:t>
      </w:r>
    </w:p>
    <w:p w14:paraId="36F2E460" w14:textId="71CBAD7F"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w:t>
      </w:r>
      <w:r w:rsidR="00AF7FE2" w:rsidRPr="00B168A7">
        <w:rPr>
          <w:rFonts w:asciiTheme="minorEastAsia" w:eastAsiaTheme="minorEastAsia" w:hAnsiTheme="minorEastAsia" w:hint="default"/>
          <w:color w:val="000000" w:themeColor="text1"/>
          <w:sz w:val="22"/>
          <w:szCs w:val="22"/>
        </w:rPr>
        <w:t>f</w:t>
      </w:r>
      <w:r w:rsidRPr="00B168A7">
        <w:rPr>
          <w:rFonts w:asciiTheme="minorEastAsia" w:eastAsiaTheme="minorEastAsia" w:hAnsiTheme="minorEastAsia"/>
          <w:color w:val="000000" w:themeColor="text1"/>
          <w:sz w:val="22"/>
          <w:szCs w:val="22"/>
        </w:rPr>
        <w:t>)</w:t>
      </w:r>
      <w:r w:rsidR="000278D2">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省エネルギー計算について</w:t>
      </w:r>
    </w:p>
    <w:p w14:paraId="1F300028" w14:textId="1C328BEB" w:rsidR="00FD144A" w:rsidRDefault="00FD144A" w:rsidP="00262794">
      <w:pPr>
        <w:spacing w:line="320" w:lineRule="exact"/>
        <w:ind w:left="920" w:hangingChars="400" w:hanging="92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省エネルギー計算書の作成に当たっては、計算の仮定及び方針を明記し、各設計図の作成に着手する前に監督員に承諾を受けなければならない。</w:t>
      </w:r>
    </w:p>
    <w:p w14:paraId="5A2E67E6" w14:textId="78D15452" w:rsidR="003871EC" w:rsidRDefault="003871EC" w:rsidP="00262794">
      <w:pPr>
        <w:spacing w:line="320" w:lineRule="exact"/>
        <w:ind w:left="920" w:hangingChars="400" w:hanging="920"/>
        <w:rPr>
          <w:rFonts w:asciiTheme="minorEastAsia" w:eastAsiaTheme="minorEastAsia" w:hAnsiTheme="minorEastAsia" w:hint="default"/>
          <w:color w:val="000000" w:themeColor="text1"/>
          <w:sz w:val="22"/>
          <w:szCs w:val="22"/>
        </w:rPr>
      </w:pPr>
    </w:p>
    <w:p w14:paraId="119CD2CA" w14:textId="77777777" w:rsidR="003871EC" w:rsidRPr="00B168A7" w:rsidRDefault="003871EC" w:rsidP="00262794">
      <w:pPr>
        <w:spacing w:line="320" w:lineRule="exact"/>
        <w:ind w:left="920" w:hangingChars="400" w:hanging="920"/>
        <w:rPr>
          <w:rFonts w:asciiTheme="minorEastAsia" w:eastAsiaTheme="minorEastAsia" w:hAnsiTheme="minorEastAsia"/>
          <w:color w:val="000000" w:themeColor="text1"/>
          <w:sz w:val="22"/>
          <w:szCs w:val="22"/>
        </w:rPr>
      </w:pPr>
    </w:p>
    <w:p w14:paraId="0F82CABD" w14:textId="33D9DDD9"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w:t>
      </w:r>
      <w:r w:rsidR="00AF7FE2" w:rsidRPr="00B168A7">
        <w:rPr>
          <w:rFonts w:asciiTheme="minorEastAsia" w:eastAsiaTheme="minorEastAsia" w:hAnsiTheme="minorEastAsia" w:hint="default"/>
          <w:color w:val="000000" w:themeColor="text1"/>
          <w:sz w:val="22"/>
          <w:szCs w:val="22"/>
        </w:rPr>
        <w:t>g</w:t>
      </w:r>
      <w:r w:rsidRPr="00B168A7">
        <w:rPr>
          <w:rFonts w:asciiTheme="minorEastAsia" w:eastAsiaTheme="minorEastAsia" w:hAnsiTheme="minorEastAsia"/>
          <w:color w:val="000000" w:themeColor="text1"/>
          <w:sz w:val="22"/>
          <w:szCs w:val="22"/>
        </w:rPr>
        <w:t>)</w:t>
      </w:r>
      <w:r w:rsidR="000278D2">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特別経費について</w:t>
      </w:r>
    </w:p>
    <w:p w14:paraId="27A85DB9" w14:textId="3E15F98E" w:rsidR="00FD144A" w:rsidRPr="00B168A7" w:rsidRDefault="00FD144A" w:rsidP="00BA63D3">
      <w:pPr>
        <w:spacing w:line="320" w:lineRule="exact"/>
        <w:ind w:left="639" w:hanging="63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本業務では特別経費として、次の経費を見込んでいる。</w:t>
      </w:r>
    </w:p>
    <w:p w14:paraId="01204A5E" w14:textId="6C1391DA"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・省エネルギー計算書作成及び申請手続きに係る経費</w:t>
      </w:r>
    </w:p>
    <w:p w14:paraId="4ED1A88D" w14:textId="45CF4D29"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・構造計算適合性判定手数料（　　</w:t>
      </w:r>
      <w:r w:rsidR="00E33CB7"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棟、</w:t>
      </w:r>
      <w:r w:rsidR="00E33CB7"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棟、</w:t>
      </w:r>
      <w:r w:rsidR="00E33CB7"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棟）</w:t>
      </w:r>
    </w:p>
    <w:p w14:paraId="5C3C1019" w14:textId="3CCFE633" w:rsidR="00FD144A" w:rsidRPr="00B168A7" w:rsidRDefault="00FD144A"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・公共建築設計者情報システム（PUBDIS）登録手数料</w:t>
      </w:r>
    </w:p>
    <w:p w14:paraId="07428373" w14:textId="0EBF173C" w:rsidR="00FB4586" w:rsidRPr="00B168A7" w:rsidRDefault="00FB4586"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262794"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w:t>
      </w:r>
      <w:r w:rsidRPr="00B168A7">
        <w:rPr>
          <w:rFonts w:asciiTheme="minorEastAsia" w:hAnsiTheme="minorEastAsia"/>
          <w:color w:val="000000" w:themeColor="text1"/>
          <w:spacing w:val="-1"/>
          <w:sz w:val="22"/>
        </w:rPr>
        <w:t>・ＲＩＢＣ利用料金</w:t>
      </w:r>
    </w:p>
    <w:p w14:paraId="5B40C512" w14:textId="28BE24F9" w:rsidR="005F5BC8" w:rsidRPr="00B168A7" w:rsidRDefault="005F5BC8" w:rsidP="005F5BC8">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Pr="00B820FC">
        <w:rPr>
          <w:rFonts w:asciiTheme="minorEastAsia" w:hAnsiTheme="minorEastAsia"/>
          <w:color w:val="auto"/>
          <w:spacing w:val="-1"/>
          <w:sz w:val="22"/>
        </w:rPr>
        <w:t>・情報共有システム利用料金</w:t>
      </w:r>
    </w:p>
    <w:p w14:paraId="1DB989A1" w14:textId="54213605" w:rsidR="00FD144A" w:rsidRPr="00B168A7" w:rsidRDefault="00262794" w:rsidP="00BA63D3">
      <w:pPr>
        <w:spacing w:line="32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FD144A" w:rsidRPr="00B168A7">
        <w:rPr>
          <w:rFonts w:asciiTheme="minorEastAsia" w:eastAsiaTheme="minorEastAsia" w:hAnsiTheme="minorEastAsia"/>
          <w:color w:val="000000" w:themeColor="text1"/>
          <w:sz w:val="22"/>
          <w:szCs w:val="22"/>
        </w:rPr>
        <w:t>・（　　　　　　　　　　　　　　　　　　　　　　）</w:t>
      </w:r>
    </w:p>
    <w:p w14:paraId="71E19776" w14:textId="77777777" w:rsidR="00FD144A" w:rsidRPr="005F5BC8" w:rsidRDefault="00FD144A" w:rsidP="00BA63D3">
      <w:pPr>
        <w:spacing w:line="320" w:lineRule="exact"/>
        <w:rPr>
          <w:rFonts w:asciiTheme="minorEastAsia" w:eastAsiaTheme="minorEastAsia" w:hAnsiTheme="minorEastAsia" w:hint="default"/>
          <w:color w:val="000000" w:themeColor="text1"/>
          <w:sz w:val="22"/>
          <w:szCs w:val="22"/>
        </w:rPr>
      </w:pPr>
    </w:p>
    <w:p w14:paraId="767C8FFC" w14:textId="77777777" w:rsidR="005B7443" w:rsidRPr="00B168A7" w:rsidRDefault="005B7443"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hint="default"/>
          <w:color w:val="000000" w:themeColor="text1"/>
          <w:sz w:val="22"/>
          <w:szCs w:val="22"/>
        </w:rPr>
        <w:br w:type="page"/>
      </w:r>
    </w:p>
    <w:p w14:paraId="23ACBC25" w14:textId="7C9DE4EE" w:rsidR="00FD144A" w:rsidRPr="00B168A7" w:rsidRDefault="00262794"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pacing w:val="-1"/>
          <w:sz w:val="22"/>
          <w:szCs w:val="22"/>
        </w:rPr>
        <w:t xml:space="preserve">　</w:t>
      </w:r>
      <w:r w:rsidR="00FD144A" w:rsidRPr="00B168A7">
        <w:rPr>
          <w:rFonts w:asciiTheme="majorEastAsia" w:eastAsiaTheme="majorEastAsia" w:hAnsiTheme="majorEastAsia"/>
          <w:color w:val="000000" w:themeColor="text1"/>
          <w:sz w:val="22"/>
          <w:szCs w:val="22"/>
        </w:rPr>
        <w:t>３．成果物</w:t>
      </w:r>
    </w:p>
    <w:p w14:paraId="34BAAC30" w14:textId="4C7E9C78" w:rsidR="00FD144A" w:rsidRPr="00B168A7" w:rsidRDefault="00FD144A" w:rsidP="00FE0DFD">
      <w:pPr>
        <w:spacing w:line="300" w:lineRule="exact"/>
        <w:rPr>
          <w:rFonts w:asciiTheme="majorEastAsia" w:eastAsiaTheme="majorEastAsia" w:hAnsiTheme="majorEastAsia" w:hint="default"/>
          <w:color w:val="000000" w:themeColor="text1"/>
          <w:spacing w:val="-1"/>
          <w:sz w:val="22"/>
          <w:szCs w:val="22"/>
        </w:rPr>
      </w:pPr>
      <w:r w:rsidRPr="00B168A7">
        <w:rPr>
          <w:rFonts w:asciiTheme="majorEastAsia" w:eastAsiaTheme="majorEastAsia" w:hAnsiTheme="majorEastAsia"/>
          <w:color w:val="000000" w:themeColor="text1"/>
          <w:sz w:val="22"/>
          <w:szCs w:val="22"/>
        </w:rPr>
        <w:t xml:space="preserve">　</w:t>
      </w:r>
      <w:r w:rsidR="00262794" w:rsidRPr="00B168A7">
        <w:rPr>
          <w:rFonts w:asciiTheme="majorEastAsia" w:eastAsiaTheme="majorEastAsia" w:hAnsiTheme="majorEastAsia"/>
          <w:color w:val="000000" w:themeColor="text1"/>
          <w:sz w:val="22"/>
          <w:szCs w:val="22"/>
        </w:rPr>
        <w:t xml:space="preserve">　</w:t>
      </w:r>
      <w:r w:rsidRPr="00B168A7">
        <w:rPr>
          <w:rFonts w:asciiTheme="majorEastAsia" w:eastAsiaTheme="majorEastAsia" w:hAnsiTheme="majorEastAsia"/>
          <w:color w:val="000000" w:themeColor="text1"/>
          <w:sz w:val="22"/>
          <w:szCs w:val="22"/>
        </w:rPr>
        <w:t>(1)　基本設計（新築設計に適用）</w:t>
      </w:r>
    </w:p>
    <w:tbl>
      <w:tblPr>
        <w:tblStyle w:val="a3"/>
        <w:tblW w:w="0" w:type="auto"/>
        <w:jc w:val="center"/>
        <w:tblLook w:val="04A0" w:firstRow="1" w:lastRow="0" w:firstColumn="1" w:lastColumn="0" w:noHBand="0" w:noVBand="1"/>
      </w:tblPr>
      <w:tblGrid>
        <w:gridCol w:w="4678"/>
        <w:gridCol w:w="4111"/>
      </w:tblGrid>
      <w:tr w:rsidR="00B168A7" w:rsidRPr="00B168A7" w14:paraId="5665A44B" w14:textId="77777777" w:rsidTr="009604A4">
        <w:trPr>
          <w:trHeight w:val="376"/>
          <w:tblHeader/>
          <w:jc w:val="center"/>
        </w:trPr>
        <w:tc>
          <w:tcPr>
            <w:tcW w:w="4678" w:type="dxa"/>
            <w:vAlign w:val="center"/>
          </w:tcPr>
          <w:p w14:paraId="786C719E" w14:textId="0FBF1075" w:rsidR="00FD144A" w:rsidRPr="00B168A7" w:rsidRDefault="00FD144A"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成</w:t>
            </w:r>
            <w:r w:rsidR="001013FC" w:rsidRPr="00B168A7">
              <w:rPr>
                <w:rFonts w:asciiTheme="minorEastAsia" w:eastAsiaTheme="minorEastAsia" w:hAnsiTheme="minorEastAsia"/>
                <w:color w:val="000000" w:themeColor="text1"/>
                <w:spacing w:val="-1"/>
                <w:sz w:val="22"/>
                <w:szCs w:val="22"/>
              </w:rPr>
              <w:t xml:space="preserve">　</w:t>
            </w:r>
            <w:r w:rsidRPr="00B168A7">
              <w:rPr>
                <w:rFonts w:asciiTheme="majorEastAsia" w:eastAsiaTheme="majorEastAsia" w:hAnsiTheme="majorEastAsia"/>
                <w:color w:val="000000" w:themeColor="text1"/>
                <w:sz w:val="22"/>
                <w:szCs w:val="22"/>
              </w:rPr>
              <w:t>果</w:t>
            </w:r>
            <w:r w:rsidR="001013FC" w:rsidRPr="00B168A7">
              <w:rPr>
                <w:rFonts w:asciiTheme="majorEastAsia" w:eastAsiaTheme="majorEastAsia" w:hAnsiTheme="majorEastAsia"/>
                <w:color w:val="000000" w:themeColor="text1"/>
                <w:sz w:val="22"/>
                <w:szCs w:val="22"/>
              </w:rPr>
              <w:t xml:space="preserve">　</w:t>
            </w:r>
            <w:r w:rsidRPr="00B168A7">
              <w:rPr>
                <w:rFonts w:asciiTheme="majorEastAsia" w:eastAsiaTheme="majorEastAsia" w:hAnsiTheme="majorEastAsia"/>
                <w:color w:val="000000" w:themeColor="text1"/>
                <w:sz w:val="22"/>
                <w:szCs w:val="22"/>
              </w:rPr>
              <w:t>物</w:t>
            </w:r>
          </w:p>
        </w:tc>
        <w:tc>
          <w:tcPr>
            <w:tcW w:w="4111" w:type="dxa"/>
            <w:vAlign w:val="center"/>
          </w:tcPr>
          <w:p w14:paraId="734FC5D6" w14:textId="77777777" w:rsidR="00FD144A" w:rsidRPr="00B168A7" w:rsidRDefault="00FD144A"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記載する内容</w:t>
            </w:r>
          </w:p>
        </w:tc>
      </w:tr>
      <w:tr w:rsidR="00B168A7" w:rsidRPr="00B168A7" w14:paraId="2C53AFAE" w14:textId="77777777" w:rsidTr="009604A4">
        <w:trPr>
          <w:trHeight w:val="4457"/>
          <w:jc w:val="center"/>
        </w:trPr>
        <w:tc>
          <w:tcPr>
            <w:tcW w:w="4678" w:type="dxa"/>
            <w:tcBorders>
              <w:bottom w:val="dotted" w:sz="4" w:space="0" w:color="auto"/>
            </w:tcBorders>
          </w:tcPr>
          <w:p w14:paraId="145CAD56" w14:textId="77777777" w:rsidR="00FD144A" w:rsidRPr="00B168A7" w:rsidRDefault="00FD144A"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ａ．建築（総合）</w:t>
            </w:r>
          </w:p>
          <w:p w14:paraId="427278C9" w14:textId="77777777" w:rsidR="00FD144A" w:rsidRPr="00B168A7" w:rsidRDefault="00FD144A"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・建築（総合）基本設計図書</w:t>
            </w:r>
          </w:p>
          <w:p w14:paraId="3C9087DE" w14:textId="77777777" w:rsidR="00FD144A" w:rsidRPr="00B168A7" w:rsidRDefault="00FD144A"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計画説明書</w:t>
            </w:r>
          </w:p>
          <w:p w14:paraId="0FB9291E" w14:textId="04B32BCD" w:rsidR="00FD144A" w:rsidRPr="00B168A7" w:rsidRDefault="00FD144A"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1013FC"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仕様概要書</w:t>
            </w:r>
          </w:p>
          <w:p w14:paraId="4D6B12BA" w14:textId="5E29C797" w:rsidR="00FD144A" w:rsidRPr="00B168A7"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仕上概要表</w:t>
            </w:r>
          </w:p>
          <w:p w14:paraId="1FBA5791" w14:textId="637EF451" w:rsidR="00FD144A" w:rsidRPr="00B168A7"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面積表及び求積図</w:t>
            </w:r>
          </w:p>
          <w:p w14:paraId="4ABE2207" w14:textId="0F4DCB13" w:rsidR="00FD144A" w:rsidRPr="00B168A7"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敷地案内図</w:t>
            </w:r>
          </w:p>
          <w:p w14:paraId="7B2C43E6" w14:textId="2731B1C4" w:rsidR="00FD144A" w:rsidRPr="00B168A7"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配置図</w:t>
            </w:r>
          </w:p>
          <w:p w14:paraId="6C35DB31" w14:textId="3E113945" w:rsidR="00FD144A" w:rsidRPr="00B168A7"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平面図（各階）</w:t>
            </w:r>
          </w:p>
          <w:p w14:paraId="6926E4C1" w14:textId="5C7970E9" w:rsidR="00FD144A" w:rsidRPr="00B168A7"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断面図</w:t>
            </w:r>
          </w:p>
          <w:p w14:paraId="1422A6FE" w14:textId="6718D984" w:rsidR="00FD144A" w:rsidRPr="00B168A7"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00FD144A" w:rsidRPr="00B168A7">
              <w:rPr>
                <w:rFonts w:asciiTheme="minorEastAsia" w:eastAsiaTheme="minorEastAsia" w:hAnsiTheme="minorEastAsia"/>
                <w:color w:val="000000" w:themeColor="text1"/>
                <w:sz w:val="22"/>
                <w:szCs w:val="22"/>
              </w:rPr>
              <w:t>立面図（各面）</w:t>
            </w:r>
          </w:p>
          <w:p w14:paraId="106D20D0" w14:textId="77777777" w:rsidR="00FD144A" w:rsidRPr="00B168A7" w:rsidRDefault="00FD144A"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日影図</w:t>
            </w:r>
          </w:p>
          <w:p w14:paraId="45908A6D" w14:textId="77777777" w:rsidR="00FD144A" w:rsidRPr="00B168A7" w:rsidRDefault="00FD144A" w:rsidP="00154E6C">
            <w:pPr>
              <w:spacing w:line="300" w:lineRule="exact"/>
              <w:ind w:leftChars="145" w:left="319"/>
              <w:rPr>
                <w:rFonts w:asciiTheme="minorEastAsia" w:eastAsiaTheme="minorEastAsia" w:hAnsiTheme="minorEastAsia" w:hint="default"/>
                <w:color w:val="000000" w:themeColor="text1"/>
                <w:sz w:val="22"/>
                <w:szCs w:val="22"/>
              </w:rPr>
            </w:pPr>
          </w:p>
          <w:p w14:paraId="551B60A5" w14:textId="77777777" w:rsidR="00FD144A" w:rsidRPr="00B168A7" w:rsidRDefault="00FD144A"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・工事費概算書</w:t>
            </w:r>
          </w:p>
          <w:p w14:paraId="16578D1C" w14:textId="77777777" w:rsidR="00FD144A" w:rsidRPr="00B168A7" w:rsidRDefault="00FD144A"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・仮設計画概要書</w:t>
            </w:r>
            <w:r w:rsidRPr="00B168A7">
              <w:rPr>
                <w:rFonts w:asciiTheme="minorEastAsia" w:eastAsiaTheme="minorEastAsia" w:hAnsiTheme="minorEastAsia"/>
                <w:color w:val="000000" w:themeColor="text1"/>
                <w:spacing w:val="-1"/>
                <w:sz w:val="22"/>
                <w:szCs w:val="22"/>
              </w:rPr>
              <w:t xml:space="preserve"> </w:t>
            </w:r>
          </w:p>
          <w:p w14:paraId="37CD259E" w14:textId="0AB6CDB8" w:rsidR="00FD144A" w:rsidRPr="00B168A7" w:rsidRDefault="00FD144A"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1013FC"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xml:space="preserve">　　　　　</w:t>
            </w:r>
            <w:r w:rsidR="001013FC"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w:t>
            </w:r>
          </w:p>
          <w:p w14:paraId="5428EBF3" w14:textId="77777777" w:rsidR="00FD144A" w:rsidRPr="00B168A7" w:rsidRDefault="00FD144A" w:rsidP="00FE0DFD">
            <w:pPr>
              <w:spacing w:line="300" w:lineRule="exact"/>
              <w:rPr>
                <w:rFonts w:asciiTheme="minorEastAsia" w:eastAsiaTheme="minorEastAsia" w:hAnsiTheme="minorEastAsia" w:hint="default"/>
                <w:color w:val="000000" w:themeColor="text1"/>
                <w:sz w:val="22"/>
                <w:szCs w:val="22"/>
              </w:rPr>
            </w:pPr>
          </w:p>
          <w:p w14:paraId="40F0A30B" w14:textId="77777777" w:rsidR="002912AA" w:rsidRPr="00B168A7" w:rsidRDefault="002912AA" w:rsidP="00FE0DFD">
            <w:pPr>
              <w:spacing w:line="300" w:lineRule="exact"/>
              <w:rPr>
                <w:rFonts w:asciiTheme="minorEastAsia" w:eastAsiaTheme="minorEastAsia" w:hAnsiTheme="minorEastAsia" w:hint="default"/>
                <w:color w:val="000000" w:themeColor="text1"/>
                <w:sz w:val="22"/>
                <w:szCs w:val="22"/>
              </w:rPr>
            </w:pPr>
          </w:p>
          <w:p w14:paraId="6AABA7B3" w14:textId="77777777" w:rsidR="00BA63D3" w:rsidRPr="00B168A7" w:rsidRDefault="00BA63D3" w:rsidP="00FE0DFD">
            <w:pPr>
              <w:spacing w:line="300" w:lineRule="exact"/>
              <w:rPr>
                <w:rFonts w:asciiTheme="minorEastAsia" w:eastAsiaTheme="minorEastAsia" w:hAnsiTheme="minorEastAsia" w:hint="default"/>
                <w:color w:val="000000" w:themeColor="text1"/>
                <w:sz w:val="22"/>
                <w:szCs w:val="22"/>
              </w:rPr>
            </w:pPr>
          </w:p>
        </w:tc>
        <w:tc>
          <w:tcPr>
            <w:tcW w:w="4111" w:type="dxa"/>
            <w:tcBorders>
              <w:bottom w:val="dotted" w:sz="4" w:space="0" w:color="auto"/>
            </w:tcBorders>
          </w:tcPr>
          <w:p w14:paraId="564D5B89" w14:textId="77777777"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p>
          <w:p w14:paraId="70BD8AFB" w14:textId="77777777" w:rsidR="00FD144A" w:rsidRPr="00B168A7" w:rsidRDefault="00FD144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建築基本設計図書には、建物概要、配置計画、動線計画、意匠計画、断面計画、色彩計画、セキュリティ計画、防災計画、外構計画（敷地造成基本計画を含む。）、雨水排水計画、工程計画、仮設計画、その他実施設計に必要な基本的事項を決定するための資料及び検討書等を添付する。</w:t>
            </w:r>
            <w:r w:rsidRPr="00B168A7">
              <w:rPr>
                <w:rFonts w:asciiTheme="minorEastAsia" w:eastAsiaTheme="minorEastAsia" w:hAnsiTheme="minorEastAsia"/>
                <w:color w:val="000000" w:themeColor="text1"/>
                <w:spacing w:val="-1"/>
                <w:sz w:val="22"/>
                <w:szCs w:val="22"/>
              </w:rPr>
              <w:t xml:space="preserve">          </w:t>
            </w:r>
          </w:p>
          <w:p w14:paraId="3289B4D2" w14:textId="77777777" w:rsidR="00FD144A" w:rsidRPr="00B168A7" w:rsidRDefault="00FD144A" w:rsidP="00FE0DFD">
            <w:pPr>
              <w:spacing w:line="300" w:lineRule="exact"/>
              <w:rPr>
                <w:rFonts w:asciiTheme="minorEastAsia" w:eastAsiaTheme="minorEastAsia" w:hAnsiTheme="minorEastAsia" w:hint="default"/>
                <w:color w:val="000000" w:themeColor="text1"/>
                <w:sz w:val="22"/>
                <w:szCs w:val="22"/>
              </w:rPr>
            </w:pPr>
          </w:p>
          <w:p w14:paraId="67EABD05" w14:textId="77777777" w:rsidR="00FD144A" w:rsidRPr="00B168A7" w:rsidRDefault="00FD144A" w:rsidP="00FE0DFD">
            <w:pPr>
              <w:spacing w:line="300" w:lineRule="exact"/>
              <w:rPr>
                <w:rFonts w:asciiTheme="minorEastAsia" w:eastAsiaTheme="minorEastAsia" w:hAnsiTheme="minorEastAsia" w:hint="default"/>
                <w:color w:val="000000" w:themeColor="text1"/>
                <w:sz w:val="22"/>
                <w:szCs w:val="22"/>
              </w:rPr>
            </w:pPr>
          </w:p>
          <w:p w14:paraId="336255C3" w14:textId="77777777" w:rsidR="00E64F48" w:rsidRPr="00B168A7" w:rsidRDefault="00E64F48" w:rsidP="00FE0DFD">
            <w:pPr>
              <w:spacing w:line="300" w:lineRule="exact"/>
              <w:rPr>
                <w:rFonts w:asciiTheme="minorEastAsia" w:eastAsiaTheme="minorEastAsia" w:hAnsiTheme="minorEastAsia" w:hint="default"/>
                <w:color w:val="000000" w:themeColor="text1"/>
                <w:sz w:val="22"/>
                <w:szCs w:val="22"/>
              </w:rPr>
            </w:pPr>
          </w:p>
          <w:p w14:paraId="5E80F7B9" w14:textId="77777777" w:rsidR="00E64F48" w:rsidRPr="00B168A7" w:rsidRDefault="00E64F48" w:rsidP="00FE0DFD">
            <w:pPr>
              <w:spacing w:line="300" w:lineRule="exact"/>
              <w:rPr>
                <w:rFonts w:asciiTheme="minorEastAsia" w:eastAsiaTheme="minorEastAsia" w:hAnsiTheme="minorEastAsia" w:hint="default"/>
                <w:color w:val="000000" w:themeColor="text1"/>
                <w:sz w:val="22"/>
                <w:szCs w:val="22"/>
              </w:rPr>
            </w:pPr>
          </w:p>
          <w:p w14:paraId="14AC64E7" w14:textId="77777777" w:rsidR="00FD144A" w:rsidRPr="00B168A7" w:rsidRDefault="00FD144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工事費概算書には、建築、電気設備、機械設備、外構、再生可能エネルギー等の工事費概算を、本項目にまとめて作成することができる。</w:t>
            </w:r>
          </w:p>
          <w:p w14:paraId="34A7AC96" w14:textId="77777777" w:rsidR="00FD144A" w:rsidRPr="00B168A7" w:rsidRDefault="00FD144A" w:rsidP="00FE0DFD">
            <w:pPr>
              <w:spacing w:line="300" w:lineRule="exact"/>
              <w:rPr>
                <w:rFonts w:asciiTheme="minorEastAsia" w:eastAsiaTheme="minorEastAsia" w:hAnsiTheme="minorEastAsia" w:hint="default"/>
                <w:color w:val="000000" w:themeColor="text1"/>
                <w:sz w:val="22"/>
                <w:szCs w:val="22"/>
              </w:rPr>
            </w:pPr>
          </w:p>
          <w:p w14:paraId="1F94D8F3" w14:textId="77777777" w:rsidR="00BA63D3" w:rsidRPr="00B168A7" w:rsidRDefault="00BA63D3" w:rsidP="00FE0DFD">
            <w:pPr>
              <w:spacing w:line="300" w:lineRule="exact"/>
              <w:rPr>
                <w:rFonts w:asciiTheme="minorEastAsia" w:eastAsiaTheme="minorEastAsia" w:hAnsiTheme="minorEastAsia" w:hint="default"/>
                <w:color w:val="000000" w:themeColor="text1"/>
                <w:sz w:val="22"/>
                <w:szCs w:val="22"/>
              </w:rPr>
            </w:pPr>
          </w:p>
        </w:tc>
      </w:tr>
      <w:tr w:rsidR="00B168A7" w:rsidRPr="00B168A7" w14:paraId="7E6A2F69" w14:textId="77777777" w:rsidTr="009604A4">
        <w:trPr>
          <w:trHeight w:val="1860"/>
          <w:jc w:val="center"/>
        </w:trPr>
        <w:tc>
          <w:tcPr>
            <w:tcW w:w="4678" w:type="dxa"/>
            <w:tcBorders>
              <w:top w:val="dotted" w:sz="4" w:space="0" w:color="auto"/>
              <w:bottom w:val="dotted" w:sz="4" w:space="0" w:color="auto"/>
            </w:tcBorders>
          </w:tcPr>
          <w:p w14:paraId="2187720A" w14:textId="77777777" w:rsidR="00DF00E4" w:rsidRPr="00B168A7" w:rsidRDefault="00DF00E4"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ｂ．建築（構造）</w:t>
            </w:r>
          </w:p>
          <w:p w14:paraId="642EBC94" w14:textId="77777777" w:rsidR="00DF00E4" w:rsidRPr="00B168A7" w:rsidRDefault="00DF00E4"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・建築（構造）基本設計図書</w:t>
            </w:r>
          </w:p>
          <w:p w14:paraId="70055686" w14:textId="7FB81D76" w:rsidR="00DF00E4" w:rsidRPr="00B168A7"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00DF00E4" w:rsidRPr="00B168A7">
              <w:rPr>
                <w:rFonts w:asciiTheme="minorEastAsia" w:eastAsiaTheme="minorEastAsia" w:hAnsiTheme="minorEastAsia"/>
                <w:color w:val="000000" w:themeColor="text1"/>
                <w:sz w:val="22"/>
                <w:szCs w:val="22"/>
              </w:rPr>
              <w:t>構造計画説明書</w:t>
            </w:r>
          </w:p>
          <w:p w14:paraId="17D54DF1" w14:textId="6178952D" w:rsidR="00DF00E4" w:rsidRPr="00B168A7"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00DF00E4" w:rsidRPr="00B168A7">
              <w:rPr>
                <w:rFonts w:asciiTheme="minorEastAsia" w:eastAsiaTheme="minorEastAsia" w:hAnsiTheme="minorEastAsia"/>
                <w:color w:val="000000" w:themeColor="text1"/>
                <w:sz w:val="22"/>
                <w:szCs w:val="22"/>
              </w:rPr>
              <w:t>構造設計概要書</w:t>
            </w:r>
          </w:p>
          <w:p w14:paraId="6D1BC262" w14:textId="77777777" w:rsidR="00DF00E4" w:rsidRPr="00B168A7" w:rsidRDefault="00DF00E4"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・工事費概算書</w:t>
            </w:r>
          </w:p>
          <w:p w14:paraId="5CFD0D68" w14:textId="13B3201F" w:rsidR="00DF00E4" w:rsidRPr="00B168A7" w:rsidRDefault="00DF00E4"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1013FC"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w:t>
            </w:r>
          </w:p>
          <w:p w14:paraId="72F82685" w14:textId="77777777" w:rsidR="00FD144A" w:rsidRPr="00B168A7" w:rsidRDefault="00FD144A" w:rsidP="00154E6C">
            <w:pPr>
              <w:spacing w:line="300" w:lineRule="exact"/>
              <w:ind w:leftChars="80" w:left="176"/>
              <w:rPr>
                <w:rFonts w:asciiTheme="minorEastAsia" w:eastAsiaTheme="minorEastAsia" w:hAnsiTheme="minorEastAsia" w:hint="default"/>
                <w:color w:val="000000" w:themeColor="text1"/>
                <w:sz w:val="22"/>
                <w:szCs w:val="22"/>
              </w:rPr>
            </w:pPr>
          </w:p>
          <w:p w14:paraId="34EAB10E" w14:textId="77777777" w:rsidR="002912AA" w:rsidRPr="00B168A7" w:rsidRDefault="002912AA" w:rsidP="00FE0DFD">
            <w:pPr>
              <w:spacing w:line="300" w:lineRule="exact"/>
              <w:rPr>
                <w:rFonts w:asciiTheme="minorEastAsia" w:eastAsiaTheme="minorEastAsia" w:hAnsiTheme="minorEastAsia" w:hint="default"/>
                <w:color w:val="000000" w:themeColor="text1"/>
                <w:sz w:val="22"/>
                <w:szCs w:val="22"/>
              </w:rPr>
            </w:pPr>
          </w:p>
        </w:tc>
        <w:tc>
          <w:tcPr>
            <w:tcW w:w="4111" w:type="dxa"/>
            <w:tcBorders>
              <w:top w:val="dotted" w:sz="4" w:space="0" w:color="auto"/>
              <w:bottom w:val="dotted" w:sz="4" w:space="0" w:color="auto"/>
            </w:tcBorders>
          </w:tcPr>
          <w:p w14:paraId="2A973FED" w14:textId="77777777" w:rsidR="00FD144A" w:rsidRPr="00B168A7" w:rsidRDefault="00FD144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構造計画説明書には、用途に応じた荷重計画、主要架構計画、基礎計画、その他当該構造計画を決定するために必要な資料及び検討書等を添付する。</w:t>
            </w:r>
          </w:p>
          <w:p w14:paraId="077C38C6" w14:textId="77777777" w:rsidR="00FD144A" w:rsidRPr="00B168A7" w:rsidRDefault="00FD144A" w:rsidP="00FE0DFD">
            <w:pPr>
              <w:spacing w:line="300" w:lineRule="exact"/>
              <w:rPr>
                <w:rFonts w:asciiTheme="minorEastAsia" w:eastAsiaTheme="minorEastAsia" w:hAnsiTheme="minorEastAsia" w:hint="default"/>
                <w:color w:val="000000" w:themeColor="text1"/>
                <w:sz w:val="22"/>
                <w:szCs w:val="22"/>
              </w:rPr>
            </w:pPr>
          </w:p>
          <w:p w14:paraId="439AB6F5" w14:textId="77777777" w:rsidR="002912AA" w:rsidRPr="00B168A7" w:rsidRDefault="002912AA" w:rsidP="00FE0DFD">
            <w:pPr>
              <w:spacing w:line="300" w:lineRule="exact"/>
              <w:rPr>
                <w:rFonts w:asciiTheme="minorEastAsia" w:eastAsiaTheme="minorEastAsia" w:hAnsiTheme="minorEastAsia" w:hint="default"/>
                <w:color w:val="000000" w:themeColor="text1"/>
                <w:sz w:val="22"/>
                <w:szCs w:val="22"/>
              </w:rPr>
            </w:pPr>
          </w:p>
          <w:p w14:paraId="2169A33B" w14:textId="77777777" w:rsidR="002912AA" w:rsidRPr="00B168A7" w:rsidRDefault="002912AA" w:rsidP="00FE0DFD">
            <w:pPr>
              <w:spacing w:line="300" w:lineRule="exact"/>
              <w:rPr>
                <w:rFonts w:asciiTheme="minorEastAsia" w:eastAsiaTheme="minorEastAsia" w:hAnsiTheme="minorEastAsia" w:hint="default"/>
                <w:color w:val="000000" w:themeColor="text1"/>
                <w:sz w:val="22"/>
                <w:szCs w:val="22"/>
              </w:rPr>
            </w:pPr>
          </w:p>
          <w:p w14:paraId="6CA7DA2F" w14:textId="77777777" w:rsidR="002912AA" w:rsidRPr="00B168A7" w:rsidRDefault="002912AA" w:rsidP="00FE0DFD">
            <w:pPr>
              <w:spacing w:line="300" w:lineRule="exact"/>
              <w:rPr>
                <w:rFonts w:asciiTheme="minorEastAsia" w:eastAsiaTheme="minorEastAsia" w:hAnsiTheme="minorEastAsia" w:hint="default"/>
                <w:color w:val="000000" w:themeColor="text1"/>
                <w:sz w:val="22"/>
                <w:szCs w:val="22"/>
              </w:rPr>
            </w:pPr>
          </w:p>
        </w:tc>
      </w:tr>
      <w:tr w:rsidR="00B168A7" w:rsidRPr="00B168A7" w14:paraId="553517FE" w14:textId="77777777" w:rsidTr="009604A4">
        <w:trPr>
          <w:trHeight w:val="795"/>
          <w:jc w:val="center"/>
        </w:trPr>
        <w:tc>
          <w:tcPr>
            <w:tcW w:w="4678" w:type="dxa"/>
            <w:tcBorders>
              <w:top w:val="dotted" w:sz="4" w:space="0" w:color="auto"/>
              <w:bottom w:val="dotted" w:sz="4" w:space="0" w:color="auto"/>
            </w:tcBorders>
          </w:tcPr>
          <w:p w14:paraId="4AA9D68A" w14:textId="77777777" w:rsidR="00DF00E4" w:rsidRPr="00B168A7" w:rsidRDefault="00DF00E4"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ｃ．電気設備</w:t>
            </w:r>
          </w:p>
          <w:p w14:paraId="70984EA9" w14:textId="72B2DE8F" w:rsidR="00DF00E4" w:rsidRPr="00B168A7" w:rsidRDefault="00DF00E4"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・電気設備基本</w:t>
            </w:r>
            <w:r w:rsidR="00262794" w:rsidRPr="00B168A7">
              <w:rPr>
                <w:rFonts w:asciiTheme="minorEastAsia" w:eastAsiaTheme="minorEastAsia" w:hAnsiTheme="minorEastAsia"/>
                <w:color w:val="000000" w:themeColor="text1"/>
                <w:sz w:val="22"/>
                <w:szCs w:val="22"/>
              </w:rPr>
              <w:t>設計</w:t>
            </w:r>
            <w:r w:rsidRPr="00B168A7">
              <w:rPr>
                <w:rFonts w:asciiTheme="minorEastAsia" w:eastAsiaTheme="minorEastAsia" w:hAnsiTheme="minorEastAsia"/>
                <w:color w:val="000000" w:themeColor="text1"/>
                <w:sz w:val="22"/>
                <w:szCs w:val="22"/>
              </w:rPr>
              <w:t>図書</w:t>
            </w:r>
          </w:p>
          <w:p w14:paraId="1E0EA421" w14:textId="453F87A6" w:rsidR="00DF00E4" w:rsidRPr="00B168A7"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00DF00E4" w:rsidRPr="00B168A7">
              <w:rPr>
                <w:rFonts w:asciiTheme="minorEastAsia" w:eastAsiaTheme="minorEastAsia" w:hAnsiTheme="minorEastAsia"/>
                <w:color w:val="000000" w:themeColor="text1"/>
                <w:sz w:val="22"/>
                <w:szCs w:val="22"/>
              </w:rPr>
              <w:t>電気設備計画説明書</w:t>
            </w:r>
          </w:p>
          <w:p w14:paraId="32BB4DD8" w14:textId="7D30F53F" w:rsidR="00DF00E4" w:rsidRPr="00B168A7"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00DF00E4" w:rsidRPr="00B168A7">
              <w:rPr>
                <w:rFonts w:asciiTheme="minorEastAsia" w:eastAsiaTheme="minorEastAsia" w:hAnsiTheme="minorEastAsia"/>
                <w:color w:val="000000" w:themeColor="text1"/>
                <w:sz w:val="22"/>
                <w:szCs w:val="22"/>
              </w:rPr>
              <w:t>電気設備設計概要書</w:t>
            </w:r>
          </w:p>
          <w:p w14:paraId="56A638BA" w14:textId="77777777" w:rsidR="00DF00E4" w:rsidRPr="00B168A7" w:rsidRDefault="00DF00E4"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・工事費概算書</w:t>
            </w:r>
          </w:p>
          <w:p w14:paraId="41DB0891" w14:textId="233F593C" w:rsidR="00DF00E4" w:rsidRPr="00B168A7"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w:t>
            </w:r>
          </w:p>
          <w:p w14:paraId="0AE48A15" w14:textId="77777777" w:rsidR="00DF00E4" w:rsidRPr="00B168A7" w:rsidRDefault="00DF00E4" w:rsidP="00154E6C">
            <w:pPr>
              <w:spacing w:line="300" w:lineRule="exact"/>
              <w:ind w:leftChars="145" w:left="319"/>
              <w:jc w:val="left"/>
              <w:rPr>
                <w:rFonts w:asciiTheme="minorEastAsia" w:eastAsiaTheme="minorEastAsia" w:hAnsiTheme="minorEastAsia" w:hint="default"/>
                <w:color w:val="000000" w:themeColor="text1"/>
                <w:sz w:val="22"/>
                <w:szCs w:val="22"/>
              </w:rPr>
            </w:pPr>
          </w:p>
          <w:p w14:paraId="7C91EE37"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p>
        </w:tc>
        <w:tc>
          <w:tcPr>
            <w:tcW w:w="4111" w:type="dxa"/>
            <w:tcBorders>
              <w:top w:val="dotted" w:sz="4" w:space="0" w:color="auto"/>
              <w:bottom w:val="dotted" w:sz="4" w:space="0" w:color="auto"/>
            </w:tcBorders>
          </w:tcPr>
          <w:p w14:paraId="056CA2BA"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電気設備基本設計図書には、電気設備（強電・弱電等）方式選定検討書、電力等概略計算書、防災設備計画書、外構設備計画、その他実施設計に必要な基本的事項を決定するための資料及び検討書等を添付する。</w:t>
            </w:r>
          </w:p>
          <w:p w14:paraId="33AB7F08"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p>
        </w:tc>
      </w:tr>
      <w:tr w:rsidR="00B168A7" w:rsidRPr="00B168A7" w14:paraId="62ECB492" w14:textId="77777777" w:rsidTr="009604A4">
        <w:trPr>
          <w:trHeight w:val="410"/>
          <w:jc w:val="center"/>
        </w:trPr>
        <w:tc>
          <w:tcPr>
            <w:tcW w:w="4678" w:type="dxa"/>
            <w:tcBorders>
              <w:top w:val="dotted" w:sz="4" w:space="0" w:color="auto"/>
              <w:bottom w:val="dotted" w:sz="4" w:space="0" w:color="auto"/>
            </w:tcBorders>
          </w:tcPr>
          <w:p w14:paraId="70E64D0D" w14:textId="77777777" w:rsidR="00DF00E4" w:rsidRPr="00B168A7" w:rsidRDefault="00DF00E4"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ｄ．機械設備</w:t>
            </w:r>
            <w:r w:rsidRPr="00B168A7">
              <w:rPr>
                <w:rFonts w:asciiTheme="majorEastAsia" w:eastAsiaTheme="majorEastAsia" w:hAnsiTheme="majorEastAsia"/>
                <w:color w:val="000000" w:themeColor="text1"/>
                <w:spacing w:val="-1"/>
                <w:sz w:val="22"/>
                <w:szCs w:val="22"/>
              </w:rPr>
              <w:t xml:space="preserve"> </w:t>
            </w:r>
          </w:p>
          <w:p w14:paraId="4E26ED7F" w14:textId="77777777" w:rsidR="00DF00E4" w:rsidRPr="00B168A7" w:rsidRDefault="00DF00E4"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・機械設備基本設計図書</w:t>
            </w:r>
          </w:p>
          <w:p w14:paraId="4672120E" w14:textId="01297B4C" w:rsidR="00DF00E4" w:rsidRPr="00B168A7"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00DF00E4" w:rsidRPr="00B168A7">
              <w:rPr>
                <w:rFonts w:asciiTheme="minorEastAsia" w:eastAsiaTheme="minorEastAsia" w:hAnsiTheme="minorEastAsia"/>
                <w:color w:val="000000" w:themeColor="text1"/>
                <w:sz w:val="22"/>
                <w:szCs w:val="22"/>
              </w:rPr>
              <w:t>機械設備計画説明書</w:t>
            </w:r>
          </w:p>
          <w:p w14:paraId="212B72A9" w14:textId="5555E342" w:rsidR="00DF00E4" w:rsidRPr="00B168A7"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00DF00E4" w:rsidRPr="00B168A7">
              <w:rPr>
                <w:rFonts w:asciiTheme="minorEastAsia" w:eastAsiaTheme="minorEastAsia" w:hAnsiTheme="minorEastAsia"/>
                <w:color w:val="000000" w:themeColor="text1"/>
                <w:sz w:val="22"/>
                <w:szCs w:val="22"/>
              </w:rPr>
              <w:t>機械設備設計概要書</w:t>
            </w:r>
          </w:p>
          <w:p w14:paraId="1ADA937D" w14:textId="77777777" w:rsidR="00DF00E4" w:rsidRPr="00B168A7" w:rsidRDefault="00DF00E4"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・工事費概算書</w:t>
            </w:r>
          </w:p>
          <w:p w14:paraId="4E58F0EF" w14:textId="07A45E79" w:rsidR="00DF00E4" w:rsidRPr="00B168A7"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w:t>
            </w:r>
          </w:p>
          <w:p w14:paraId="451FE873" w14:textId="77777777" w:rsidR="00FD144A" w:rsidRPr="00B168A7" w:rsidRDefault="00FD144A" w:rsidP="00154E6C">
            <w:pPr>
              <w:spacing w:line="300" w:lineRule="exact"/>
              <w:ind w:leftChars="80" w:left="176"/>
              <w:rPr>
                <w:rFonts w:asciiTheme="minorEastAsia" w:eastAsiaTheme="minorEastAsia" w:hAnsiTheme="minorEastAsia" w:hint="default"/>
                <w:color w:val="000000" w:themeColor="text1"/>
                <w:sz w:val="22"/>
                <w:szCs w:val="22"/>
              </w:rPr>
            </w:pPr>
          </w:p>
          <w:p w14:paraId="742565A1" w14:textId="77777777" w:rsidR="002912AA" w:rsidRPr="00B168A7" w:rsidRDefault="002912AA" w:rsidP="00FE0DFD">
            <w:pPr>
              <w:spacing w:line="300" w:lineRule="exact"/>
              <w:rPr>
                <w:rFonts w:asciiTheme="minorEastAsia" w:eastAsiaTheme="minorEastAsia" w:hAnsiTheme="minorEastAsia" w:hint="default"/>
                <w:color w:val="000000" w:themeColor="text1"/>
                <w:sz w:val="22"/>
                <w:szCs w:val="22"/>
              </w:rPr>
            </w:pPr>
          </w:p>
          <w:p w14:paraId="59B8DA3B" w14:textId="77777777" w:rsidR="00723462" w:rsidRPr="00B168A7" w:rsidRDefault="00723462" w:rsidP="00FE0DFD">
            <w:pPr>
              <w:spacing w:line="300" w:lineRule="exact"/>
              <w:rPr>
                <w:rFonts w:asciiTheme="minorEastAsia" w:eastAsiaTheme="minorEastAsia" w:hAnsiTheme="minorEastAsia" w:hint="default"/>
                <w:color w:val="000000" w:themeColor="text1"/>
                <w:sz w:val="22"/>
                <w:szCs w:val="22"/>
              </w:rPr>
            </w:pPr>
          </w:p>
        </w:tc>
        <w:tc>
          <w:tcPr>
            <w:tcW w:w="4111" w:type="dxa"/>
            <w:tcBorders>
              <w:top w:val="dotted" w:sz="4" w:space="0" w:color="auto"/>
              <w:bottom w:val="dotted" w:sz="4" w:space="0" w:color="auto"/>
            </w:tcBorders>
          </w:tcPr>
          <w:p w14:paraId="2398F64E"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機械設備基本設計図書には、各機械設備方式選定検討書、概略計算書、防災設備計画書、外構設備計画、その他実施設計に必要な基本的事項を決定するための資料及び検討書等を添付する。</w:t>
            </w:r>
          </w:p>
          <w:p w14:paraId="3E2DE541" w14:textId="77777777" w:rsidR="00723462" w:rsidRPr="00B168A7" w:rsidRDefault="00723462" w:rsidP="00FE0DFD">
            <w:pPr>
              <w:spacing w:line="300" w:lineRule="exact"/>
              <w:rPr>
                <w:rFonts w:asciiTheme="minorEastAsia" w:eastAsiaTheme="minorEastAsia" w:hAnsiTheme="minorEastAsia" w:hint="default"/>
                <w:color w:val="000000" w:themeColor="text1"/>
                <w:sz w:val="22"/>
                <w:szCs w:val="22"/>
              </w:rPr>
            </w:pPr>
          </w:p>
          <w:p w14:paraId="01C0BD11" w14:textId="77777777" w:rsidR="00FD144A" w:rsidRPr="00B168A7" w:rsidRDefault="00FD144A" w:rsidP="00FE0DFD">
            <w:pPr>
              <w:spacing w:line="300" w:lineRule="exact"/>
              <w:rPr>
                <w:rFonts w:asciiTheme="minorEastAsia" w:eastAsiaTheme="minorEastAsia" w:hAnsiTheme="minorEastAsia" w:hint="default"/>
                <w:color w:val="000000" w:themeColor="text1"/>
                <w:sz w:val="22"/>
                <w:szCs w:val="22"/>
              </w:rPr>
            </w:pPr>
          </w:p>
          <w:p w14:paraId="5A21EF78" w14:textId="77777777" w:rsidR="00723462" w:rsidRPr="00B168A7" w:rsidRDefault="00723462" w:rsidP="00FE0DFD">
            <w:pPr>
              <w:spacing w:line="300" w:lineRule="exact"/>
              <w:rPr>
                <w:rFonts w:asciiTheme="minorEastAsia" w:eastAsiaTheme="minorEastAsia" w:hAnsiTheme="minorEastAsia" w:hint="default"/>
                <w:color w:val="000000" w:themeColor="text1"/>
                <w:sz w:val="22"/>
                <w:szCs w:val="22"/>
              </w:rPr>
            </w:pPr>
          </w:p>
        </w:tc>
      </w:tr>
      <w:tr w:rsidR="00B168A7" w:rsidRPr="00B168A7" w14:paraId="44331DAE" w14:textId="77777777" w:rsidTr="009604A4">
        <w:trPr>
          <w:trHeight w:val="70"/>
          <w:jc w:val="center"/>
        </w:trPr>
        <w:tc>
          <w:tcPr>
            <w:tcW w:w="4678" w:type="dxa"/>
            <w:tcBorders>
              <w:top w:val="nil"/>
              <w:bottom w:val="dotted" w:sz="4" w:space="0" w:color="auto"/>
            </w:tcBorders>
          </w:tcPr>
          <w:p w14:paraId="2DD83E0D" w14:textId="77777777" w:rsidR="00DF00E4" w:rsidRPr="00B168A7" w:rsidRDefault="00DF00E4" w:rsidP="00E33CB7">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ｅ．省エネルギー及び再生可能エネルギー</w:t>
            </w:r>
          </w:p>
          <w:p w14:paraId="5BD1399C" w14:textId="77777777" w:rsidR="00DF00E4" w:rsidRPr="00B168A7" w:rsidRDefault="00DF00E4" w:rsidP="006673E4">
            <w:pPr>
              <w:spacing w:line="300" w:lineRule="exact"/>
              <w:ind w:firstLineChars="100" w:firstLine="23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・対象建築物の省エネルギー計画書</w:t>
            </w:r>
          </w:p>
          <w:p w14:paraId="049BFB0E" w14:textId="77777777" w:rsidR="00DF00E4" w:rsidRPr="00B168A7" w:rsidRDefault="00DF00E4" w:rsidP="006673E4">
            <w:pPr>
              <w:spacing w:line="300" w:lineRule="exact"/>
              <w:ind w:firstLineChars="100" w:firstLine="23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・再生可能エネルギー導入計画検討書</w:t>
            </w:r>
          </w:p>
          <w:p w14:paraId="6EFAF258" w14:textId="77777777" w:rsidR="00DF00E4" w:rsidRPr="00B168A7" w:rsidRDefault="00DF00E4" w:rsidP="006673E4">
            <w:pPr>
              <w:spacing w:line="300" w:lineRule="exact"/>
              <w:ind w:firstLineChars="100" w:firstLine="23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・工事費概算書</w:t>
            </w:r>
          </w:p>
          <w:p w14:paraId="2C3004E5" w14:textId="05E3D1AC" w:rsidR="00DF00E4" w:rsidRPr="00B168A7" w:rsidRDefault="001013FC" w:rsidP="006673E4">
            <w:pPr>
              <w:spacing w:line="300" w:lineRule="exact"/>
              <w:ind w:firstLineChars="100" w:firstLine="23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w:t>
            </w:r>
          </w:p>
          <w:p w14:paraId="49388076"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p>
          <w:p w14:paraId="17A4FC59" w14:textId="77777777" w:rsidR="00E64F48" w:rsidRPr="00B168A7" w:rsidRDefault="00E64F48" w:rsidP="00FE0DFD">
            <w:pPr>
              <w:spacing w:line="300" w:lineRule="exact"/>
              <w:rPr>
                <w:rFonts w:asciiTheme="minorEastAsia" w:eastAsiaTheme="minorEastAsia" w:hAnsiTheme="minorEastAsia" w:hint="default"/>
                <w:color w:val="000000" w:themeColor="text1"/>
                <w:sz w:val="22"/>
                <w:szCs w:val="22"/>
              </w:rPr>
            </w:pPr>
          </w:p>
          <w:p w14:paraId="2F718EC4" w14:textId="77777777" w:rsidR="00E64F48" w:rsidRPr="00B168A7" w:rsidRDefault="00E64F48" w:rsidP="00FE0DFD">
            <w:pPr>
              <w:spacing w:line="300" w:lineRule="exact"/>
              <w:rPr>
                <w:rFonts w:asciiTheme="minorEastAsia" w:eastAsiaTheme="minorEastAsia" w:hAnsiTheme="minorEastAsia" w:hint="default"/>
                <w:color w:val="000000" w:themeColor="text1"/>
                <w:sz w:val="22"/>
                <w:szCs w:val="22"/>
              </w:rPr>
            </w:pPr>
          </w:p>
        </w:tc>
        <w:tc>
          <w:tcPr>
            <w:tcW w:w="4111" w:type="dxa"/>
            <w:tcBorders>
              <w:top w:val="nil"/>
              <w:bottom w:val="dotted" w:sz="4" w:space="0" w:color="auto"/>
            </w:tcBorders>
          </w:tcPr>
          <w:p w14:paraId="327EC407" w14:textId="7C483AA6"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建築、電気設備、機械設備その他必要となるものについて建築・設備で一体的に作成する。</w:t>
            </w:r>
          </w:p>
        </w:tc>
      </w:tr>
      <w:tr w:rsidR="00B168A7" w:rsidRPr="00B168A7" w14:paraId="17B71C4E" w14:textId="77777777" w:rsidTr="009604A4">
        <w:trPr>
          <w:trHeight w:val="1545"/>
          <w:jc w:val="center"/>
        </w:trPr>
        <w:tc>
          <w:tcPr>
            <w:tcW w:w="4678" w:type="dxa"/>
            <w:tcBorders>
              <w:top w:val="dotted" w:sz="4" w:space="0" w:color="auto"/>
              <w:bottom w:val="dotted" w:sz="4" w:space="0" w:color="auto"/>
            </w:tcBorders>
          </w:tcPr>
          <w:p w14:paraId="78066D94" w14:textId="77777777" w:rsidR="00E64F48" w:rsidRPr="00B168A7" w:rsidRDefault="005B7443"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ｆ</w:t>
            </w:r>
            <w:r w:rsidR="00E64F48" w:rsidRPr="00B168A7">
              <w:rPr>
                <w:rFonts w:asciiTheme="majorEastAsia" w:eastAsiaTheme="majorEastAsia" w:hAnsiTheme="majorEastAsia"/>
                <w:color w:val="000000" w:themeColor="text1"/>
                <w:sz w:val="22"/>
                <w:szCs w:val="22"/>
              </w:rPr>
              <w:t>．その他</w:t>
            </w:r>
          </w:p>
          <w:p w14:paraId="29A6D103" w14:textId="77777777" w:rsidR="00E64F48" w:rsidRPr="00B168A7" w:rsidRDefault="00E64F48" w:rsidP="006673E4">
            <w:pPr>
              <w:spacing w:line="300" w:lineRule="exact"/>
              <w:ind w:firstLineChars="100" w:firstLine="23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・透視図</w:t>
            </w:r>
          </w:p>
          <w:p w14:paraId="7FAD1882" w14:textId="77777777" w:rsidR="00E64F48" w:rsidRPr="00B168A7" w:rsidRDefault="00E64F48" w:rsidP="006673E4">
            <w:pPr>
              <w:spacing w:line="300" w:lineRule="exact"/>
              <w:ind w:firstLineChars="100" w:firstLine="23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・模型</w:t>
            </w:r>
          </w:p>
          <w:p w14:paraId="2E922AD0" w14:textId="77777777" w:rsidR="00D52443" w:rsidRPr="00B168A7" w:rsidRDefault="00D52443" w:rsidP="002912AA">
            <w:pPr>
              <w:spacing w:line="300" w:lineRule="exact"/>
              <w:ind w:firstLineChars="100" w:firstLine="23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・リサイクル計画書</w:t>
            </w:r>
          </w:p>
          <w:p w14:paraId="38814382" w14:textId="6BF7D7F0" w:rsidR="002912AA" w:rsidRPr="00B168A7" w:rsidRDefault="001013FC" w:rsidP="002912AA">
            <w:pPr>
              <w:spacing w:line="300" w:lineRule="exact"/>
              <w:ind w:firstLineChars="100" w:firstLine="23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w:t>
            </w:r>
          </w:p>
          <w:p w14:paraId="520792D0" w14:textId="77777777" w:rsidR="00E64F48" w:rsidRPr="00B168A7" w:rsidRDefault="00E64F48" w:rsidP="00FE0DFD">
            <w:pPr>
              <w:spacing w:line="300" w:lineRule="exact"/>
              <w:rPr>
                <w:rFonts w:asciiTheme="minorEastAsia" w:eastAsiaTheme="minorEastAsia" w:hAnsiTheme="minorEastAsia" w:hint="default"/>
                <w:color w:val="000000" w:themeColor="text1"/>
                <w:sz w:val="22"/>
                <w:szCs w:val="22"/>
              </w:rPr>
            </w:pPr>
          </w:p>
          <w:p w14:paraId="0798256F" w14:textId="77777777" w:rsidR="00607C19" w:rsidRPr="00B168A7" w:rsidRDefault="00607C19" w:rsidP="00FE0DFD">
            <w:pPr>
              <w:spacing w:line="300" w:lineRule="exact"/>
              <w:rPr>
                <w:rFonts w:asciiTheme="minorEastAsia" w:eastAsiaTheme="minorEastAsia" w:hAnsiTheme="minorEastAsia" w:hint="default"/>
                <w:color w:val="000000" w:themeColor="text1"/>
                <w:sz w:val="22"/>
                <w:szCs w:val="22"/>
              </w:rPr>
            </w:pPr>
          </w:p>
          <w:p w14:paraId="72E0CE11" w14:textId="77777777" w:rsidR="002912AA" w:rsidRPr="00B168A7" w:rsidRDefault="002912AA" w:rsidP="00FE0DFD">
            <w:pPr>
              <w:spacing w:line="300" w:lineRule="exact"/>
              <w:rPr>
                <w:rFonts w:asciiTheme="minorEastAsia" w:eastAsiaTheme="minorEastAsia" w:hAnsiTheme="minorEastAsia" w:hint="default"/>
                <w:color w:val="000000" w:themeColor="text1"/>
                <w:sz w:val="22"/>
                <w:szCs w:val="22"/>
              </w:rPr>
            </w:pPr>
          </w:p>
        </w:tc>
        <w:tc>
          <w:tcPr>
            <w:tcW w:w="4111" w:type="dxa"/>
            <w:tcBorders>
              <w:top w:val="dotted" w:sz="4" w:space="0" w:color="auto"/>
              <w:bottom w:val="dotted" w:sz="4" w:space="0" w:color="auto"/>
            </w:tcBorders>
          </w:tcPr>
          <w:p w14:paraId="354E4B9A" w14:textId="77777777" w:rsidR="00E64F48" w:rsidRPr="00B168A7" w:rsidRDefault="00E64F48" w:rsidP="00FE0DFD">
            <w:pPr>
              <w:spacing w:line="300" w:lineRule="exact"/>
              <w:rPr>
                <w:rFonts w:asciiTheme="minorEastAsia" w:eastAsiaTheme="minorEastAsia" w:hAnsiTheme="minorEastAsia" w:hint="default"/>
                <w:color w:val="000000" w:themeColor="text1"/>
                <w:sz w:val="22"/>
                <w:szCs w:val="22"/>
              </w:rPr>
            </w:pPr>
          </w:p>
        </w:tc>
      </w:tr>
      <w:tr w:rsidR="00B168A7" w:rsidRPr="00B168A7" w14:paraId="7DD3C5AD" w14:textId="77777777" w:rsidTr="009604A4">
        <w:trPr>
          <w:trHeight w:val="1290"/>
          <w:jc w:val="center"/>
        </w:trPr>
        <w:tc>
          <w:tcPr>
            <w:tcW w:w="4678" w:type="dxa"/>
            <w:tcBorders>
              <w:top w:val="dotted" w:sz="4" w:space="0" w:color="auto"/>
            </w:tcBorders>
          </w:tcPr>
          <w:p w14:paraId="66C58924" w14:textId="77777777" w:rsidR="00DF00E4" w:rsidRPr="00B168A7" w:rsidRDefault="005B7443"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ｇ</w:t>
            </w:r>
            <w:r w:rsidR="00DF00E4" w:rsidRPr="00B168A7">
              <w:rPr>
                <w:rFonts w:asciiTheme="majorEastAsia" w:eastAsiaTheme="majorEastAsia" w:hAnsiTheme="majorEastAsia"/>
                <w:color w:val="000000" w:themeColor="text1"/>
                <w:sz w:val="22"/>
                <w:szCs w:val="22"/>
              </w:rPr>
              <w:t>．資料</w:t>
            </w:r>
          </w:p>
          <w:p w14:paraId="432B1BBF" w14:textId="77777777" w:rsidR="00DF00E4" w:rsidRPr="00B168A7" w:rsidRDefault="00DF00E4" w:rsidP="006673E4">
            <w:pPr>
              <w:spacing w:line="300" w:lineRule="exact"/>
              <w:ind w:firstLineChars="100" w:firstLine="23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・各種技術資料</w:t>
            </w:r>
          </w:p>
          <w:p w14:paraId="67D436EA" w14:textId="77777777" w:rsidR="00DF00E4" w:rsidRPr="00B168A7" w:rsidRDefault="00DF00E4" w:rsidP="006673E4">
            <w:pPr>
              <w:spacing w:line="300" w:lineRule="exact"/>
              <w:ind w:firstLineChars="100" w:firstLine="23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・各記録書</w:t>
            </w:r>
          </w:p>
          <w:p w14:paraId="534BA89E" w14:textId="77777777" w:rsidR="00D52443" w:rsidRPr="00B168A7" w:rsidRDefault="00D52443" w:rsidP="00D52443">
            <w:pPr>
              <w:spacing w:line="300" w:lineRule="exact"/>
              <w:ind w:leftChars="104" w:left="454" w:hangingChars="98" w:hanging="225"/>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・建築物総合環境性能評価システム</w:t>
            </w:r>
            <w:r w:rsidRPr="00B168A7">
              <w:rPr>
                <w:rFonts w:asciiTheme="minorEastAsia" w:eastAsiaTheme="minorEastAsia" w:hAnsiTheme="minorEastAsia" w:hint="default"/>
                <w:color w:val="000000" w:themeColor="text1"/>
                <w:sz w:val="22"/>
                <w:szCs w:val="22"/>
              </w:rPr>
              <w:t>(CASBEE)目標値報告書</w:t>
            </w:r>
          </w:p>
          <w:p w14:paraId="189087AC" w14:textId="77777777" w:rsidR="00D52443" w:rsidRPr="00B168A7" w:rsidRDefault="00D52443" w:rsidP="00D52443">
            <w:pPr>
              <w:spacing w:line="300" w:lineRule="exact"/>
              <w:ind w:leftChars="104" w:left="454" w:hangingChars="98" w:hanging="225"/>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・ＬＣＥＭツールによる空調システムの評価報告書</w:t>
            </w:r>
          </w:p>
          <w:p w14:paraId="7BB195E4" w14:textId="650B444D" w:rsidR="002912AA" w:rsidRPr="00B168A7" w:rsidRDefault="001013FC" w:rsidP="002912AA">
            <w:pPr>
              <w:spacing w:line="300" w:lineRule="exact"/>
              <w:ind w:firstLineChars="100" w:firstLine="23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w:t>
            </w:r>
          </w:p>
          <w:p w14:paraId="66D045CF" w14:textId="77777777" w:rsidR="00607C19" w:rsidRPr="00B168A7" w:rsidRDefault="00607C19" w:rsidP="00FE0DFD">
            <w:pPr>
              <w:spacing w:line="300" w:lineRule="exact"/>
              <w:rPr>
                <w:rFonts w:asciiTheme="minorEastAsia" w:eastAsiaTheme="minorEastAsia" w:hAnsiTheme="minorEastAsia" w:hint="default"/>
                <w:color w:val="000000" w:themeColor="text1"/>
                <w:sz w:val="22"/>
                <w:szCs w:val="22"/>
              </w:rPr>
            </w:pPr>
          </w:p>
          <w:p w14:paraId="5F130B50" w14:textId="77777777" w:rsidR="002912AA" w:rsidRPr="00B168A7" w:rsidRDefault="002912AA" w:rsidP="00FE0DFD">
            <w:pPr>
              <w:spacing w:line="300" w:lineRule="exact"/>
              <w:rPr>
                <w:rFonts w:asciiTheme="minorEastAsia" w:eastAsiaTheme="minorEastAsia" w:hAnsiTheme="minorEastAsia" w:hint="default"/>
                <w:color w:val="000000" w:themeColor="text1"/>
                <w:sz w:val="22"/>
                <w:szCs w:val="22"/>
              </w:rPr>
            </w:pPr>
          </w:p>
          <w:p w14:paraId="78A5D23A"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p>
        </w:tc>
        <w:tc>
          <w:tcPr>
            <w:tcW w:w="4111" w:type="dxa"/>
            <w:tcBorders>
              <w:top w:val="dotted" w:sz="4" w:space="0" w:color="auto"/>
            </w:tcBorders>
          </w:tcPr>
          <w:p w14:paraId="0C7EF6EE"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p>
        </w:tc>
      </w:tr>
      <w:tr w:rsidR="00B168A7" w:rsidRPr="00B168A7" w14:paraId="626CF6C3" w14:textId="77777777" w:rsidTr="009604A4">
        <w:trPr>
          <w:trHeight w:val="1167"/>
          <w:jc w:val="center"/>
        </w:trPr>
        <w:tc>
          <w:tcPr>
            <w:tcW w:w="8789" w:type="dxa"/>
            <w:gridSpan w:val="2"/>
            <w:tcBorders>
              <w:bottom w:val="single" w:sz="4" w:space="0" w:color="auto"/>
            </w:tcBorders>
          </w:tcPr>
          <w:p w14:paraId="4053670C" w14:textId="77777777" w:rsidR="002912AA" w:rsidRPr="00B168A7" w:rsidRDefault="002912AA" w:rsidP="00FE0DFD">
            <w:pPr>
              <w:spacing w:line="300" w:lineRule="exact"/>
              <w:ind w:left="213" w:hanging="213"/>
              <w:rPr>
                <w:rFonts w:asciiTheme="minorEastAsia" w:eastAsiaTheme="minorEastAsia" w:hAnsiTheme="minorEastAsia" w:hint="default"/>
                <w:color w:val="000000" w:themeColor="text1"/>
                <w:sz w:val="22"/>
                <w:szCs w:val="22"/>
              </w:rPr>
            </w:pPr>
          </w:p>
          <w:p w14:paraId="5AA51219" w14:textId="77777777" w:rsidR="00DF00E4" w:rsidRPr="00B168A7" w:rsidRDefault="00DF00E4" w:rsidP="00FE0DFD">
            <w:pPr>
              <w:spacing w:line="300" w:lineRule="exact"/>
              <w:ind w:left="213" w:hanging="213"/>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1)基本設計成果物の内容について、着手日から○○日以内に監督員の承諾を受けること。</w:t>
            </w:r>
          </w:p>
          <w:p w14:paraId="09B421A7" w14:textId="77777777" w:rsidR="00DF00E4" w:rsidRPr="00B168A7" w:rsidRDefault="00DF00E4" w:rsidP="00FE0DFD">
            <w:pPr>
              <w:spacing w:line="300" w:lineRule="exact"/>
              <w:ind w:left="213" w:hanging="213"/>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2)基本設計における発注者・監督員との協議、報告、承諾等の際に用いる資料等については、成果物に準じて作成するよう努めること。</w:t>
            </w:r>
          </w:p>
          <w:p w14:paraId="5E7BAB9A"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p>
          <w:p w14:paraId="49732C07" w14:textId="77777777" w:rsidR="002912AA" w:rsidRPr="00B168A7" w:rsidRDefault="002912AA" w:rsidP="00FE0DFD">
            <w:pPr>
              <w:spacing w:line="300" w:lineRule="exact"/>
              <w:rPr>
                <w:rFonts w:asciiTheme="minorEastAsia" w:eastAsiaTheme="minorEastAsia" w:hAnsiTheme="minorEastAsia" w:hint="default"/>
                <w:color w:val="000000" w:themeColor="text1"/>
                <w:sz w:val="22"/>
                <w:szCs w:val="22"/>
              </w:rPr>
            </w:pPr>
          </w:p>
        </w:tc>
      </w:tr>
    </w:tbl>
    <w:p w14:paraId="0943781A" w14:textId="660B1E6E" w:rsidR="00DF00E4" w:rsidRPr="00B168A7" w:rsidRDefault="00DF00E4" w:rsidP="001013FC">
      <w:pPr>
        <w:tabs>
          <w:tab w:val="left" w:pos="770"/>
        </w:tabs>
        <w:spacing w:line="300" w:lineRule="exact"/>
        <w:ind w:left="1035" w:hangingChars="450" w:hanging="1035"/>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（注）</w:t>
      </w:r>
      <w:r w:rsidR="001013FC" w:rsidRPr="00B168A7">
        <w:rPr>
          <w:rFonts w:asciiTheme="minorEastAsia" w:eastAsiaTheme="minorEastAsia" w:hAnsiTheme="minorEastAsia" w:hint="default"/>
          <w:color w:val="000000" w:themeColor="text1"/>
          <w:sz w:val="22"/>
          <w:szCs w:val="22"/>
        </w:rPr>
        <w:tab/>
      </w:r>
      <w:r w:rsidRPr="00B168A7">
        <w:rPr>
          <w:rFonts w:asciiTheme="minorEastAsia" w:eastAsiaTheme="minorEastAsia" w:hAnsiTheme="minorEastAsia"/>
          <w:color w:val="000000" w:themeColor="text1"/>
          <w:sz w:val="22"/>
          <w:szCs w:val="22"/>
        </w:rPr>
        <w:t>：建築（構造）の成果物は、建築（意匠）基本設計の成果物の中に含めることができる。</w:t>
      </w:r>
    </w:p>
    <w:p w14:paraId="7C632813" w14:textId="08151956" w:rsidR="00DF00E4" w:rsidRPr="00B168A7" w:rsidRDefault="001013FC" w:rsidP="001013FC">
      <w:pPr>
        <w:tabs>
          <w:tab w:val="left" w:pos="770"/>
        </w:tabs>
        <w:spacing w:line="300" w:lineRule="exact"/>
        <w:ind w:left="1026" w:hangingChars="450" w:hanging="1026"/>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hint="default"/>
          <w:color w:val="000000" w:themeColor="text1"/>
          <w:spacing w:val="-1"/>
          <w:sz w:val="22"/>
          <w:szCs w:val="22"/>
        </w:rPr>
        <w:tab/>
      </w:r>
      <w:r w:rsidR="00DF00E4" w:rsidRPr="00B168A7">
        <w:rPr>
          <w:rFonts w:asciiTheme="minorEastAsia" w:eastAsiaTheme="minorEastAsia" w:hAnsiTheme="minorEastAsia"/>
          <w:color w:val="000000" w:themeColor="text1"/>
          <w:sz w:val="22"/>
          <w:szCs w:val="22"/>
        </w:rPr>
        <w:t>：電気設備及び機械設備の成果物は、建築（意匠）基本設計の成果物の中に含めることができる。</w:t>
      </w:r>
    </w:p>
    <w:p w14:paraId="03056EAC" w14:textId="5039A07C" w:rsidR="00DF00E4" w:rsidRPr="00B168A7" w:rsidRDefault="001013FC" w:rsidP="001013FC">
      <w:pPr>
        <w:tabs>
          <w:tab w:val="left" w:pos="770"/>
        </w:tabs>
        <w:spacing w:line="300" w:lineRule="exact"/>
        <w:ind w:left="1035" w:hangingChars="450" w:hanging="1035"/>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hint="default"/>
          <w:color w:val="000000" w:themeColor="text1"/>
          <w:sz w:val="22"/>
          <w:szCs w:val="22"/>
        </w:rPr>
        <w:tab/>
      </w:r>
      <w:r w:rsidR="00DF00E4" w:rsidRPr="00B168A7">
        <w:rPr>
          <w:rFonts w:asciiTheme="minorEastAsia" w:eastAsiaTheme="minorEastAsia" w:hAnsiTheme="minorEastAsia"/>
          <w:color w:val="000000" w:themeColor="text1"/>
          <w:sz w:val="22"/>
          <w:szCs w:val="22"/>
        </w:rPr>
        <w:t>：建築（意匠）設計図は、適宣、追加してもよい。</w:t>
      </w:r>
    </w:p>
    <w:p w14:paraId="02736314" w14:textId="089728C7" w:rsidR="00DF00E4" w:rsidRPr="00B168A7" w:rsidRDefault="001013FC" w:rsidP="001013FC">
      <w:pPr>
        <w:tabs>
          <w:tab w:val="left" w:pos="770"/>
        </w:tabs>
        <w:spacing w:line="300" w:lineRule="exact"/>
        <w:ind w:left="1035" w:hangingChars="450" w:hanging="1035"/>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hint="default"/>
          <w:color w:val="000000" w:themeColor="text1"/>
          <w:sz w:val="22"/>
          <w:szCs w:val="22"/>
        </w:rPr>
        <w:tab/>
      </w:r>
      <w:r w:rsidR="00DF00E4" w:rsidRPr="00B168A7">
        <w:rPr>
          <w:rFonts w:asciiTheme="minorEastAsia" w:eastAsiaTheme="minorEastAsia" w:hAnsiTheme="minorEastAsia"/>
          <w:color w:val="000000" w:themeColor="text1"/>
          <w:sz w:val="22"/>
          <w:szCs w:val="22"/>
        </w:rPr>
        <w:t>：成果物は、監督員の指示により、製本とする。</w:t>
      </w:r>
    </w:p>
    <w:p w14:paraId="1FAC984A" w14:textId="366D8E35" w:rsidR="00DF00E4" w:rsidRPr="00B168A7" w:rsidRDefault="001013FC" w:rsidP="001013FC">
      <w:pPr>
        <w:tabs>
          <w:tab w:val="left" w:pos="770"/>
        </w:tabs>
        <w:spacing w:line="300" w:lineRule="exact"/>
        <w:ind w:left="1035" w:hangingChars="450" w:hanging="1035"/>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hint="default"/>
          <w:color w:val="000000" w:themeColor="text1"/>
          <w:sz w:val="22"/>
          <w:szCs w:val="22"/>
        </w:rPr>
        <w:tab/>
      </w:r>
      <w:r w:rsidR="00DF00E4" w:rsidRPr="00B168A7">
        <w:rPr>
          <w:rFonts w:asciiTheme="minorEastAsia" w:eastAsiaTheme="minorEastAsia" w:hAnsiTheme="minorEastAsia"/>
          <w:color w:val="000000" w:themeColor="text1"/>
          <w:sz w:val="22"/>
          <w:szCs w:val="22"/>
        </w:rPr>
        <w:t>：電子データの提出については、「福島県電子納品運用ガイド</w:t>
      </w:r>
      <w:r w:rsidR="005F5BC8" w:rsidRPr="001B7632">
        <w:rPr>
          <w:rFonts w:asciiTheme="minorEastAsia" w:eastAsiaTheme="minorEastAsia" w:hAnsiTheme="minorEastAsia"/>
          <w:color w:val="auto"/>
          <w:sz w:val="22"/>
          <w:szCs w:val="22"/>
        </w:rPr>
        <w:t>ラ</w:t>
      </w:r>
      <w:r w:rsidR="00DF00E4" w:rsidRPr="00B168A7">
        <w:rPr>
          <w:rFonts w:asciiTheme="minorEastAsia" w:eastAsiaTheme="minorEastAsia" w:hAnsiTheme="minorEastAsia"/>
          <w:color w:val="000000" w:themeColor="text1"/>
          <w:sz w:val="22"/>
          <w:szCs w:val="22"/>
        </w:rPr>
        <w:t>イン」、「建築設計業務等電子納品要領</w:t>
      </w:r>
      <w:r w:rsidR="0032174F" w:rsidRPr="00B168A7">
        <w:rPr>
          <w:rFonts w:asciiTheme="minorEastAsia" w:eastAsiaTheme="minorEastAsia" w:hAnsiTheme="minorEastAsia"/>
          <w:color w:val="000000" w:themeColor="text1"/>
          <w:sz w:val="22"/>
          <w:szCs w:val="22"/>
        </w:rPr>
        <w:t>」</w:t>
      </w:r>
      <w:r w:rsidR="00DF00E4" w:rsidRPr="00B168A7">
        <w:rPr>
          <w:rFonts w:asciiTheme="minorEastAsia" w:eastAsiaTheme="minorEastAsia" w:hAnsiTheme="minorEastAsia"/>
          <w:color w:val="000000" w:themeColor="text1"/>
          <w:sz w:val="22"/>
          <w:szCs w:val="22"/>
        </w:rPr>
        <w:t>及び「建築CAD図面作成要領（案）」による。</w:t>
      </w:r>
    </w:p>
    <w:p w14:paraId="3B5B04D4" w14:textId="77777777" w:rsidR="005B7443" w:rsidRPr="00B168A7" w:rsidRDefault="005B7443"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hint="default"/>
          <w:color w:val="000000" w:themeColor="text1"/>
          <w:sz w:val="22"/>
          <w:szCs w:val="22"/>
        </w:rPr>
        <w:br w:type="page"/>
      </w:r>
    </w:p>
    <w:p w14:paraId="2DD502D2" w14:textId="7125AA6D" w:rsidR="00DF00E4" w:rsidRPr="00B168A7" w:rsidRDefault="00DF00E4" w:rsidP="00FE0DFD">
      <w:pPr>
        <w:spacing w:line="300" w:lineRule="exact"/>
        <w:rPr>
          <w:rFonts w:asciiTheme="majorEastAsia" w:eastAsiaTheme="majorEastAsia" w:hAnsiTheme="majorEastAsia" w:hint="default"/>
          <w:color w:val="000000" w:themeColor="text1"/>
          <w:spacing w:val="-1"/>
          <w:sz w:val="22"/>
          <w:szCs w:val="22"/>
        </w:rPr>
      </w:pPr>
      <w:r w:rsidRPr="00B168A7">
        <w:rPr>
          <w:rFonts w:asciiTheme="majorEastAsia" w:eastAsiaTheme="majorEastAsia" w:hAnsiTheme="majorEastAsia"/>
          <w:color w:val="000000" w:themeColor="text1"/>
          <w:sz w:val="22"/>
          <w:szCs w:val="22"/>
        </w:rPr>
        <w:t xml:space="preserve">　</w:t>
      </w:r>
      <w:r w:rsidR="00CE320A" w:rsidRPr="00B168A7">
        <w:rPr>
          <w:rFonts w:asciiTheme="majorEastAsia" w:eastAsiaTheme="majorEastAsia" w:hAnsiTheme="majorEastAsia"/>
          <w:color w:val="000000" w:themeColor="text1"/>
          <w:sz w:val="22"/>
          <w:szCs w:val="22"/>
        </w:rPr>
        <w:t xml:space="preserve">　</w:t>
      </w:r>
      <w:r w:rsidRPr="00B168A7">
        <w:rPr>
          <w:rFonts w:asciiTheme="majorEastAsia" w:eastAsiaTheme="majorEastAsia" w:hAnsiTheme="majorEastAsia"/>
          <w:color w:val="000000" w:themeColor="text1"/>
          <w:sz w:val="22"/>
          <w:szCs w:val="22"/>
        </w:rPr>
        <w:t>(2)</w:t>
      </w:r>
      <w:r w:rsidR="00CE320A" w:rsidRPr="00B168A7">
        <w:rPr>
          <w:rFonts w:asciiTheme="majorEastAsia" w:eastAsiaTheme="majorEastAsia" w:hAnsiTheme="majorEastAsia"/>
          <w:color w:val="000000" w:themeColor="text1"/>
          <w:spacing w:val="-1"/>
          <w:sz w:val="22"/>
          <w:szCs w:val="22"/>
        </w:rPr>
        <w:t xml:space="preserve">　</w:t>
      </w:r>
      <w:r w:rsidRPr="00B168A7">
        <w:rPr>
          <w:rFonts w:asciiTheme="majorEastAsia" w:eastAsiaTheme="majorEastAsia" w:hAnsiTheme="majorEastAsia"/>
          <w:color w:val="000000" w:themeColor="text1"/>
          <w:sz w:val="22"/>
          <w:szCs w:val="22"/>
        </w:rPr>
        <w:t>実施設計</w:t>
      </w: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3"/>
        <w:gridCol w:w="993"/>
        <w:gridCol w:w="3297"/>
      </w:tblGrid>
      <w:tr w:rsidR="00B168A7" w:rsidRPr="00B168A7" w14:paraId="0C4AC787" w14:textId="77777777" w:rsidTr="009604A4">
        <w:trPr>
          <w:trHeight w:val="528"/>
          <w:tblHeader/>
          <w:jc w:val="center"/>
        </w:trPr>
        <w:tc>
          <w:tcPr>
            <w:tcW w:w="4293" w:type="dxa"/>
            <w:vAlign w:val="center"/>
          </w:tcPr>
          <w:p w14:paraId="5FDA08E8" w14:textId="2B0B5C8E" w:rsidR="00DF00E4" w:rsidRPr="00B168A7" w:rsidRDefault="00DF00E4" w:rsidP="00053CFA">
            <w:pPr>
              <w:spacing w:line="300" w:lineRule="exact"/>
              <w:jc w:val="center"/>
              <w:rPr>
                <w:rFonts w:asciiTheme="majorEastAsia" w:eastAsiaTheme="majorEastAsia" w:hAnsiTheme="majorEastAsia" w:hint="default"/>
                <w:color w:val="000000" w:themeColor="text1"/>
                <w:spacing w:val="-1"/>
                <w:sz w:val="22"/>
                <w:szCs w:val="22"/>
              </w:rPr>
            </w:pPr>
            <w:r w:rsidRPr="00B168A7">
              <w:rPr>
                <w:rFonts w:asciiTheme="majorEastAsia" w:eastAsiaTheme="majorEastAsia" w:hAnsiTheme="majorEastAsia"/>
                <w:color w:val="000000" w:themeColor="text1"/>
                <w:sz w:val="22"/>
                <w:szCs w:val="22"/>
              </w:rPr>
              <w:t>成</w:t>
            </w:r>
            <w:r w:rsidR="00C54E30" w:rsidRPr="00B168A7">
              <w:rPr>
                <w:rFonts w:asciiTheme="majorEastAsia" w:eastAsiaTheme="majorEastAsia" w:hAnsiTheme="majorEastAsia"/>
                <w:color w:val="000000" w:themeColor="text1"/>
                <w:sz w:val="22"/>
                <w:szCs w:val="22"/>
              </w:rPr>
              <w:t xml:space="preserve">　</w:t>
            </w:r>
            <w:r w:rsidRPr="00B168A7">
              <w:rPr>
                <w:rFonts w:asciiTheme="majorEastAsia" w:eastAsiaTheme="majorEastAsia" w:hAnsiTheme="majorEastAsia"/>
                <w:color w:val="000000" w:themeColor="text1"/>
                <w:sz w:val="22"/>
                <w:szCs w:val="22"/>
              </w:rPr>
              <w:t>果</w:t>
            </w:r>
            <w:r w:rsidR="00C54E30" w:rsidRPr="00B168A7">
              <w:rPr>
                <w:rFonts w:asciiTheme="majorEastAsia" w:eastAsiaTheme="majorEastAsia" w:hAnsiTheme="majorEastAsia"/>
                <w:color w:val="000000" w:themeColor="text1"/>
                <w:sz w:val="22"/>
                <w:szCs w:val="22"/>
              </w:rPr>
              <w:t xml:space="preserve">　</w:t>
            </w:r>
            <w:r w:rsidRPr="00B168A7">
              <w:rPr>
                <w:rFonts w:asciiTheme="majorEastAsia" w:eastAsiaTheme="majorEastAsia" w:hAnsiTheme="majorEastAsia"/>
                <w:color w:val="000000" w:themeColor="text1"/>
                <w:sz w:val="22"/>
                <w:szCs w:val="22"/>
              </w:rPr>
              <w:t>物</w:t>
            </w:r>
          </w:p>
        </w:tc>
        <w:tc>
          <w:tcPr>
            <w:tcW w:w="993" w:type="dxa"/>
            <w:vAlign w:val="center"/>
          </w:tcPr>
          <w:p w14:paraId="4A948539" w14:textId="6F0B6582" w:rsidR="00DF00E4" w:rsidRPr="00B168A7" w:rsidRDefault="00DF00E4" w:rsidP="00053CFA">
            <w:pPr>
              <w:spacing w:line="300" w:lineRule="exact"/>
              <w:jc w:val="center"/>
              <w:rPr>
                <w:rFonts w:asciiTheme="majorEastAsia" w:eastAsiaTheme="majorEastAsia" w:hAnsiTheme="majorEastAsia" w:hint="default"/>
                <w:color w:val="000000" w:themeColor="text1"/>
                <w:spacing w:val="-1"/>
                <w:sz w:val="22"/>
                <w:szCs w:val="22"/>
              </w:rPr>
            </w:pPr>
            <w:r w:rsidRPr="00B168A7">
              <w:rPr>
                <w:rFonts w:asciiTheme="majorEastAsia" w:eastAsiaTheme="majorEastAsia" w:hAnsiTheme="majorEastAsia"/>
                <w:color w:val="000000" w:themeColor="text1"/>
                <w:sz w:val="22"/>
                <w:szCs w:val="22"/>
              </w:rPr>
              <w:t>縮</w:t>
            </w:r>
            <w:r w:rsidR="00C54E30" w:rsidRPr="00B168A7">
              <w:rPr>
                <w:rFonts w:asciiTheme="majorEastAsia" w:eastAsiaTheme="majorEastAsia" w:hAnsiTheme="majorEastAsia"/>
                <w:color w:val="000000" w:themeColor="text1"/>
                <w:sz w:val="22"/>
                <w:szCs w:val="22"/>
              </w:rPr>
              <w:t xml:space="preserve">　</w:t>
            </w:r>
            <w:r w:rsidRPr="00B168A7">
              <w:rPr>
                <w:rFonts w:asciiTheme="majorEastAsia" w:eastAsiaTheme="majorEastAsia" w:hAnsiTheme="majorEastAsia"/>
                <w:color w:val="000000" w:themeColor="text1"/>
                <w:sz w:val="22"/>
                <w:szCs w:val="22"/>
              </w:rPr>
              <w:t>尺</w:t>
            </w:r>
          </w:p>
        </w:tc>
        <w:tc>
          <w:tcPr>
            <w:tcW w:w="3297" w:type="dxa"/>
            <w:vAlign w:val="center"/>
          </w:tcPr>
          <w:p w14:paraId="3EC7A67C" w14:textId="452753C6" w:rsidR="00DF00E4" w:rsidRPr="00B168A7" w:rsidRDefault="00DF00E4" w:rsidP="00053CFA">
            <w:pPr>
              <w:spacing w:line="300" w:lineRule="exact"/>
              <w:jc w:val="center"/>
              <w:rPr>
                <w:rFonts w:asciiTheme="majorEastAsia" w:eastAsiaTheme="majorEastAsia" w:hAnsiTheme="majorEastAsia" w:hint="default"/>
                <w:color w:val="000000" w:themeColor="text1"/>
                <w:spacing w:val="-1"/>
                <w:sz w:val="22"/>
                <w:szCs w:val="22"/>
              </w:rPr>
            </w:pPr>
            <w:r w:rsidRPr="00B168A7">
              <w:rPr>
                <w:rFonts w:asciiTheme="majorEastAsia" w:eastAsiaTheme="majorEastAsia" w:hAnsiTheme="majorEastAsia"/>
                <w:color w:val="000000" w:themeColor="text1"/>
                <w:sz w:val="22"/>
                <w:szCs w:val="22"/>
              </w:rPr>
              <w:t>適</w:t>
            </w:r>
            <w:r w:rsidR="00C54E30" w:rsidRPr="00B168A7">
              <w:rPr>
                <w:rFonts w:asciiTheme="majorEastAsia" w:eastAsiaTheme="majorEastAsia" w:hAnsiTheme="majorEastAsia"/>
                <w:color w:val="000000" w:themeColor="text1"/>
                <w:sz w:val="22"/>
                <w:szCs w:val="22"/>
              </w:rPr>
              <w:t xml:space="preserve">　　</w:t>
            </w:r>
            <w:r w:rsidRPr="00B168A7">
              <w:rPr>
                <w:rFonts w:asciiTheme="majorEastAsia" w:eastAsiaTheme="majorEastAsia" w:hAnsiTheme="majorEastAsia"/>
                <w:color w:val="000000" w:themeColor="text1"/>
                <w:sz w:val="22"/>
                <w:szCs w:val="22"/>
              </w:rPr>
              <w:t>用</w:t>
            </w:r>
          </w:p>
        </w:tc>
      </w:tr>
      <w:tr w:rsidR="00B168A7" w:rsidRPr="00B168A7" w14:paraId="5F233181" w14:textId="77777777" w:rsidTr="00053CFA">
        <w:trPr>
          <w:trHeight w:val="645"/>
          <w:jc w:val="center"/>
        </w:trPr>
        <w:tc>
          <w:tcPr>
            <w:tcW w:w="4293" w:type="dxa"/>
          </w:tcPr>
          <w:p w14:paraId="2BD54FC6" w14:textId="77777777" w:rsidR="00DF00E4" w:rsidRPr="00B168A7" w:rsidRDefault="00DF00E4"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ａ．建築（総合）</w:t>
            </w:r>
          </w:p>
          <w:p w14:paraId="31622E94"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・建築（総合）設計図</w:t>
            </w:r>
          </w:p>
          <w:p w14:paraId="1EA1C0D4"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建築物概要書</w:t>
            </w:r>
          </w:p>
          <w:p w14:paraId="3E6F4F6B" w14:textId="6109BAAF"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C54E30"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仕様書</w:t>
            </w:r>
          </w:p>
          <w:p w14:paraId="4F46A3DF" w14:textId="0D9E6AA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C54E30"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仕上表</w:t>
            </w:r>
          </w:p>
          <w:p w14:paraId="64098058" w14:textId="3BA89A2A" w:rsidR="00DF00E4" w:rsidRPr="00B168A7" w:rsidRDefault="00C54E3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面積表及び求積図</w:t>
            </w:r>
          </w:p>
          <w:p w14:paraId="5B8DA41B" w14:textId="007BE169" w:rsidR="00DF00E4" w:rsidRPr="00B168A7" w:rsidRDefault="00C54E3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敷地案内図</w:t>
            </w:r>
          </w:p>
          <w:p w14:paraId="63DD8E7A" w14:textId="6498474F" w:rsidR="00DF00E4" w:rsidRPr="00B168A7" w:rsidRDefault="00C54E3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配置図</w:t>
            </w:r>
          </w:p>
          <w:p w14:paraId="45AFC306" w14:textId="0196D7DB" w:rsidR="00DF00E4" w:rsidRPr="00B168A7" w:rsidRDefault="00C54E3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平面図（各階）</w:t>
            </w:r>
          </w:p>
          <w:p w14:paraId="02D99BD1" w14:textId="3FB91F60" w:rsidR="00DF00E4" w:rsidRPr="00B168A7" w:rsidRDefault="00C54E3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断面図</w:t>
            </w:r>
          </w:p>
          <w:p w14:paraId="713B6435" w14:textId="78E504CB" w:rsidR="00DF00E4" w:rsidRPr="00B168A7" w:rsidRDefault="00C54E3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立面図（各面）</w:t>
            </w:r>
          </w:p>
          <w:p w14:paraId="0E8049CF"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矩計図</w:t>
            </w:r>
          </w:p>
          <w:p w14:paraId="6A9C3AAD"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展開図</w:t>
            </w:r>
          </w:p>
          <w:p w14:paraId="0683ECB2"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天井伏図（各階）</w:t>
            </w:r>
          </w:p>
          <w:p w14:paraId="0E1C2715"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平面詳細図</w:t>
            </w:r>
          </w:p>
          <w:p w14:paraId="69140FDE"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部分詳細図（断面含む）</w:t>
            </w:r>
          </w:p>
          <w:p w14:paraId="41B19D2D"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建具表</w:t>
            </w:r>
          </w:p>
          <w:p w14:paraId="55E7A5E8"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外構図</w:t>
            </w:r>
          </w:p>
          <w:p w14:paraId="32D497F7" w14:textId="5503BA30" w:rsidR="00DF00E4" w:rsidRPr="00B168A7" w:rsidRDefault="00C54E3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日影図</w:t>
            </w:r>
          </w:p>
          <w:p w14:paraId="20D69AAD"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総合仮設計画図</w:t>
            </w:r>
          </w:p>
          <w:p w14:paraId="63F89E4F" w14:textId="77777777" w:rsidR="00D52443"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52443" w:rsidRPr="00B168A7">
              <w:rPr>
                <w:rFonts w:asciiTheme="minorEastAsia" w:eastAsiaTheme="minorEastAsia" w:hAnsiTheme="minorEastAsia"/>
                <w:color w:val="000000" w:themeColor="text1"/>
                <w:sz w:val="22"/>
                <w:szCs w:val="22"/>
              </w:rPr>
              <w:t>・工事費概算書</w:t>
            </w:r>
          </w:p>
          <w:p w14:paraId="53DE3722" w14:textId="00298732" w:rsidR="00DF00E4"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・計画通知図書（確認申請書）</w:t>
            </w:r>
          </w:p>
          <w:p w14:paraId="0EF5E58D"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・中高層建築物の届出書</w:t>
            </w:r>
          </w:p>
          <w:p w14:paraId="0A740FAB" w14:textId="0BA98794"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r w:rsidR="00EF32BF" w:rsidRPr="00B168A7">
              <w:rPr>
                <w:rFonts w:asciiTheme="minorEastAsia" w:eastAsiaTheme="minorEastAsia" w:hAnsiTheme="minorEastAsia"/>
                <w:color w:val="000000" w:themeColor="text1"/>
                <w:sz w:val="22"/>
                <w:szCs w:val="22"/>
              </w:rPr>
              <w:t xml:space="preserve">　　</w:t>
            </w:r>
            <w:r w:rsidR="00C54E30"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w:t>
            </w:r>
          </w:p>
          <w:p w14:paraId="2189C480" w14:textId="09681472" w:rsidR="00DF00E4"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3D4430E0" w14:textId="77777777" w:rsidR="00E64F48" w:rsidRPr="00B168A7" w:rsidRDefault="00E64F48" w:rsidP="00FE0DFD">
            <w:pPr>
              <w:spacing w:line="300" w:lineRule="exact"/>
              <w:rPr>
                <w:rFonts w:asciiTheme="minorEastAsia" w:eastAsiaTheme="minorEastAsia" w:hAnsiTheme="minorEastAsia" w:hint="default"/>
                <w:color w:val="000000" w:themeColor="text1"/>
                <w:sz w:val="22"/>
                <w:szCs w:val="22"/>
              </w:rPr>
            </w:pPr>
          </w:p>
          <w:p w14:paraId="7C13DB10" w14:textId="77777777" w:rsidR="00DC404B" w:rsidRPr="00B168A7" w:rsidRDefault="00DC404B" w:rsidP="00FE0DFD">
            <w:pPr>
              <w:spacing w:line="300" w:lineRule="exact"/>
              <w:rPr>
                <w:rFonts w:asciiTheme="minorEastAsia" w:eastAsiaTheme="minorEastAsia" w:hAnsiTheme="minorEastAsia" w:hint="default"/>
                <w:color w:val="000000" w:themeColor="text1"/>
                <w:sz w:val="22"/>
                <w:szCs w:val="22"/>
              </w:rPr>
            </w:pPr>
          </w:p>
          <w:p w14:paraId="2EBF7247" w14:textId="77777777" w:rsidR="009604A4" w:rsidRPr="00B168A7" w:rsidRDefault="009604A4" w:rsidP="00FE0DFD">
            <w:pPr>
              <w:spacing w:line="300" w:lineRule="exact"/>
              <w:rPr>
                <w:rFonts w:asciiTheme="minorEastAsia" w:eastAsiaTheme="minorEastAsia" w:hAnsiTheme="minorEastAsia" w:hint="default"/>
                <w:color w:val="000000" w:themeColor="text1"/>
                <w:sz w:val="22"/>
                <w:szCs w:val="22"/>
              </w:rPr>
            </w:pPr>
          </w:p>
          <w:p w14:paraId="018FDB46" w14:textId="77777777" w:rsidR="00DF00E4" w:rsidRPr="00B168A7" w:rsidRDefault="00DF00E4"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ｂ．建築（構造）</w:t>
            </w:r>
          </w:p>
          <w:p w14:paraId="06DBB8DE"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・建築（構造）設計図</w:t>
            </w:r>
          </w:p>
          <w:p w14:paraId="364FC51D"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仕様書</w:t>
            </w:r>
          </w:p>
          <w:p w14:paraId="2D49ABD0"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伏図（各階）</w:t>
            </w:r>
          </w:p>
          <w:p w14:paraId="7E510441"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軸組図</w:t>
            </w:r>
          </w:p>
          <w:p w14:paraId="051D2C93"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部材断面表</w:t>
            </w:r>
          </w:p>
          <w:p w14:paraId="4B43B9BA"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各部断面図</w:t>
            </w:r>
          </w:p>
          <w:p w14:paraId="0038E280"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標準詳細図</w:t>
            </w:r>
          </w:p>
          <w:p w14:paraId="2155F862"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各部詳細図</w:t>
            </w:r>
          </w:p>
          <w:p w14:paraId="7A267DB3" w14:textId="77777777" w:rsidR="00E64F48" w:rsidRPr="00B168A7" w:rsidRDefault="00DF00E4" w:rsidP="00FE0DFD">
            <w:pPr>
              <w:spacing w:line="300" w:lineRule="exact"/>
              <w:rPr>
                <w:rFonts w:asciiTheme="minorEastAsia" w:eastAsiaTheme="minorEastAsia" w:hAnsiTheme="minorEastAsia" w:hint="default"/>
                <w:color w:val="000000" w:themeColor="text1"/>
                <w:spacing w:val="-1"/>
                <w:sz w:val="22"/>
                <w:szCs w:val="22"/>
              </w:rPr>
            </w:pPr>
            <w:r w:rsidRPr="00B168A7">
              <w:rPr>
                <w:rFonts w:asciiTheme="minorEastAsia" w:eastAsiaTheme="minorEastAsia" w:hAnsiTheme="minorEastAsia"/>
                <w:color w:val="000000" w:themeColor="text1"/>
                <w:sz w:val="22"/>
                <w:szCs w:val="22"/>
              </w:rPr>
              <w:t xml:space="preserve">　・構造計算書</w:t>
            </w:r>
          </w:p>
          <w:p w14:paraId="31B129CC" w14:textId="107885E6" w:rsidR="00DF00E4"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・工事費概算書</w:t>
            </w:r>
          </w:p>
          <w:p w14:paraId="749D54FE"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・計画通知図書</w:t>
            </w:r>
          </w:p>
          <w:p w14:paraId="179F2892" w14:textId="77777777" w:rsidR="00C54E30"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4FE42A3A" w14:textId="77777777" w:rsidR="00C54E30"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52DF934B" w14:textId="77777777" w:rsidR="009604A4" w:rsidRPr="00B168A7" w:rsidRDefault="009604A4" w:rsidP="00FE0DFD">
            <w:pPr>
              <w:spacing w:line="300" w:lineRule="exact"/>
              <w:rPr>
                <w:rFonts w:asciiTheme="minorEastAsia" w:eastAsiaTheme="minorEastAsia" w:hAnsiTheme="minorEastAsia" w:hint="default"/>
                <w:color w:val="000000" w:themeColor="text1"/>
                <w:sz w:val="22"/>
                <w:szCs w:val="22"/>
              </w:rPr>
            </w:pPr>
          </w:p>
          <w:p w14:paraId="66229828" w14:textId="77777777" w:rsidR="009604A4" w:rsidRPr="00B168A7" w:rsidRDefault="009604A4" w:rsidP="00FE0DFD">
            <w:pPr>
              <w:spacing w:line="300" w:lineRule="exact"/>
              <w:rPr>
                <w:rFonts w:asciiTheme="minorEastAsia" w:eastAsiaTheme="minorEastAsia" w:hAnsiTheme="minorEastAsia" w:hint="default"/>
                <w:color w:val="000000" w:themeColor="text1"/>
                <w:sz w:val="22"/>
                <w:szCs w:val="22"/>
              </w:rPr>
            </w:pPr>
          </w:p>
          <w:p w14:paraId="583436A8" w14:textId="77777777" w:rsidR="00DF00E4" w:rsidRPr="00B168A7" w:rsidRDefault="00DF00E4"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ｃ．電気設備</w:t>
            </w:r>
          </w:p>
          <w:p w14:paraId="6621BC19"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・電気設備設計図</w:t>
            </w:r>
          </w:p>
          <w:p w14:paraId="3739E898"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仕様書</w:t>
            </w:r>
          </w:p>
          <w:p w14:paraId="439CDD12"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敷地案内図</w:t>
            </w:r>
          </w:p>
          <w:p w14:paraId="73D9CACF"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配置図</w:t>
            </w:r>
          </w:p>
          <w:p w14:paraId="05466E26"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電灯設備図</w:t>
            </w:r>
          </w:p>
          <w:p w14:paraId="79FC6086"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動力設備図</w:t>
            </w:r>
          </w:p>
          <w:p w14:paraId="620FE1C6" w14:textId="77777777" w:rsidR="000D0DAA"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0D0DAA" w:rsidRPr="00B168A7">
              <w:rPr>
                <w:rFonts w:asciiTheme="minorEastAsia" w:eastAsiaTheme="minorEastAsia" w:hAnsiTheme="minorEastAsia"/>
                <w:color w:val="000000" w:themeColor="text1"/>
                <w:sz w:val="22"/>
                <w:szCs w:val="22"/>
              </w:rPr>
              <w:t>電気自動車用充電設備図</w:t>
            </w:r>
          </w:p>
          <w:p w14:paraId="165554C1" w14:textId="27CE1682" w:rsidR="00DF00E4"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電熱設備図</w:t>
            </w:r>
          </w:p>
          <w:p w14:paraId="62A13233"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雷保護設備図</w:t>
            </w:r>
          </w:p>
          <w:p w14:paraId="3DEBA21D" w14:textId="28423F49" w:rsidR="000D0DAA" w:rsidRPr="00B168A7" w:rsidRDefault="000D0DAA" w:rsidP="00FE0DFD">
            <w:pPr>
              <w:spacing w:line="300" w:lineRule="exact"/>
              <w:rPr>
                <w:rFonts w:asciiTheme="minorEastAsia" w:eastAsiaTheme="minorEastAsia" w:hAnsiTheme="minorEastAsia" w:hint="default"/>
                <w:color w:val="000000" w:themeColor="text1"/>
                <w:sz w:val="22"/>
                <w:szCs w:val="22"/>
              </w:rPr>
            </w:pPr>
          </w:p>
          <w:p w14:paraId="1082A6FE" w14:textId="77777777" w:rsidR="00C54E30" w:rsidRPr="00B168A7" w:rsidRDefault="00C54E30" w:rsidP="00FE0DFD">
            <w:pPr>
              <w:spacing w:line="300" w:lineRule="exact"/>
              <w:rPr>
                <w:rFonts w:asciiTheme="minorEastAsia" w:eastAsiaTheme="minorEastAsia" w:hAnsiTheme="minorEastAsia" w:hint="default"/>
                <w:color w:val="000000" w:themeColor="text1"/>
                <w:sz w:val="22"/>
                <w:szCs w:val="22"/>
              </w:rPr>
            </w:pPr>
          </w:p>
          <w:p w14:paraId="13B6FD18" w14:textId="77777777" w:rsidR="000D0DAA" w:rsidRPr="00B168A7" w:rsidRDefault="000D0DAA" w:rsidP="00FE0DFD">
            <w:pPr>
              <w:spacing w:line="300" w:lineRule="exact"/>
              <w:rPr>
                <w:rFonts w:asciiTheme="minorEastAsia" w:eastAsiaTheme="minorEastAsia" w:hAnsiTheme="minorEastAsia" w:hint="default"/>
                <w:color w:val="000000" w:themeColor="text1"/>
                <w:sz w:val="22"/>
                <w:szCs w:val="22"/>
              </w:rPr>
            </w:pPr>
          </w:p>
          <w:p w14:paraId="6E182AED" w14:textId="7F4D1F15" w:rsidR="00DF00E4"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受変電設備図</w:t>
            </w:r>
          </w:p>
          <w:p w14:paraId="3033C28E"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0D0DAA" w:rsidRPr="00B168A7">
              <w:rPr>
                <w:rFonts w:asciiTheme="minorEastAsia" w:eastAsiaTheme="minorEastAsia" w:hAnsiTheme="minorEastAsia"/>
                <w:color w:val="000000" w:themeColor="text1"/>
                <w:sz w:val="22"/>
                <w:szCs w:val="22"/>
              </w:rPr>
              <w:t>電力貯蔵設備図</w:t>
            </w:r>
          </w:p>
          <w:p w14:paraId="4CBB902F"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発電設備図</w:t>
            </w:r>
          </w:p>
          <w:p w14:paraId="529749AB"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構内情報通信網設備図</w:t>
            </w:r>
          </w:p>
          <w:p w14:paraId="10F202DC"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構内交換設備図</w:t>
            </w:r>
          </w:p>
          <w:p w14:paraId="2F646E51"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情報表示設備図</w:t>
            </w:r>
          </w:p>
          <w:p w14:paraId="3AE8DC56"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映像・音響設備図</w:t>
            </w:r>
          </w:p>
          <w:p w14:paraId="1259B0F4"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電気時計拡声設備図</w:t>
            </w:r>
          </w:p>
          <w:p w14:paraId="15E62EB9"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誘導支援設備図</w:t>
            </w:r>
          </w:p>
          <w:p w14:paraId="3A9B3DE2"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インターホン設備図</w:t>
            </w:r>
          </w:p>
          <w:p w14:paraId="70A1D64C"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テレビ共同受信設備図</w:t>
            </w:r>
          </w:p>
          <w:p w14:paraId="0BA72197"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テレビ電波障害防除設備図</w:t>
            </w:r>
          </w:p>
          <w:p w14:paraId="25C05AA0"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監視カメラ設備図</w:t>
            </w:r>
          </w:p>
          <w:p w14:paraId="5F616B83"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駐車場管制設備図</w:t>
            </w:r>
          </w:p>
          <w:p w14:paraId="3766740E"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防犯・入退室管理設備図</w:t>
            </w:r>
          </w:p>
          <w:p w14:paraId="707F1367"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火災報知設備図</w:t>
            </w:r>
          </w:p>
          <w:p w14:paraId="561839D9"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中央監視制御設備図</w:t>
            </w:r>
          </w:p>
          <w:p w14:paraId="7A70152B"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構内配電線路図</w:t>
            </w:r>
          </w:p>
          <w:p w14:paraId="38E8FC92"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構内通信線路図</w:t>
            </w:r>
          </w:p>
          <w:p w14:paraId="5D2E40E2"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・電気設備設計計算書</w:t>
            </w:r>
          </w:p>
          <w:p w14:paraId="527C01C1" w14:textId="77777777" w:rsidR="000D0DAA"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0D0DAA" w:rsidRPr="00B168A7">
              <w:rPr>
                <w:rFonts w:asciiTheme="minorEastAsia" w:eastAsiaTheme="minorEastAsia" w:hAnsiTheme="minorEastAsia"/>
                <w:color w:val="000000" w:themeColor="text1"/>
                <w:sz w:val="22"/>
                <w:szCs w:val="22"/>
              </w:rPr>
              <w:t>・工事費概算書</w:t>
            </w:r>
          </w:p>
          <w:p w14:paraId="7A5C3947" w14:textId="74DC5871" w:rsidR="00DF00E4"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・計画通知書</w:t>
            </w:r>
          </w:p>
          <w:p w14:paraId="3F0E55C6"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・中高層建築物の届出書</w:t>
            </w:r>
          </w:p>
          <w:p w14:paraId="05F63F5D" w14:textId="77777777" w:rsidR="00C54E30"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52E9885C" w14:textId="77777777" w:rsidR="00C54E30"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64210664" w14:textId="77777777" w:rsidR="00C54E30"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4B356304" w14:textId="77777777" w:rsidR="00ED72A4" w:rsidRPr="00B168A7" w:rsidRDefault="00ED72A4" w:rsidP="00C45D15">
            <w:pPr>
              <w:spacing w:line="300" w:lineRule="exact"/>
              <w:ind w:firstLineChars="100" w:firstLine="230"/>
              <w:rPr>
                <w:rFonts w:asciiTheme="minorEastAsia" w:eastAsiaTheme="minorEastAsia" w:hAnsiTheme="minorEastAsia" w:hint="default"/>
                <w:color w:val="000000" w:themeColor="text1"/>
                <w:sz w:val="22"/>
                <w:szCs w:val="22"/>
              </w:rPr>
            </w:pPr>
          </w:p>
          <w:p w14:paraId="5A24601A" w14:textId="77777777" w:rsidR="00ED72A4" w:rsidRPr="00B168A7" w:rsidRDefault="00ED72A4" w:rsidP="00C45D15">
            <w:pPr>
              <w:spacing w:line="300" w:lineRule="exact"/>
              <w:ind w:firstLineChars="100" w:firstLine="230"/>
              <w:rPr>
                <w:rFonts w:asciiTheme="minorEastAsia" w:eastAsiaTheme="minorEastAsia" w:hAnsiTheme="minorEastAsia" w:hint="default"/>
                <w:color w:val="000000" w:themeColor="text1"/>
                <w:sz w:val="22"/>
                <w:szCs w:val="22"/>
              </w:rPr>
            </w:pPr>
          </w:p>
          <w:p w14:paraId="4087A282" w14:textId="77777777" w:rsidR="002912AA" w:rsidRPr="00B168A7" w:rsidRDefault="002912AA" w:rsidP="00C45D15">
            <w:pPr>
              <w:spacing w:line="300" w:lineRule="exact"/>
              <w:ind w:firstLineChars="100" w:firstLine="230"/>
              <w:rPr>
                <w:rFonts w:asciiTheme="minorEastAsia" w:eastAsiaTheme="minorEastAsia" w:hAnsiTheme="minorEastAsia" w:hint="default"/>
                <w:color w:val="000000" w:themeColor="text1"/>
                <w:sz w:val="22"/>
                <w:szCs w:val="22"/>
              </w:rPr>
            </w:pPr>
          </w:p>
          <w:p w14:paraId="2E721FA2" w14:textId="77777777" w:rsidR="002912AA" w:rsidRPr="00B168A7" w:rsidRDefault="002912AA" w:rsidP="00C45D15">
            <w:pPr>
              <w:spacing w:line="300" w:lineRule="exact"/>
              <w:ind w:firstLineChars="100" w:firstLine="230"/>
              <w:rPr>
                <w:rFonts w:asciiTheme="minorEastAsia" w:eastAsiaTheme="minorEastAsia" w:hAnsiTheme="minorEastAsia" w:hint="default"/>
                <w:color w:val="000000" w:themeColor="text1"/>
                <w:sz w:val="22"/>
                <w:szCs w:val="22"/>
              </w:rPr>
            </w:pPr>
          </w:p>
          <w:p w14:paraId="6B344B7D" w14:textId="61FF036B" w:rsidR="002912AA" w:rsidRPr="00B168A7" w:rsidRDefault="002912AA" w:rsidP="00C45D15">
            <w:pPr>
              <w:spacing w:line="300" w:lineRule="exact"/>
              <w:ind w:firstLineChars="100" w:firstLine="230"/>
              <w:rPr>
                <w:rFonts w:asciiTheme="minorEastAsia" w:eastAsiaTheme="minorEastAsia" w:hAnsiTheme="minorEastAsia" w:hint="default"/>
                <w:color w:val="000000" w:themeColor="text1"/>
                <w:sz w:val="22"/>
                <w:szCs w:val="22"/>
              </w:rPr>
            </w:pPr>
          </w:p>
          <w:p w14:paraId="0F32F897" w14:textId="77777777" w:rsidR="00C54E30" w:rsidRPr="00B168A7" w:rsidRDefault="00C54E30" w:rsidP="00C45D15">
            <w:pPr>
              <w:spacing w:line="300" w:lineRule="exact"/>
              <w:ind w:firstLineChars="100" w:firstLine="230"/>
              <w:rPr>
                <w:rFonts w:asciiTheme="minorEastAsia" w:eastAsiaTheme="minorEastAsia" w:hAnsiTheme="minorEastAsia" w:hint="default"/>
                <w:color w:val="000000" w:themeColor="text1"/>
                <w:sz w:val="22"/>
                <w:szCs w:val="22"/>
              </w:rPr>
            </w:pPr>
          </w:p>
          <w:p w14:paraId="5040D8BF" w14:textId="77777777" w:rsidR="00DF00E4" w:rsidRPr="00B168A7" w:rsidRDefault="00DF00E4"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ｄ．機械設備</w:t>
            </w:r>
          </w:p>
          <w:p w14:paraId="62C7E53C"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・空気調和設備設計図</w:t>
            </w:r>
          </w:p>
          <w:p w14:paraId="29B22470"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仕様書</w:t>
            </w:r>
          </w:p>
          <w:p w14:paraId="322C96E8" w14:textId="4DDFC669" w:rsidR="00DF00E4"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敷地案内図</w:t>
            </w:r>
          </w:p>
          <w:p w14:paraId="73A6214A"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配置図</w:t>
            </w:r>
          </w:p>
          <w:p w14:paraId="4757FA03"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機器表</w:t>
            </w:r>
          </w:p>
          <w:p w14:paraId="151F0EBF"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空気調和設備図</w:t>
            </w:r>
          </w:p>
          <w:p w14:paraId="63857E11"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換気設備図</w:t>
            </w:r>
          </w:p>
          <w:p w14:paraId="1342335C"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排煙設備図</w:t>
            </w:r>
          </w:p>
          <w:p w14:paraId="6DB91A73"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自動制御設備図</w:t>
            </w:r>
          </w:p>
          <w:p w14:paraId="7138994C"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屋外設備図</w:t>
            </w:r>
          </w:p>
          <w:p w14:paraId="235DEBA0"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・給排水衛生設備設計図</w:t>
            </w:r>
          </w:p>
          <w:p w14:paraId="65252C12"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仕様書</w:t>
            </w:r>
          </w:p>
          <w:p w14:paraId="5E188B4C"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敷地案内図</w:t>
            </w:r>
          </w:p>
          <w:p w14:paraId="6EA4DDDD"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配置図</w:t>
            </w:r>
          </w:p>
          <w:p w14:paraId="45E05FC5"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機器表</w:t>
            </w:r>
          </w:p>
          <w:p w14:paraId="4BC6E567"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衛生器具設備図</w:t>
            </w:r>
          </w:p>
          <w:p w14:paraId="285B7C48"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給水設備図</w:t>
            </w:r>
          </w:p>
          <w:p w14:paraId="58BBA428"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排水設備図</w:t>
            </w:r>
          </w:p>
          <w:p w14:paraId="31956FBE"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給湯設備図</w:t>
            </w:r>
          </w:p>
          <w:p w14:paraId="4CECA45D"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消火設備図</w:t>
            </w:r>
          </w:p>
          <w:p w14:paraId="2D6A638C"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厨房設備図</w:t>
            </w:r>
          </w:p>
          <w:p w14:paraId="6579AA94"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ガス設備図</w:t>
            </w:r>
          </w:p>
          <w:p w14:paraId="0791DCDD"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浄化槽設備図</w:t>
            </w:r>
          </w:p>
          <w:p w14:paraId="01D2CFBF"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ごみ処理設備図</w:t>
            </w:r>
          </w:p>
          <w:p w14:paraId="0F78947A"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さく井設備図</w:t>
            </w:r>
          </w:p>
          <w:p w14:paraId="1FE4C7BE"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屋外設備図</w:t>
            </w:r>
          </w:p>
          <w:p w14:paraId="26CF9014"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・昇降機設備設計図</w:t>
            </w:r>
          </w:p>
          <w:p w14:paraId="03D710C2"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昇降機設備図</w:t>
            </w:r>
          </w:p>
          <w:p w14:paraId="6CAA8C82"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搬送機設備図</w:t>
            </w:r>
          </w:p>
          <w:p w14:paraId="65DD539B"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・空気調和設備設計計算書</w:t>
            </w:r>
          </w:p>
          <w:p w14:paraId="76DD4F3A"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・給排水衛生設備設計計算書</w:t>
            </w:r>
          </w:p>
          <w:p w14:paraId="23354FD2"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・昇降機設備設計計算書</w:t>
            </w:r>
          </w:p>
          <w:p w14:paraId="4F43E68F" w14:textId="77777777" w:rsidR="000D0DAA"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0D0DAA" w:rsidRPr="00B168A7">
              <w:rPr>
                <w:rFonts w:asciiTheme="minorEastAsia" w:eastAsiaTheme="minorEastAsia" w:hAnsiTheme="minorEastAsia"/>
                <w:color w:val="000000" w:themeColor="text1"/>
                <w:sz w:val="22"/>
                <w:szCs w:val="22"/>
              </w:rPr>
              <w:t>・工事費概算書</w:t>
            </w:r>
          </w:p>
          <w:p w14:paraId="7AF0C96C" w14:textId="10A4DEE7" w:rsidR="00DF00E4"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・計画通知図書</w:t>
            </w:r>
          </w:p>
          <w:p w14:paraId="026C2D66"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・中高層建築物の届出書</w:t>
            </w:r>
          </w:p>
          <w:p w14:paraId="0DA14179" w14:textId="77777777" w:rsidR="00C54E30"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7E5968C3" w14:textId="77777777" w:rsidR="00C54E30"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47150EAE" w14:textId="77777777" w:rsidR="00C54E30"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01738617" w14:textId="77777777" w:rsidR="00ED72A4" w:rsidRPr="00B168A7" w:rsidRDefault="00ED72A4" w:rsidP="00FE0DFD">
            <w:pPr>
              <w:spacing w:line="300" w:lineRule="exact"/>
              <w:rPr>
                <w:rFonts w:asciiTheme="minorEastAsia" w:eastAsiaTheme="minorEastAsia" w:hAnsiTheme="minorEastAsia" w:hint="default"/>
                <w:color w:val="000000" w:themeColor="text1"/>
                <w:sz w:val="22"/>
                <w:szCs w:val="22"/>
              </w:rPr>
            </w:pPr>
          </w:p>
          <w:p w14:paraId="47EBE1D8" w14:textId="77777777" w:rsidR="00BA63D3" w:rsidRPr="00B168A7" w:rsidRDefault="00BA63D3" w:rsidP="00FE0DFD">
            <w:pPr>
              <w:spacing w:line="300" w:lineRule="exact"/>
              <w:rPr>
                <w:rFonts w:asciiTheme="minorEastAsia" w:eastAsiaTheme="minorEastAsia" w:hAnsiTheme="minorEastAsia" w:hint="default"/>
                <w:color w:val="000000" w:themeColor="text1"/>
                <w:sz w:val="22"/>
                <w:szCs w:val="22"/>
              </w:rPr>
            </w:pPr>
          </w:p>
          <w:p w14:paraId="2BBC8522" w14:textId="77777777" w:rsidR="002912AA" w:rsidRPr="00B168A7" w:rsidRDefault="002912AA" w:rsidP="00FE0DFD">
            <w:pPr>
              <w:spacing w:line="300" w:lineRule="exact"/>
              <w:rPr>
                <w:rFonts w:asciiTheme="minorEastAsia" w:eastAsiaTheme="minorEastAsia" w:hAnsiTheme="minorEastAsia" w:hint="default"/>
                <w:color w:val="000000" w:themeColor="text1"/>
                <w:sz w:val="22"/>
                <w:szCs w:val="22"/>
              </w:rPr>
            </w:pPr>
          </w:p>
          <w:p w14:paraId="7A4C28E3" w14:textId="77777777" w:rsidR="002912AA" w:rsidRPr="00B168A7" w:rsidRDefault="002912AA" w:rsidP="00FE0DFD">
            <w:pPr>
              <w:spacing w:line="300" w:lineRule="exact"/>
              <w:rPr>
                <w:rFonts w:asciiTheme="minorEastAsia" w:eastAsiaTheme="minorEastAsia" w:hAnsiTheme="minorEastAsia" w:hint="default"/>
                <w:color w:val="000000" w:themeColor="text1"/>
                <w:sz w:val="22"/>
                <w:szCs w:val="22"/>
              </w:rPr>
            </w:pPr>
          </w:p>
          <w:p w14:paraId="56C98DDD" w14:textId="77777777" w:rsidR="002912AA" w:rsidRPr="00B168A7" w:rsidRDefault="002912AA" w:rsidP="00FE0DFD">
            <w:pPr>
              <w:spacing w:line="300" w:lineRule="exact"/>
              <w:rPr>
                <w:rFonts w:asciiTheme="minorEastAsia" w:eastAsiaTheme="minorEastAsia" w:hAnsiTheme="minorEastAsia" w:hint="default"/>
                <w:color w:val="000000" w:themeColor="text1"/>
                <w:sz w:val="22"/>
                <w:szCs w:val="22"/>
              </w:rPr>
            </w:pPr>
          </w:p>
          <w:p w14:paraId="0D544BCD" w14:textId="77777777" w:rsidR="002912AA" w:rsidRPr="00B168A7" w:rsidRDefault="002912AA" w:rsidP="00FE0DFD">
            <w:pPr>
              <w:spacing w:line="300" w:lineRule="exact"/>
              <w:rPr>
                <w:rFonts w:asciiTheme="minorEastAsia" w:eastAsiaTheme="minorEastAsia" w:hAnsiTheme="minorEastAsia" w:hint="default"/>
                <w:color w:val="000000" w:themeColor="text1"/>
                <w:sz w:val="22"/>
                <w:szCs w:val="22"/>
              </w:rPr>
            </w:pPr>
          </w:p>
          <w:p w14:paraId="75ECBC41" w14:textId="0DE0FD35" w:rsidR="00DF00E4" w:rsidRPr="00B168A7" w:rsidRDefault="00DF00E4"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ｅ．一般的な木造戸建て住宅</w:t>
            </w:r>
            <w:r w:rsidRPr="00B168A7">
              <w:rPr>
                <w:rFonts w:asciiTheme="majorEastAsia" w:eastAsiaTheme="majorEastAsia" w:hAnsiTheme="majorEastAsia"/>
                <w:color w:val="000000" w:themeColor="text1"/>
                <w:spacing w:val="-1"/>
                <w:sz w:val="22"/>
                <w:szCs w:val="22"/>
              </w:rPr>
              <w:t xml:space="preserve">  </w:t>
            </w:r>
          </w:p>
          <w:p w14:paraId="15FF0014" w14:textId="4596F156" w:rsidR="00DF00E4" w:rsidRPr="00B168A7" w:rsidRDefault="00C54E3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・建築物概要書</w:t>
            </w:r>
          </w:p>
          <w:p w14:paraId="72B2B97B" w14:textId="72233CF0" w:rsidR="00740FE2" w:rsidRPr="00B168A7" w:rsidRDefault="00C54E3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・仕様書（構造、設備を含む）</w:t>
            </w:r>
          </w:p>
          <w:p w14:paraId="4D82A90E" w14:textId="4CE5C3B0"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・仕上表</w:t>
            </w:r>
          </w:p>
          <w:p w14:paraId="289C6437" w14:textId="75D5BD04" w:rsidR="00DF00E4" w:rsidRPr="00B168A7" w:rsidRDefault="00C54E3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・面積表</w:t>
            </w:r>
          </w:p>
          <w:p w14:paraId="12BD5B90" w14:textId="3B0FE5F4" w:rsidR="00DF00E4" w:rsidRPr="00B168A7" w:rsidRDefault="00C54E3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・敷地案内図</w:t>
            </w:r>
          </w:p>
          <w:p w14:paraId="056E6507" w14:textId="69FD721E" w:rsidR="00DF00E4" w:rsidRPr="00B168A7" w:rsidRDefault="00C54E30" w:rsidP="00C54E3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・配置図</w:t>
            </w:r>
          </w:p>
          <w:p w14:paraId="77267C7B" w14:textId="7FD00284"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・平面図（各階）</w:t>
            </w:r>
          </w:p>
          <w:p w14:paraId="1A826AB4" w14:textId="279E5282"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・断面図</w:t>
            </w:r>
          </w:p>
          <w:p w14:paraId="18444426" w14:textId="3F1F1CBD" w:rsidR="00DF00E4" w:rsidRPr="00B168A7" w:rsidRDefault="00C54E3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・立面図（各面）</w:t>
            </w:r>
          </w:p>
          <w:p w14:paraId="0DF72798" w14:textId="00B90489" w:rsidR="00DF00E4" w:rsidRPr="00B168A7" w:rsidRDefault="00C54E3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・矩計図</w:t>
            </w:r>
          </w:p>
          <w:p w14:paraId="5DB6B820" w14:textId="6E2D1FEE" w:rsidR="00DF00E4" w:rsidRPr="00B168A7" w:rsidRDefault="00C54E3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・展開図</w:t>
            </w:r>
          </w:p>
          <w:p w14:paraId="45C28F86" w14:textId="083BCB24" w:rsidR="00DF00E4" w:rsidRPr="00B168A7" w:rsidRDefault="007A232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・天井伏図</w:t>
            </w:r>
            <w:r w:rsidR="00DF00E4" w:rsidRPr="00B168A7">
              <w:rPr>
                <w:rFonts w:asciiTheme="minorEastAsia" w:eastAsiaTheme="minorEastAsia" w:hAnsiTheme="minorEastAsia"/>
                <w:color w:val="000000" w:themeColor="text1"/>
                <w:spacing w:val="-1"/>
                <w:sz w:val="22"/>
                <w:szCs w:val="22"/>
              </w:rPr>
              <w:t xml:space="preserve"> </w:t>
            </w:r>
          </w:p>
          <w:p w14:paraId="5408D0BC" w14:textId="3546BB92" w:rsidR="00DF00E4" w:rsidRPr="00B168A7" w:rsidRDefault="007A232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・建具表</w:t>
            </w:r>
          </w:p>
          <w:p w14:paraId="713C99F4" w14:textId="3EA61B27" w:rsidR="00DF00E4" w:rsidRPr="00B168A7" w:rsidRDefault="007A232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・基礎伏図</w:t>
            </w:r>
            <w:r w:rsidR="00DF00E4" w:rsidRPr="00B168A7">
              <w:rPr>
                <w:rFonts w:asciiTheme="minorEastAsia" w:eastAsiaTheme="minorEastAsia" w:hAnsiTheme="minorEastAsia"/>
                <w:color w:val="000000" w:themeColor="text1"/>
                <w:spacing w:val="-1"/>
                <w:sz w:val="22"/>
                <w:szCs w:val="22"/>
              </w:rPr>
              <w:t xml:space="preserve"> </w:t>
            </w:r>
          </w:p>
          <w:p w14:paraId="3CEB27CB" w14:textId="42A13B84" w:rsidR="00DF00E4" w:rsidRPr="00B168A7" w:rsidRDefault="007A232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・床伏図</w:t>
            </w:r>
          </w:p>
          <w:p w14:paraId="24625DDB" w14:textId="489B66B7" w:rsidR="00DF00E4" w:rsidRPr="00B168A7" w:rsidRDefault="007A232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・はり伏図</w:t>
            </w:r>
          </w:p>
          <w:p w14:paraId="6CB75C7E" w14:textId="40BEC1F3" w:rsidR="00DF00E4" w:rsidRPr="00B168A7" w:rsidRDefault="007A232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・小屋伏図</w:t>
            </w:r>
          </w:p>
          <w:p w14:paraId="516447FB" w14:textId="181A34FF" w:rsidR="00DF00E4" w:rsidRPr="00B168A7" w:rsidRDefault="007A232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・軸組図</w:t>
            </w:r>
          </w:p>
          <w:p w14:paraId="0F2A4BEB" w14:textId="406FCCFD" w:rsidR="00DF00E4" w:rsidRPr="00B168A7" w:rsidRDefault="007A232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・構造計算書</w:t>
            </w:r>
          </w:p>
          <w:p w14:paraId="64AF20C7" w14:textId="1C17E226" w:rsidR="00DF00E4" w:rsidRPr="00B168A7" w:rsidRDefault="007A232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・設備位置図</w:t>
            </w:r>
          </w:p>
          <w:p w14:paraId="2D896B27" w14:textId="77777777" w:rsidR="00DF00E4" w:rsidRPr="00B168A7" w:rsidRDefault="00DF00E4" w:rsidP="00FE0DFD">
            <w:pPr>
              <w:spacing w:line="300" w:lineRule="exact"/>
              <w:jc w:val="righ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（電気、給排水衛生及び空調換気）</w:t>
            </w:r>
          </w:p>
          <w:p w14:paraId="0BE0907C" w14:textId="5B4B9648" w:rsidR="00DF00E4" w:rsidRPr="00B168A7" w:rsidRDefault="007A232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・工事費概算書</w:t>
            </w:r>
          </w:p>
          <w:p w14:paraId="4113AC4E" w14:textId="7DD1371F" w:rsidR="00DF00E4" w:rsidRPr="00B168A7" w:rsidRDefault="007A232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・その他確認申請に必要な図書</w:t>
            </w:r>
          </w:p>
          <w:p w14:paraId="490F76C3" w14:textId="77777777" w:rsidR="007A2320" w:rsidRPr="00B168A7" w:rsidRDefault="007A2320" w:rsidP="007A232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714BE6EF" w14:textId="77777777" w:rsidR="007A2320" w:rsidRPr="00B168A7" w:rsidRDefault="007A2320" w:rsidP="007A232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4FDC9BBF" w14:textId="77777777" w:rsidR="00ED72A4" w:rsidRPr="00B168A7" w:rsidRDefault="00ED72A4" w:rsidP="00FE0DFD">
            <w:pPr>
              <w:spacing w:line="300" w:lineRule="exact"/>
              <w:rPr>
                <w:rFonts w:asciiTheme="minorEastAsia" w:eastAsiaTheme="minorEastAsia" w:hAnsiTheme="minorEastAsia" w:hint="default"/>
                <w:color w:val="000000" w:themeColor="text1"/>
                <w:spacing w:val="-1"/>
                <w:sz w:val="22"/>
                <w:szCs w:val="22"/>
              </w:rPr>
            </w:pPr>
          </w:p>
          <w:p w14:paraId="5D4FD782" w14:textId="77777777" w:rsidR="00ED72A4" w:rsidRPr="00B168A7" w:rsidRDefault="00ED72A4" w:rsidP="00FE0DFD">
            <w:pPr>
              <w:spacing w:line="300" w:lineRule="exact"/>
              <w:rPr>
                <w:rFonts w:asciiTheme="minorEastAsia" w:eastAsiaTheme="minorEastAsia" w:hAnsiTheme="minorEastAsia" w:hint="default"/>
                <w:color w:val="000000" w:themeColor="text1"/>
                <w:sz w:val="22"/>
                <w:szCs w:val="22"/>
              </w:rPr>
            </w:pPr>
          </w:p>
          <w:p w14:paraId="5B0B905C"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65ADF61B"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5DC75E19"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4471BB53"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5A2C3B9D"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6DF7D56B"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57C34C7A"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7A59BFA8"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601A79FA"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72C66607"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4044FE33"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31D8B47C"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6190B73C"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07D26FDD"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2F1A1673"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16DC1737"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14735FDE" w14:textId="77777777" w:rsidR="00F6207A" w:rsidRPr="00B168A7" w:rsidRDefault="00F6207A" w:rsidP="00FE0DFD">
            <w:pPr>
              <w:spacing w:line="300" w:lineRule="exact"/>
              <w:rPr>
                <w:rFonts w:asciiTheme="minorEastAsia" w:eastAsiaTheme="minorEastAsia" w:hAnsiTheme="minorEastAsia" w:hint="default"/>
                <w:color w:val="000000" w:themeColor="text1"/>
                <w:sz w:val="22"/>
                <w:szCs w:val="22"/>
              </w:rPr>
            </w:pPr>
          </w:p>
          <w:p w14:paraId="293174AF" w14:textId="1C972C75" w:rsidR="00DF00E4" w:rsidRPr="00B168A7" w:rsidRDefault="00A4525E"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ｆ</w:t>
            </w:r>
            <w:r w:rsidR="00DF00E4" w:rsidRPr="00B168A7">
              <w:rPr>
                <w:rFonts w:asciiTheme="majorEastAsia" w:eastAsiaTheme="majorEastAsia" w:hAnsiTheme="majorEastAsia"/>
                <w:color w:val="000000" w:themeColor="text1"/>
                <w:sz w:val="22"/>
                <w:szCs w:val="22"/>
              </w:rPr>
              <w:t>．建築積算</w:t>
            </w:r>
          </w:p>
          <w:p w14:paraId="6956176B"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※建築工事積算数量算出書</w:t>
            </w:r>
          </w:p>
          <w:p w14:paraId="26CD4667"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・建築工事積算数量調書</w:t>
            </w:r>
          </w:p>
          <w:p w14:paraId="2C12B1CA"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・見積書等関係資料</w:t>
            </w:r>
          </w:p>
          <w:p w14:paraId="07E765B3" w14:textId="77777777" w:rsidR="007A2320" w:rsidRPr="00B168A7" w:rsidRDefault="007A2320" w:rsidP="007A232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53FBF7AD"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p>
          <w:p w14:paraId="04598117" w14:textId="77777777" w:rsidR="009604A4" w:rsidRPr="00B168A7" w:rsidRDefault="009604A4" w:rsidP="00FE0DFD">
            <w:pPr>
              <w:spacing w:line="300" w:lineRule="exact"/>
              <w:rPr>
                <w:rFonts w:asciiTheme="minorEastAsia" w:eastAsiaTheme="minorEastAsia" w:hAnsiTheme="minorEastAsia" w:hint="default"/>
                <w:color w:val="000000" w:themeColor="text1"/>
                <w:sz w:val="22"/>
                <w:szCs w:val="22"/>
              </w:rPr>
            </w:pPr>
          </w:p>
          <w:p w14:paraId="78BA0FA4" w14:textId="3B9F974D" w:rsidR="00DF00E4" w:rsidRPr="00B168A7" w:rsidRDefault="00A4525E"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ｇ</w:t>
            </w:r>
            <w:r w:rsidR="00DF00E4" w:rsidRPr="00B168A7">
              <w:rPr>
                <w:rFonts w:asciiTheme="majorEastAsia" w:eastAsiaTheme="majorEastAsia" w:hAnsiTheme="majorEastAsia"/>
                <w:color w:val="000000" w:themeColor="text1"/>
                <w:sz w:val="22"/>
                <w:szCs w:val="22"/>
              </w:rPr>
              <w:t>．電気設備積算</w:t>
            </w:r>
          </w:p>
          <w:p w14:paraId="14F700F0"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※電気設備工事積算数量算出書</w:t>
            </w:r>
          </w:p>
          <w:p w14:paraId="62EBC27D"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・電気設備工事積算数量調書</w:t>
            </w:r>
          </w:p>
          <w:p w14:paraId="0991244F" w14:textId="2E694C33"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・見積書等関係資料</w:t>
            </w:r>
          </w:p>
          <w:p w14:paraId="5BC51384" w14:textId="77777777" w:rsidR="007A2320" w:rsidRPr="00B168A7" w:rsidRDefault="007A2320" w:rsidP="007A232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1D060167" w14:textId="77777777" w:rsidR="00ED72A4" w:rsidRPr="00B168A7" w:rsidRDefault="00ED72A4" w:rsidP="00FE0DFD">
            <w:pPr>
              <w:spacing w:line="300" w:lineRule="exact"/>
              <w:rPr>
                <w:rFonts w:asciiTheme="minorEastAsia" w:eastAsiaTheme="minorEastAsia" w:hAnsiTheme="minorEastAsia" w:hint="default"/>
                <w:color w:val="000000" w:themeColor="text1"/>
                <w:sz w:val="22"/>
                <w:szCs w:val="22"/>
              </w:rPr>
            </w:pPr>
          </w:p>
          <w:p w14:paraId="0A7090D5" w14:textId="77777777" w:rsidR="009604A4" w:rsidRPr="00B168A7" w:rsidRDefault="009604A4" w:rsidP="00FE0DFD">
            <w:pPr>
              <w:spacing w:line="300" w:lineRule="exact"/>
              <w:rPr>
                <w:rFonts w:asciiTheme="minorEastAsia" w:eastAsiaTheme="minorEastAsia" w:hAnsiTheme="minorEastAsia" w:hint="default"/>
                <w:color w:val="000000" w:themeColor="text1"/>
                <w:sz w:val="22"/>
                <w:szCs w:val="22"/>
              </w:rPr>
            </w:pPr>
          </w:p>
          <w:p w14:paraId="1B70E8A3" w14:textId="6DB31EF7" w:rsidR="00DF00E4" w:rsidRPr="00B168A7" w:rsidRDefault="00A4525E"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ｈ</w:t>
            </w:r>
            <w:r w:rsidR="00DF00E4" w:rsidRPr="00B168A7">
              <w:rPr>
                <w:rFonts w:asciiTheme="majorEastAsia" w:eastAsiaTheme="majorEastAsia" w:hAnsiTheme="majorEastAsia"/>
                <w:color w:val="000000" w:themeColor="text1"/>
                <w:sz w:val="22"/>
                <w:szCs w:val="22"/>
              </w:rPr>
              <w:t>．機械設備積算</w:t>
            </w:r>
          </w:p>
          <w:p w14:paraId="559983F7"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※機械設備工事積算数量算出書</w:t>
            </w:r>
          </w:p>
          <w:p w14:paraId="7D6870E5"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・機械設備工事積算数量調書</w:t>
            </w:r>
          </w:p>
          <w:p w14:paraId="2ABFFD0D"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・見積書等関係資料</w:t>
            </w:r>
          </w:p>
          <w:p w14:paraId="328A8D37" w14:textId="77777777" w:rsidR="007A2320" w:rsidRPr="00B168A7" w:rsidRDefault="007A2320" w:rsidP="007A232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2F071863" w14:textId="77777777" w:rsidR="00ED72A4" w:rsidRPr="00B168A7" w:rsidRDefault="00ED72A4" w:rsidP="00FE0DFD">
            <w:pPr>
              <w:spacing w:line="300" w:lineRule="exact"/>
              <w:rPr>
                <w:rFonts w:asciiTheme="minorEastAsia" w:eastAsiaTheme="minorEastAsia" w:hAnsiTheme="minorEastAsia" w:hint="default"/>
                <w:color w:val="000000" w:themeColor="text1"/>
                <w:sz w:val="22"/>
                <w:szCs w:val="22"/>
              </w:rPr>
            </w:pPr>
          </w:p>
          <w:p w14:paraId="3E3F68B4" w14:textId="77777777" w:rsidR="009604A4" w:rsidRPr="00B168A7" w:rsidRDefault="009604A4" w:rsidP="00FE0DFD">
            <w:pPr>
              <w:spacing w:line="300" w:lineRule="exact"/>
              <w:rPr>
                <w:rFonts w:asciiTheme="minorEastAsia" w:eastAsiaTheme="minorEastAsia" w:hAnsiTheme="minorEastAsia" w:hint="default"/>
                <w:color w:val="000000" w:themeColor="text1"/>
                <w:sz w:val="22"/>
                <w:szCs w:val="22"/>
              </w:rPr>
            </w:pPr>
          </w:p>
          <w:p w14:paraId="21A099F5" w14:textId="5A5B155F" w:rsidR="00DF00E4" w:rsidRPr="00B168A7" w:rsidRDefault="003B0636"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ｉ</w:t>
            </w:r>
            <w:r w:rsidR="00DF00E4" w:rsidRPr="00B168A7">
              <w:rPr>
                <w:rFonts w:asciiTheme="majorEastAsia" w:eastAsiaTheme="majorEastAsia" w:hAnsiTheme="majorEastAsia"/>
                <w:color w:val="000000" w:themeColor="text1"/>
                <w:sz w:val="22"/>
                <w:szCs w:val="22"/>
              </w:rPr>
              <w:t>．その他</w:t>
            </w:r>
          </w:p>
          <w:p w14:paraId="293F1A4E"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・透視図</w:t>
            </w:r>
          </w:p>
          <w:p w14:paraId="74E0F50E"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・模型</w:t>
            </w:r>
          </w:p>
          <w:p w14:paraId="7526084D" w14:textId="5DBE9D2E" w:rsidR="00DF00E4" w:rsidRPr="00B168A7" w:rsidRDefault="007A2320" w:rsidP="007A232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・防災計画書</w:t>
            </w:r>
          </w:p>
          <w:p w14:paraId="4F1979AB" w14:textId="77777777" w:rsidR="000D0DAA" w:rsidRPr="00B168A7" w:rsidRDefault="00DF00E4" w:rsidP="000D0DAA">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0D0DAA" w:rsidRPr="00B168A7">
              <w:rPr>
                <w:rFonts w:asciiTheme="minorEastAsia" w:eastAsiaTheme="minorEastAsia" w:hAnsiTheme="minorEastAsia"/>
                <w:color w:val="000000" w:themeColor="text1"/>
                <w:sz w:val="22"/>
                <w:szCs w:val="22"/>
              </w:rPr>
              <w:t>・建築物エネルギー消費性能確保計画</w:t>
            </w:r>
          </w:p>
          <w:p w14:paraId="1F5D6D2A" w14:textId="74A0E585" w:rsidR="000D0DAA" w:rsidRPr="00B168A7" w:rsidRDefault="007A2320" w:rsidP="007A2320">
            <w:pPr>
              <w:spacing w:line="300" w:lineRule="exact"/>
              <w:ind w:left="460" w:hangingChars="200" w:hanging="46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0D0DAA" w:rsidRPr="00B168A7">
              <w:rPr>
                <w:rFonts w:asciiTheme="minorEastAsia" w:eastAsiaTheme="minorEastAsia" w:hAnsiTheme="minorEastAsia"/>
                <w:color w:val="000000" w:themeColor="text1"/>
                <w:sz w:val="22"/>
                <w:szCs w:val="22"/>
              </w:rPr>
              <w:t>・建築物のエネルギー消費性能の確保のための構造及び設備に関する計画</w:t>
            </w:r>
          </w:p>
          <w:p w14:paraId="5E31A824" w14:textId="7DF76998" w:rsidR="00DF00E4" w:rsidRPr="00B168A7" w:rsidRDefault="007A2320" w:rsidP="007A232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・省エネルギー関係計算書</w:t>
            </w:r>
          </w:p>
          <w:p w14:paraId="320C5CA6" w14:textId="77777777" w:rsidR="00DF00E4" w:rsidRPr="00B168A7" w:rsidRDefault="00DF00E4" w:rsidP="00940AD2">
            <w:pPr>
              <w:spacing w:line="300" w:lineRule="exact"/>
              <w:ind w:firstLineChars="200" w:firstLine="46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（・性能基準</w:t>
            </w:r>
            <w:r w:rsidR="00940AD2"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・仕様基準）</w:t>
            </w:r>
          </w:p>
          <w:p w14:paraId="5042FB54" w14:textId="77777777" w:rsidR="007A2320" w:rsidRPr="00B168A7" w:rsidRDefault="00DF00E4" w:rsidP="007A232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・建築物省エネルギー性能表示制度</w:t>
            </w:r>
          </w:p>
          <w:p w14:paraId="1DECAEAE" w14:textId="0658E741" w:rsidR="00DF00E4" w:rsidRPr="00B168A7" w:rsidRDefault="007A2320" w:rsidP="007A232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（BELS）</w:t>
            </w:r>
          </w:p>
          <w:p w14:paraId="1BF610FF"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※リサイクル計画書</w:t>
            </w:r>
          </w:p>
          <w:p w14:paraId="49F6BA90"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・概略工事工程表</w:t>
            </w:r>
          </w:p>
          <w:p w14:paraId="195FFB6F"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・維持管理費の算出</w:t>
            </w:r>
          </w:p>
          <w:p w14:paraId="123D91FE"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・UDチェックリスト</w:t>
            </w:r>
          </w:p>
          <w:p w14:paraId="5F166762" w14:textId="5B09DD75" w:rsidR="00D35B5D" w:rsidRPr="00B168A7" w:rsidRDefault="00DF00E4" w:rsidP="00066530">
            <w:pPr>
              <w:spacing w:line="300" w:lineRule="exact"/>
              <w:ind w:left="508" w:hangingChars="221" w:hanging="508"/>
              <w:jc w:val="lef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・建築・設備設計委託業務</w:t>
            </w:r>
          </w:p>
          <w:p w14:paraId="7988F796" w14:textId="5AB33EF8" w:rsidR="00DF00E4" w:rsidRPr="00B168A7" w:rsidRDefault="007A2320" w:rsidP="007A2320">
            <w:pPr>
              <w:spacing w:line="300" w:lineRule="exact"/>
              <w:ind w:left="508" w:hangingChars="221" w:hanging="508"/>
              <w:jc w:val="lef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DF00E4" w:rsidRPr="00B168A7">
              <w:rPr>
                <w:rFonts w:asciiTheme="minorEastAsia" w:eastAsiaTheme="minorEastAsia" w:hAnsiTheme="minorEastAsia"/>
                <w:color w:val="000000" w:themeColor="text1"/>
                <w:sz w:val="22"/>
                <w:szCs w:val="22"/>
              </w:rPr>
              <w:t>チェックリスト＜試行版＞</w:t>
            </w:r>
          </w:p>
          <w:p w14:paraId="6D291BBE" w14:textId="77777777" w:rsidR="007A2320" w:rsidRPr="00B168A7" w:rsidRDefault="007A2320" w:rsidP="007A232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0D0DAA" w:rsidRPr="00B168A7">
              <w:rPr>
                <w:rFonts w:asciiTheme="minorEastAsia" w:eastAsiaTheme="minorEastAsia" w:hAnsiTheme="minorEastAsia"/>
                <w:color w:val="000000" w:themeColor="text1"/>
                <w:sz w:val="22"/>
                <w:szCs w:val="22"/>
              </w:rPr>
              <w:t>・建築物総合環境性能評価システム</w:t>
            </w:r>
          </w:p>
          <w:p w14:paraId="168F1F4B" w14:textId="0CC75777" w:rsidR="000D0DAA" w:rsidRPr="00B168A7" w:rsidRDefault="007A2320" w:rsidP="007A232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0D0DAA" w:rsidRPr="00B168A7">
              <w:rPr>
                <w:rFonts w:asciiTheme="minorEastAsia" w:eastAsiaTheme="minorEastAsia" w:hAnsiTheme="minorEastAsia" w:hint="default"/>
                <w:color w:val="000000" w:themeColor="text1"/>
                <w:sz w:val="22"/>
                <w:szCs w:val="22"/>
              </w:rPr>
              <w:t>(CASBEE)</w:t>
            </w:r>
          </w:p>
          <w:p w14:paraId="154363C8" w14:textId="77777777" w:rsidR="007A2320" w:rsidRPr="00B168A7" w:rsidRDefault="007A2320" w:rsidP="00B10847">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0D0DAA" w:rsidRPr="00B168A7">
              <w:rPr>
                <w:rFonts w:asciiTheme="minorEastAsia" w:eastAsiaTheme="minorEastAsia" w:hAnsiTheme="minorEastAsia"/>
                <w:color w:val="000000" w:themeColor="text1"/>
                <w:sz w:val="22"/>
                <w:szCs w:val="22"/>
              </w:rPr>
              <w:t>・ＬＣＥＭツールによる</w:t>
            </w:r>
          </w:p>
          <w:p w14:paraId="0BB04602" w14:textId="36D76871" w:rsidR="000D0DAA" w:rsidRPr="00B168A7" w:rsidRDefault="00B10847" w:rsidP="00B10847">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0D0DAA" w:rsidRPr="00B168A7">
              <w:rPr>
                <w:rFonts w:asciiTheme="minorEastAsia" w:eastAsiaTheme="minorEastAsia" w:hAnsiTheme="minorEastAsia"/>
                <w:color w:val="000000" w:themeColor="text1"/>
                <w:sz w:val="22"/>
                <w:szCs w:val="22"/>
              </w:rPr>
              <w:t>空調システムの評価報告書</w:t>
            </w:r>
          </w:p>
          <w:p w14:paraId="08583DCB" w14:textId="77777777" w:rsidR="007A2320" w:rsidRPr="00B168A7" w:rsidRDefault="007A2320" w:rsidP="007A232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3C473ACF" w14:textId="77777777" w:rsidR="007A2320" w:rsidRPr="00B168A7" w:rsidRDefault="007A2320" w:rsidP="007A2320">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37AD7872" w14:textId="53EF0935" w:rsidR="00DF00E4" w:rsidRPr="00B168A7" w:rsidRDefault="003B0636"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ｊ</w:t>
            </w:r>
            <w:r w:rsidR="00DF00E4" w:rsidRPr="00B168A7">
              <w:rPr>
                <w:rFonts w:asciiTheme="majorEastAsia" w:eastAsiaTheme="majorEastAsia" w:hAnsiTheme="majorEastAsia"/>
                <w:color w:val="000000" w:themeColor="text1"/>
                <w:sz w:val="22"/>
                <w:szCs w:val="22"/>
              </w:rPr>
              <w:t>．資　　　　料</w:t>
            </w:r>
          </w:p>
          <w:p w14:paraId="14F28B01"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・各種技術資料</w:t>
            </w:r>
          </w:p>
          <w:p w14:paraId="37CB53D2" w14:textId="77777777" w:rsidR="00DF00E4" w:rsidRPr="00B168A7" w:rsidRDefault="00DF00E4" w:rsidP="00FE0DFD">
            <w:pPr>
              <w:keepLines/>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・構造計算データ</w:t>
            </w:r>
          </w:p>
          <w:p w14:paraId="0E5B6A72"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・各記録書</w:t>
            </w:r>
          </w:p>
          <w:p w14:paraId="3284B7B0" w14:textId="77777777" w:rsidR="00B10847" w:rsidRPr="00B168A7" w:rsidRDefault="00B10847" w:rsidP="00B10847">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2887A0CF" w14:textId="77777777" w:rsidR="00B10847" w:rsidRPr="00B168A7" w:rsidRDefault="00B10847" w:rsidP="00B10847">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7630FA6D" w14:textId="77777777" w:rsidR="00B10847" w:rsidRPr="00B168A7" w:rsidRDefault="00B10847" w:rsidP="00B10847">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　　　　　　　　　　　　　）</w:t>
            </w:r>
          </w:p>
          <w:p w14:paraId="60399550" w14:textId="77777777" w:rsidR="00EF32BF" w:rsidRPr="00B168A7" w:rsidRDefault="00EF32BF" w:rsidP="00EF32BF">
            <w:pPr>
              <w:spacing w:line="300" w:lineRule="exact"/>
              <w:ind w:firstLineChars="100" w:firstLine="228"/>
              <w:rPr>
                <w:rFonts w:asciiTheme="minorEastAsia" w:eastAsiaTheme="minorEastAsia" w:hAnsiTheme="minorEastAsia" w:hint="default"/>
                <w:color w:val="000000" w:themeColor="text1"/>
                <w:spacing w:val="-1"/>
                <w:sz w:val="22"/>
                <w:szCs w:val="22"/>
              </w:rPr>
            </w:pPr>
          </w:p>
        </w:tc>
        <w:tc>
          <w:tcPr>
            <w:tcW w:w="993" w:type="dxa"/>
          </w:tcPr>
          <w:p w14:paraId="1C221AF8" w14:textId="77777777" w:rsidR="00DF00E4" w:rsidRPr="00B168A7" w:rsidRDefault="00DF00E4" w:rsidP="00FE0DFD">
            <w:pPr>
              <w:spacing w:line="300" w:lineRule="exact"/>
              <w:rPr>
                <w:rFonts w:asciiTheme="minorEastAsia" w:eastAsiaTheme="minorEastAsia" w:hAnsiTheme="minorEastAsia" w:hint="default"/>
                <w:color w:val="000000" w:themeColor="text1"/>
                <w:spacing w:val="-1"/>
                <w:sz w:val="22"/>
                <w:szCs w:val="22"/>
              </w:rPr>
            </w:pPr>
          </w:p>
          <w:p w14:paraId="63716E10"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11985114"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1B6B2A02"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79375BF9"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5BD06A13"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6582363D"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4F67AC1C"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574281DE"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2D7CF75E"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2E2AA332"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34C38B08"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4CB991E4"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061EA575"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60BE33DF"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7BD8DEF4"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49EE3AE4"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5356073B"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26604A70"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571462A8"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4419BB2C"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2A2E4F4B"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4DA4AE96"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41CA8F20"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12E1A847"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7601639D" w14:textId="77777777" w:rsidR="00BA63D3" w:rsidRPr="00B168A7" w:rsidRDefault="00BA63D3" w:rsidP="00FE0DFD">
            <w:pPr>
              <w:spacing w:line="300" w:lineRule="exact"/>
              <w:rPr>
                <w:rFonts w:asciiTheme="minorEastAsia" w:eastAsiaTheme="minorEastAsia" w:hAnsiTheme="minorEastAsia" w:hint="default"/>
                <w:color w:val="000000" w:themeColor="text1"/>
                <w:spacing w:val="-1"/>
                <w:sz w:val="22"/>
                <w:szCs w:val="22"/>
              </w:rPr>
            </w:pPr>
          </w:p>
          <w:p w14:paraId="2E57643D"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69AD48B5"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37CB2BB6"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0858A46F"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4BA8FC75" w14:textId="77777777" w:rsidR="00E64F48" w:rsidRPr="00B168A7" w:rsidRDefault="00E64F48" w:rsidP="00FE0DFD">
            <w:pPr>
              <w:spacing w:line="300" w:lineRule="exact"/>
              <w:rPr>
                <w:rFonts w:asciiTheme="minorEastAsia" w:eastAsiaTheme="minorEastAsia" w:hAnsiTheme="minorEastAsia" w:hint="default"/>
                <w:color w:val="000000" w:themeColor="text1"/>
                <w:spacing w:val="-1"/>
                <w:sz w:val="22"/>
                <w:szCs w:val="22"/>
              </w:rPr>
            </w:pPr>
          </w:p>
          <w:p w14:paraId="2CE9EEF2"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580769C"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C52F718"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5DE24F1"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63C077E"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7F853B9"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CB0D013"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62B4A02"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5C31826"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8825973"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BAE5CFA"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B31D89B"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24FA0D3"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3D9BBDB"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308AE7C"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F1A6A23"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366CF88"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A3466E8"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75C853C"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370160E"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E0AE6F6"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34B36F8"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788AC80"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14E6D43"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8C2771C"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76049DC"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3FE4ADA"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D8A3D13"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B55DE5D"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840752B"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BDBD53B"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B8FED68"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B9398BB"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85711A1"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F4C2335"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6EF7A4E"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C33B1D6"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63A6516"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944F10E"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4E08DCA"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5AC40D9"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C407CBB"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0FDD8BE"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570BD73"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120C91C"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1CFF30A"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1ABA57F"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0F8B66E"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07B63C4"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8AF43D3"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6C9C586"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5AB97A5"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2E57959"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86D0E18"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AC2827E"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314E91A"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43F4F4D"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BD23A67"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B175DF5"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A7C3FFF"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BAFD1C2"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30EDB31"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BFBA6DD"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03D51BD"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B759741"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938590D"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1BD29A7"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0F3D505"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53FE320"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EF93950"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A18811D"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91E0137"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F215FFD"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E6C51EA"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C8F5227"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14F7B55"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13B4B90"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ACEAB6E"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59365D1"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2B5C804"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2C6E0B4"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2A7030D"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C2CFA45"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489D5F3"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6E19D8D"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865EEA2"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9809079"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43340B6"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D4635ED"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98F743A"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F6AB893"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C37C1A2"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20C42C9"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B6AF842"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1C2AA48"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40B6FBC"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5CA6892"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11A8ABF"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24995D6"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C05DB0D"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7B17749"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E3A1C24"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65644C8"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6996CDF"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6F27409"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E5A72FA"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EF9EEBB"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5487D57"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8FD1A64"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0EA597A"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9776D6C"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5AD8260"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C6F9B47"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0A4DD0A"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FC0B833"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F676834"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D15471D"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4561488"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55E5596"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F062D77"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B0AFD21"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F9DBF18"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1B8C8F8"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902B659"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81A4F85"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4697D54"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DF9DB74"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564C61C"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610F942"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437580F"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A39ED52"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B5253A1"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05F3676"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FB900CA"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76040DD"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2A54550"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960DE9C"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448EAA0"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C5DE1CE"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8AC620C"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83A2166"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9204B5A"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6F79AEF"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3FF7122"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9A3E291"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F37BDE0"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87C151D"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B42D21A"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D82FDC0"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54D5B1B"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3AD0907"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04032E1"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9EC9358"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3DD53E2"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CE7F8CA"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A40489C"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F2E3974" w14:textId="77777777" w:rsidR="009604A4" w:rsidRPr="00B168A7" w:rsidRDefault="009604A4" w:rsidP="00FE0DFD">
            <w:pPr>
              <w:spacing w:line="300" w:lineRule="exact"/>
              <w:rPr>
                <w:rFonts w:asciiTheme="minorEastAsia" w:eastAsiaTheme="minorEastAsia" w:hAnsiTheme="minorEastAsia" w:hint="default"/>
                <w:color w:val="000000" w:themeColor="text1"/>
                <w:spacing w:val="-1"/>
                <w:sz w:val="22"/>
                <w:szCs w:val="22"/>
              </w:rPr>
            </w:pPr>
          </w:p>
          <w:p w14:paraId="1B5ED423" w14:textId="77777777" w:rsidR="009604A4" w:rsidRPr="00B168A7" w:rsidRDefault="009604A4" w:rsidP="00FE0DFD">
            <w:pPr>
              <w:spacing w:line="300" w:lineRule="exact"/>
              <w:rPr>
                <w:rFonts w:asciiTheme="minorEastAsia" w:eastAsiaTheme="minorEastAsia" w:hAnsiTheme="minorEastAsia" w:hint="default"/>
                <w:color w:val="000000" w:themeColor="text1"/>
                <w:spacing w:val="-1"/>
                <w:sz w:val="22"/>
                <w:szCs w:val="22"/>
              </w:rPr>
            </w:pPr>
          </w:p>
          <w:p w14:paraId="1FFCF0A6" w14:textId="77777777" w:rsidR="009604A4" w:rsidRPr="00B168A7" w:rsidRDefault="009604A4" w:rsidP="00FE0DFD">
            <w:pPr>
              <w:spacing w:line="300" w:lineRule="exact"/>
              <w:rPr>
                <w:rFonts w:asciiTheme="minorEastAsia" w:eastAsiaTheme="minorEastAsia" w:hAnsiTheme="minorEastAsia" w:hint="default"/>
                <w:color w:val="000000" w:themeColor="text1"/>
                <w:spacing w:val="-1"/>
                <w:sz w:val="22"/>
                <w:szCs w:val="22"/>
              </w:rPr>
            </w:pPr>
          </w:p>
          <w:p w14:paraId="45A8D10B" w14:textId="77777777" w:rsidR="009604A4" w:rsidRPr="00B168A7" w:rsidRDefault="009604A4" w:rsidP="00FE0DFD">
            <w:pPr>
              <w:spacing w:line="300" w:lineRule="exact"/>
              <w:rPr>
                <w:rFonts w:asciiTheme="minorEastAsia" w:eastAsiaTheme="minorEastAsia" w:hAnsiTheme="minorEastAsia" w:hint="default"/>
                <w:color w:val="000000" w:themeColor="text1"/>
                <w:spacing w:val="-1"/>
                <w:sz w:val="22"/>
                <w:szCs w:val="22"/>
              </w:rPr>
            </w:pPr>
          </w:p>
          <w:p w14:paraId="78686A6F" w14:textId="77777777" w:rsidR="009604A4" w:rsidRPr="00B168A7" w:rsidRDefault="009604A4" w:rsidP="00FE0DFD">
            <w:pPr>
              <w:spacing w:line="300" w:lineRule="exact"/>
              <w:rPr>
                <w:rFonts w:asciiTheme="minorEastAsia" w:eastAsiaTheme="minorEastAsia" w:hAnsiTheme="minorEastAsia" w:hint="default"/>
                <w:color w:val="000000" w:themeColor="text1"/>
                <w:spacing w:val="-1"/>
                <w:sz w:val="22"/>
                <w:szCs w:val="22"/>
              </w:rPr>
            </w:pPr>
          </w:p>
          <w:p w14:paraId="58C8238D" w14:textId="77777777" w:rsidR="009604A4" w:rsidRPr="00B168A7" w:rsidRDefault="009604A4" w:rsidP="00FE0DFD">
            <w:pPr>
              <w:spacing w:line="300" w:lineRule="exact"/>
              <w:rPr>
                <w:rFonts w:asciiTheme="minorEastAsia" w:eastAsiaTheme="minorEastAsia" w:hAnsiTheme="minorEastAsia" w:hint="default"/>
                <w:color w:val="000000" w:themeColor="text1"/>
                <w:spacing w:val="-1"/>
                <w:sz w:val="22"/>
                <w:szCs w:val="22"/>
              </w:rPr>
            </w:pPr>
          </w:p>
          <w:p w14:paraId="1108C28D" w14:textId="77777777" w:rsidR="009604A4" w:rsidRPr="00B168A7" w:rsidRDefault="009604A4" w:rsidP="00FE0DFD">
            <w:pPr>
              <w:spacing w:line="300" w:lineRule="exact"/>
              <w:rPr>
                <w:rFonts w:asciiTheme="minorEastAsia" w:eastAsiaTheme="minorEastAsia" w:hAnsiTheme="minorEastAsia" w:hint="default"/>
                <w:color w:val="000000" w:themeColor="text1"/>
                <w:spacing w:val="-1"/>
                <w:sz w:val="22"/>
                <w:szCs w:val="22"/>
              </w:rPr>
            </w:pPr>
          </w:p>
          <w:p w14:paraId="181C4509" w14:textId="77777777" w:rsidR="009604A4" w:rsidRPr="00B168A7" w:rsidRDefault="009604A4" w:rsidP="00FE0DFD">
            <w:pPr>
              <w:spacing w:line="300" w:lineRule="exact"/>
              <w:rPr>
                <w:rFonts w:asciiTheme="minorEastAsia" w:eastAsiaTheme="minorEastAsia" w:hAnsiTheme="minorEastAsia" w:hint="default"/>
                <w:color w:val="000000" w:themeColor="text1"/>
                <w:spacing w:val="-1"/>
                <w:sz w:val="22"/>
                <w:szCs w:val="22"/>
              </w:rPr>
            </w:pPr>
          </w:p>
          <w:p w14:paraId="0F912B63" w14:textId="77777777" w:rsidR="009604A4" w:rsidRPr="00B168A7" w:rsidRDefault="009604A4" w:rsidP="00FE0DFD">
            <w:pPr>
              <w:spacing w:line="300" w:lineRule="exact"/>
              <w:rPr>
                <w:rFonts w:asciiTheme="minorEastAsia" w:eastAsiaTheme="minorEastAsia" w:hAnsiTheme="minorEastAsia" w:hint="default"/>
                <w:color w:val="000000" w:themeColor="text1"/>
                <w:spacing w:val="-1"/>
                <w:sz w:val="22"/>
                <w:szCs w:val="22"/>
              </w:rPr>
            </w:pPr>
          </w:p>
          <w:p w14:paraId="4F3A2285" w14:textId="77777777" w:rsidR="009604A4" w:rsidRPr="00B168A7" w:rsidRDefault="009604A4" w:rsidP="00FE0DFD">
            <w:pPr>
              <w:spacing w:line="300" w:lineRule="exact"/>
              <w:rPr>
                <w:rFonts w:asciiTheme="minorEastAsia" w:eastAsiaTheme="minorEastAsia" w:hAnsiTheme="minorEastAsia" w:hint="default"/>
                <w:color w:val="000000" w:themeColor="text1"/>
                <w:spacing w:val="-1"/>
                <w:sz w:val="22"/>
                <w:szCs w:val="22"/>
              </w:rPr>
            </w:pPr>
          </w:p>
          <w:p w14:paraId="044B32F1" w14:textId="77777777" w:rsidR="009604A4" w:rsidRPr="00B168A7" w:rsidRDefault="009604A4" w:rsidP="00FE0DFD">
            <w:pPr>
              <w:spacing w:line="300" w:lineRule="exact"/>
              <w:rPr>
                <w:rFonts w:asciiTheme="minorEastAsia" w:eastAsiaTheme="minorEastAsia" w:hAnsiTheme="minorEastAsia" w:hint="default"/>
                <w:color w:val="000000" w:themeColor="text1"/>
                <w:spacing w:val="-1"/>
                <w:sz w:val="22"/>
                <w:szCs w:val="22"/>
              </w:rPr>
            </w:pPr>
          </w:p>
        </w:tc>
        <w:tc>
          <w:tcPr>
            <w:tcW w:w="3297" w:type="dxa"/>
          </w:tcPr>
          <w:p w14:paraId="53EE0D3C"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6E7E8DC9"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081253CE"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4225BC02"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3CAA7F14"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73DA00BF"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0D5BA177"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0F4E124C"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4120ACB3"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1D8E269F"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716C6233"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66002075"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2DEA11EE"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07BEA0BF"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3729653A"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4A1D317E"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5D009D4B"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7B9F1D02"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2228E2F8"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159806B5"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04461397"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0F6A466D"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7B1C6A68"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0C2B1B6F"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6CC82A58"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560D5493" w14:textId="77777777" w:rsidR="00BA63D3" w:rsidRPr="00B168A7" w:rsidRDefault="00BA63D3" w:rsidP="00E64F48">
            <w:pPr>
              <w:spacing w:line="300" w:lineRule="exact"/>
              <w:rPr>
                <w:rFonts w:asciiTheme="minorEastAsia" w:eastAsiaTheme="minorEastAsia" w:hAnsiTheme="minorEastAsia" w:hint="default"/>
                <w:color w:val="000000" w:themeColor="text1"/>
                <w:sz w:val="22"/>
                <w:szCs w:val="22"/>
              </w:rPr>
            </w:pPr>
          </w:p>
          <w:p w14:paraId="587266BD"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37DC4A9C"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927165F"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B91E9DF"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7C5BBB1"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7BE7187"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60164E8A"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52CFDFC5"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BC86807"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24B97C1"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49099E54"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10BE6D8"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0A39648"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6EC90944"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31756FFD"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156012D"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5B77BAAB"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B41091E"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9077E6B"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F89A364"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E4E08F8"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2BB038A"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B8378E9"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519712EC"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BBDB789"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836C768"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588CA2F1" w14:textId="77777777" w:rsidR="000D0DAA" w:rsidRPr="00B168A7" w:rsidRDefault="000D0DAA" w:rsidP="000D0DAA">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（外部保護図、内部保護図、電磁インパルスに対する機器の保護図、雷保護領域図、ＳＰＤによる防護図他）</w:t>
            </w:r>
          </w:p>
          <w:p w14:paraId="2653E04D"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AD0C143"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359318A2"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6724CAE7"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988E7C6"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643040F6"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A3919C0"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6B9DA24E"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9687616"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5786E542"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6D1608D0"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15D0CBA"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69BDE41B"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34E4C3EA"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473CC0B9"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0BA5573"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76CC0E6"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230D9CC"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57204CD3"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D30177E"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901F247"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AB8356F"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7E69A2B"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64B56253"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D89E9FD"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4EE24E99"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5AEE2C8E"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E302FC7"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9A5F096"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E0B77BF"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68FD9846"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63C7B6FB"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FC39731"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D8C351B"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56DDFB7D"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D05CA78"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2353231"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4DD3380C"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3B1A11AF"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2253193"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7EBCDCA"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4C427BC0"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D924586"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5F81F82D"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81AAFAA"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52D1D404"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56BF6D53"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8D1FB1F"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A9B924D"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3D487D19"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0F3FBEE"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4B1496C0"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6FE833EA"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3A1C94FD"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58C86D9"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B1E23FA"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3E56EC16"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7ABDFA9"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7B01DCE"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A741F49"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3E0F6E2"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86BFAE5"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3184DEE9"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51686191"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C73D81C"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3367B3E"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C22E7E5"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32270519"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DFB5FCF"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4F9745DD"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9601BEE"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71C61D5"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6E229A2"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D63EC10"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D641533"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38E3B3E"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2837ACA"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90A52E1"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6C1A3DC1"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45C018E7"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58833F3"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053DEFE9"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34297039"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34C3057D"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38B64A87"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4455E6C6"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E830994"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74134FD3"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3EA426C"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6D02EAF2"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3FC2B38"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C12CD00" w14:textId="77777777" w:rsidR="009604A4" w:rsidRPr="00B168A7" w:rsidRDefault="009604A4" w:rsidP="00E64F48">
            <w:pPr>
              <w:spacing w:line="300" w:lineRule="exact"/>
              <w:rPr>
                <w:rFonts w:asciiTheme="minorEastAsia" w:eastAsiaTheme="minorEastAsia" w:hAnsiTheme="minorEastAsia" w:hint="default"/>
                <w:color w:val="000000" w:themeColor="text1"/>
                <w:sz w:val="22"/>
                <w:szCs w:val="22"/>
              </w:rPr>
            </w:pPr>
          </w:p>
          <w:p w14:paraId="184F41AF" w14:textId="77777777" w:rsidR="009604A4" w:rsidRPr="00B168A7" w:rsidRDefault="009604A4" w:rsidP="00E64F48">
            <w:pPr>
              <w:spacing w:line="300" w:lineRule="exact"/>
              <w:rPr>
                <w:rFonts w:asciiTheme="minorEastAsia" w:eastAsiaTheme="minorEastAsia" w:hAnsiTheme="minorEastAsia" w:hint="default"/>
                <w:color w:val="000000" w:themeColor="text1"/>
                <w:sz w:val="22"/>
                <w:szCs w:val="22"/>
              </w:rPr>
            </w:pPr>
          </w:p>
          <w:p w14:paraId="33979165" w14:textId="77777777" w:rsidR="009604A4" w:rsidRPr="00B168A7" w:rsidRDefault="009604A4" w:rsidP="00E64F48">
            <w:pPr>
              <w:spacing w:line="300" w:lineRule="exact"/>
              <w:rPr>
                <w:rFonts w:asciiTheme="minorEastAsia" w:eastAsiaTheme="minorEastAsia" w:hAnsiTheme="minorEastAsia" w:hint="default"/>
                <w:color w:val="000000" w:themeColor="text1"/>
                <w:sz w:val="22"/>
                <w:szCs w:val="22"/>
              </w:rPr>
            </w:pPr>
          </w:p>
          <w:p w14:paraId="58B199B8" w14:textId="77777777" w:rsidR="009604A4" w:rsidRPr="00B168A7" w:rsidRDefault="009604A4" w:rsidP="00E64F48">
            <w:pPr>
              <w:spacing w:line="300" w:lineRule="exact"/>
              <w:rPr>
                <w:rFonts w:asciiTheme="minorEastAsia" w:eastAsiaTheme="minorEastAsia" w:hAnsiTheme="minorEastAsia" w:hint="default"/>
                <w:color w:val="000000" w:themeColor="text1"/>
                <w:sz w:val="22"/>
                <w:szCs w:val="22"/>
              </w:rPr>
            </w:pPr>
          </w:p>
          <w:p w14:paraId="3063135E" w14:textId="77777777" w:rsidR="009604A4" w:rsidRPr="00B168A7" w:rsidRDefault="009604A4" w:rsidP="00E64F48">
            <w:pPr>
              <w:spacing w:line="300" w:lineRule="exact"/>
              <w:rPr>
                <w:rFonts w:asciiTheme="minorEastAsia" w:eastAsiaTheme="minorEastAsia" w:hAnsiTheme="minorEastAsia" w:hint="default"/>
                <w:color w:val="000000" w:themeColor="text1"/>
                <w:sz w:val="22"/>
                <w:szCs w:val="22"/>
              </w:rPr>
            </w:pPr>
          </w:p>
          <w:p w14:paraId="63EAC9B9" w14:textId="77777777" w:rsidR="003C79DE" w:rsidRPr="00B168A7" w:rsidRDefault="003C79DE" w:rsidP="00E64F48">
            <w:pPr>
              <w:spacing w:line="300" w:lineRule="exact"/>
              <w:rPr>
                <w:rFonts w:asciiTheme="minorEastAsia" w:eastAsiaTheme="minorEastAsia" w:hAnsiTheme="minorEastAsia" w:hint="default"/>
                <w:color w:val="000000" w:themeColor="text1"/>
                <w:sz w:val="22"/>
                <w:szCs w:val="22"/>
              </w:rPr>
            </w:pPr>
          </w:p>
          <w:p w14:paraId="4149B079" w14:textId="77777777" w:rsidR="003C79DE" w:rsidRPr="00B168A7" w:rsidRDefault="003C79DE" w:rsidP="00E64F48">
            <w:pPr>
              <w:spacing w:line="300" w:lineRule="exact"/>
              <w:rPr>
                <w:rFonts w:asciiTheme="minorEastAsia" w:eastAsiaTheme="minorEastAsia" w:hAnsiTheme="minorEastAsia" w:hint="default"/>
                <w:color w:val="000000" w:themeColor="text1"/>
                <w:sz w:val="22"/>
                <w:szCs w:val="22"/>
              </w:rPr>
            </w:pPr>
          </w:p>
          <w:p w14:paraId="4303EBDF" w14:textId="77777777" w:rsidR="003C79DE" w:rsidRPr="00B168A7" w:rsidRDefault="003C79DE" w:rsidP="00E64F48">
            <w:pPr>
              <w:spacing w:line="300" w:lineRule="exact"/>
              <w:rPr>
                <w:rFonts w:asciiTheme="minorEastAsia" w:eastAsiaTheme="minorEastAsia" w:hAnsiTheme="minorEastAsia" w:hint="default"/>
                <w:color w:val="000000" w:themeColor="text1"/>
                <w:sz w:val="22"/>
                <w:szCs w:val="22"/>
              </w:rPr>
            </w:pPr>
          </w:p>
          <w:p w14:paraId="087CA2A8" w14:textId="77777777" w:rsidR="003C79DE" w:rsidRPr="00B168A7" w:rsidRDefault="003C79DE" w:rsidP="00E64F48">
            <w:pPr>
              <w:spacing w:line="300" w:lineRule="exact"/>
              <w:rPr>
                <w:rFonts w:asciiTheme="minorEastAsia" w:eastAsiaTheme="minorEastAsia" w:hAnsiTheme="minorEastAsia" w:hint="default"/>
                <w:color w:val="000000" w:themeColor="text1"/>
                <w:sz w:val="22"/>
                <w:szCs w:val="22"/>
              </w:rPr>
            </w:pPr>
          </w:p>
          <w:p w14:paraId="3078B5F0" w14:textId="77777777" w:rsidR="003C79DE" w:rsidRPr="00B168A7" w:rsidRDefault="003C79DE" w:rsidP="00E64F48">
            <w:pPr>
              <w:spacing w:line="300" w:lineRule="exact"/>
              <w:rPr>
                <w:rFonts w:asciiTheme="minorEastAsia" w:eastAsiaTheme="minorEastAsia" w:hAnsiTheme="minorEastAsia" w:hint="default"/>
                <w:color w:val="000000" w:themeColor="text1"/>
                <w:sz w:val="22"/>
                <w:szCs w:val="22"/>
              </w:rPr>
            </w:pPr>
          </w:p>
          <w:p w14:paraId="21E886CA" w14:textId="77777777" w:rsidR="003C79DE" w:rsidRPr="00B168A7" w:rsidRDefault="003C79DE" w:rsidP="00E64F48">
            <w:pPr>
              <w:spacing w:line="300" w:lineRule="exact"/>
              <w:rPr>
                <w:rFonts w:asciiTheme="minorEastAsia" w:eastAsiaTheme="minorEastAsia" w:hAnsiTheme="minorEastAsia" w:hint="default"/>
                <w:color w:val="000000" w:themeColor="text1"/>
                <w:sz w:val="22"/>
                <w:szCs w:val="22"/>
              </w:rPr>
            </w:pPr>
          </w:p>
          <w:p w14:paraId="7087BB9C" w14:textId="77777777" w:rsidR="003C79DE" w:rsidRPr="00B168A7" w:rsidRDefault="003C79DE" w:rsidP="00E64F48">
            <w:pPr>
              <w:spacing w:line="300" w:lineRule="exact"/>
              <w:rPr>
                <w:rFonts w:asciiTheme="minorEastAsia" w:eastAsiaTheme="minorEastAsia" w:hAnsiTheme="minorEastAsia" w:hint="default"/>
                <w:color w:val="000000" w:themeColor="text1"/>
                <w:sz w:val="22"/>
                <w:szCs w:val="22"/>
              </w:rPr>
            </w:pPr>
          </w:p>
          <w:p w14:paraId="223553C6" w14:textId="77777777" w:rsidR="003C79DE" w:rsidRPr="00B168A7" w:rsidRDefault="003C79DE" w:rsidP="00E64F48">
            <w:pPr>
              <w:spacing w:line="300" w:lineRule="exact"/>
              <w:rPr>
                <w:rFonts w:asciiTheme="minorEastAsia" w:eastAsiaTheme="minorEastAsia" w:hAnsiTheme="minorEastAsia" w:hint="default"/>
                <w:color w:val="000000" w:themeColor="text1"/>
                <w:sz w:val="22"/>
                <w:szCs w:val="22"/>
              </w:rPr>
            </w:pPr>
          </w:p>
          <w:p w14:paraId="72DB8F65" w14:textId="77777777" w:rsidR="003C79DE" w:rsidRPr="00B168A7" w:rsidRDefault="003C79DE" w:rsidP="00E64F48">
            <w:pPr>
              <w:spacing w:line="300" w:lineRule="exact"/>
              <w:rPr>
                <w:rFonts w:asciiTheme="minorEastAsia" w:eastAsiaTheme="minorEastAsia" w:hAnsiTheme="minorEastAsia" w:hint="default"/>
                <w:color w:val="000000" w:themeColor="text1"/>
                <w:sz w:val="22"/>
                <w:szCs w:val="22"/>
              </w:rPr>
            </w:pPr>
          </w:p>
          <w:p w14:paraId="6C1905EE" w14:textId="77777777" w:rsidR="003C79DE" w:rsidRPr="00B168A7" w:rsidRDefault="003C79DE" w:rsidP="00E64F48">
            <w:pPr>
              <w:spacing w:line="300" w:lineRule="exact"/>
              <w:rPr>
                <w:rFonts w:asciiTheme="minorEastAsia" w:eastAsiaTheme="minorEastAsia" w:hAnsiTheme="minorEastAsia" w:hint="default"/>
                <w:color w:val="000000" w:themeColor="text1"/>
                <w:sz w:val="22"/>
                <w:szCs w:val="22"/>
              </w:rPr>
            </w:pPr>
          </w:p>
          <w:p w14:paraId="17057F90" w14:textId="77777777" w:rsidR="003C79DE" w:rsidRPr="00B168A7" w:rsidRDefault="003C79DE" w:rsidP="00E64F48">
            <w:pPr>
              <w:spacing w:line="300" w:lineRule="exact"/>
              <w:rPr>
                <w:rFonts w:asciiTheme="minorEastAsia" w:eastAsiaTheme="minorEastAsia" w:hAnsiTheme="minorEastAsia" w:hint="default"/>
                <w:color w:val="000000" w:themeColor="text1"/>
                <w:sz w:val="22"/>
                <w:szCs w:val="22"/>
              </w:rPr>
            </w:pPr>
          </w:p>
          <w:p w14:paraId="48FB73C8" w14:textId="77777777" w:rsidR="00BC5068" w:rsidRPr="00B168A7" w:rsidRDefault="00BC5068" w:rsidP="00E64F48">
            <w:pPr>
              <w:spacing w:line="300" w:lineRule="exact"/>
              <w:rPr>
                <w:rFonts w:asciiTheme="minorEastAsia" w:eastAsiaTheme="minorEastAsia" w:hAnsiTheme="minorEastAsia" w:hint="default"/>
                <w:color w:val="000000" w:themeColor="text1"/>
                <w:sz w:val="22"/>
                <w:szCs w:val="22"/>
              </w:rPr>
            </w:pPr>
          </w:p>
          <w:p w14:paraId="71958988" w14:textId="77777777" w:rsidR="00BC5068" w:rsidRPr="00B168A7" w:rsidRDefault="00BC5068" w:rsidP="00E64F48">
            <w:pPr>
              <w:spacing w:line="300" w:lineRule="exact"/>
              <w:rPr>
                <w:rFonts w:asciiTheme="minorEastAsia" w:eastAsiaTheme="minorEastAsia" w:hAnsiTheme="minorEastAsia" w:hint="default"/>
                <w:color w:val="000000" w:themeColor="text1"/>
                <w:sz w:val="22"/>
                <w:szCs w:val="22"/>
              </w:rPr>
            </w:pPr>
          </w:p>
          <w:p w14:paraId="10CA2A5C" w14:textId="77777777" w:rsidR="00BC5068" w:rsidRPr="00B168A7" w:rsidRDefault="00BC5068" w:rsidP="00E64F48">
            <w:pPr>
              <w:spacing w:line="300" w:lineRule="exact"/>
              <w:rPr>
                <w:rFonts w:asciiTheme="minorEastAsia" w:eastAsiaTheme="minorEastAsia" w:hAnsiTheme="minorEastAsia" w:hint="default"/>
                <w:color w:val="000000" w:themeColor="text1"/>
                <w:sz w:val="22"/>
                <w:szCs w:val="22"/>
              </w:rPr>
            </w:pPr>
          </w:p>
          <w:p w14:paraId="36C7B9F4" w14:textId="77777777" w:rsidR="00BC5068" w:rsidRPr="00B168A7" w:rsidRDefault="00BC5068" w:rsidP="00E64F48">
            <w:pPr>
              <w:spacing w:line="300" w:lineRule="exact"/>
              <w:rPr>
                <w:rFonts w:asciiTheme="minorEastAsia" w:eastAsiaTheme="minorEastAsia" w:hAnsiTheme="minorEastAsia" w:hint="default"/>
                <w:color w:val="000000" w:themeColor="text1"/>
                <w:sz w:val="22"/>
                <w:szCs w:val="22"/>
              </w:rPr>
            </w:pPr>
          </w:p>
          <w:p w14:paraId="273597C4" w14:textId="77777777" w:rsidR="00BC5068" w:rsidRPr="00B168A7" w:rsidRDefault="00BC5068" w:rsidP="00E64F48">
            <w:pPr>
              <w:spacing w:line="300" w:lineRule="exact"/>
              <w:rPr>
                <w:rFonts w:asciiTheme="minorEastAsia" w:eastAsiaTheme="minorEastAsia" w:hAnsiTheme="minorEastAsia" w:hint="default"/>
                <w:color w:val="000000" w:themeColor="text1"/>
                <w:sz w:val="22"/>
                <w:szCs w:val="22"/>
              </w:rPr>
            </w:pPr>
          </w:p>
          <w:p w14:paraId="4E0BF0AD" w14:textId="77777777" w:rsidR="00BC5068" w:rsidRPr="00B168A7" w:rsidRDefault="00BC5068" w:rsidP="00E64F48">
            <w:pPr>
              <w:spacing w:line="300" w:lineRule="exact"/>
              <w:rPr>
                <w:rFonts w:asciiTheme="minorEastAsia" w:eastAsiaTheme="minorEastAsia" w:hAnsiTheme="minorEastAsia" w:hint="default"/>
                <w:color w:val="000000" w:themeColor="text1"/>
                <w:sz w:val="22"/>
                <w:szCs w:val="22"/>
              </w:rPr>
            </w:pPr>
          </w:p>
          <w:p w14:paraId="3B1CF8B6" w14:textId="77777777" w:rsidR="00BC5068" w:rsidRPr="00B168A7" w:rsidRDefault="00BC5068" w:rsidP="00E64F48">
            <w:pPr>
              <w:spacing w:line="300" w:lineRule="exact"/>
              <w:rPr>
                <w:rFonts w:asciiTheme="minorEastAsia" w:eastAsiaTheme="minorEastAsia" w:hAnsiTheme="minorEastAsia" w:hint="default"/>
                <w:color w:val="000000" w:themeColor="text1"/>
                <w:sz w:val="22"/>
                <w:szCs w:val="22"/>
              </w:rPr>
            </w:pPr>
          </w:p>
          <w:p w14:paraId="617E2C1E" w14:textId="77777777" w:rsidR="00BC5068" w:rsidRPr="00B168A7" w:rsidRDefault="00BC5068" w:rsidP="00E64F48">
            <w:pPr>
              <w:spacing w:line="300" w:lineRule="exact"/>
              <w:rPr>
                <w:rFonts w:asciiTheme="minorEastAsia" w:eastAsiaTheme="minorEastAsia" w:hAnsiTheme="minorEastAsia" w:hint="default"/>
                <w:color w:val="000000" w:themeColor="text1"/>
                <w:sz w:val="22"/>
                <w:szCs w:val="22"/>
              </w:rPr>
            </w:pPr>
          </w:p>
          <w:p w14:paraId="406F581C" w14:textId="77777777" w:rsidR="00BC5068" w:rsidRPr="00B168A7" w:rsidRDefault="00BC5068" w:rsidP="00E64F48">
            <w:pPr>
              <w:spacing w:line="300" w:lineRule="exact"/>
              <w:rPr>
                <w:rFonts w:asciiTheme="minorEastAsia" w:eastAsiaTheme="minorEastAsia" w:hAnsiTheme="minorEastAsia" w:hint="default"/>
                <w:color w:val="000000" w:themeColor="text1"/>
                <w:sz w:val="22"/>
                <w:szCs w:val="22"/>
              </w:rPr>
            </w:pPr>
          </w:p>
          <w:p w14:paraId="0A940284" w14:textId="77777777" w:rsidR="00BC5068" w:rsidRPr="00B168A7" w:rsidRDefault="00BC5068" w:rsidP="00E64F48">
            <w:pPr>
              <w:spacing w:line="300" w:lineRule="exact"/>
              <w:rPr>
                <w:rFonts w:asciiTheme="minorEastAsia" w:eastAsiaTheme="minorEastAsia" w:hAnsiTheme="minorEastAsia" w:hint="default"/>
                <w:color w:val="000000" w:themeColor="text1"/>
                <w:sz w:val="22"/>
                <w:szCs w:val="22"/>
              </w:rPr>
            </w:pPr>
          </w:p>
          <w:p w14:paraId="6B313B59" w14:textId="77777777" w:rsidR="00BC5068" w:rsidRPr="00B168A7" w:rsidRDefault="00BC5068" w:rsidP="00E64F48">
            <w:pPr>
              <w:spacing w:line="300" w:lineRule="exact"/>
              <w:rPr>
                <w:rFonts w:asciiTheme="minorEastAsia" w:eastAsiaTheme="minorEastAsia" w:hAnsiTheme="minorEastAsia" w:hint="default"/>
                <w:color w:val="000000" w:themeColor="text1"/>
                <w:sz w:val="22"/>
                <w:szCs w:val="22"/>
              </w:rPr>
            </w:pPr>
          </w:p>
          <w:p w14:paraId="5ABEA46A" w14:textId="77777777" w:rsidR="00BA63D3" w:rsidRPr="00B168A7" w:rsidRDefault="00BA63D3" w:rsidP="00E64F48">
            <w:pPr>
              <w:spacing w:line="300" w:lineRule="exact"/>
              <w:rPr>
                <w:rFonts w:asciiTheme="minorEastAsia" w:eastAsiaTheme="minorEastAsia" w:hAnsiTheme="minorEastAsia" w:hint="default"/>
                <w:color w:val="000000" w:themeColor="text1"/>
                <w:sz w:val="22"/>
                <w:szCs w:val="22"/>
              </w:rPr>
            </w:pPr>
          </w:p>
          <w:p w14:paraId="5EB663AD" w14:textId="77777777" w:rsidR="00EF32BF" w:rsidRPr="00B168A7" w:rsidRDefault="00EF32BF" w:rsidP="00E64F48">
            <w:pPr>
              <w:spacing w:line="300" w:lineRule="exact"/>
              <w:rPr>
                <w:rFonts w:asciiTheme="minorEastAsia" w:eastAsiaTheme="minorEastAsia" w:hAnsiTheme="minorEastAsia" w:hint="default"/>
                <w:color w:val="000000" w:themeColor="text1"/>
                <w:sz w:val="22"/>
                <w:szCs w:val="22"/>
              </w:rPr>
            </w:pPr>
          </w:p>
          <w:p w14:paraId="161AD6A4" w14:textId="77777777" w:rsidR="00EF32BF" w:rsidRPr="00B168A7" w:rsidRDefault="00EF32BF" w:rsidP="00E64F48">
            <w:pPr>
              <w:spacing w:line="300" w:lineRule="exact"/>
              <w:rPr>
                <w:rFonts w:asciiTheme="minorEastAsia" w:eastAsiaTheme="minorEastAsia" w:hAnsiTheme="minorEastAsia" w:hint="default"/>
                <w:color w:val="000000" w:themeColor="text1"/>
                <w:sz w:val="22"/>
                <w:szCs w:val="22"/>
              </w:rPr>
            </w:pPr>
          </w:p>
          <w:p w14:paraId="1EA90F8C" w14:textId="77777777" w:rsidR="00EF32BF" w:rsidRPr="00B168A7" w:rsidRDefault="00EF32BF" w:rsidP="00E64F48">
            <w:pPr>
              <w:spacing w:line="300" w:lineRule="exact"/>
              <w:rPr>
                <w:rFonts w:asciiTheme="minorEastAsia" w:eastAsiaTheme="minorEastAsia" w:hAnsiTheme="minorEastAsia" w:hint="default"/>
                <w:color w:val="000000" w:themeColor="text1"/>
                <w:sz w:val="22"/>
                <w:szCs w:val="22"/>
              </w:rPr>
            </w:pPr>
          </w:p>
          <w:p w14:paraId="56C629A7" w14:textId="77777777" w:rsidR="00EF32BF" w:rsidRPr="00B168A7" w:rsidRDefault="00EF32BF" w:rsidP="00E64F48">
            <w:pPr>
              <w:spacing w:line="300" w:lineRule="exact"/>
              <w:rPr>
                <w:rFonts w:asciiTheme="minorEastAsia" w:eastAsiaTheme="minorEastAsia" w:hAnsiTheme="minorEastAsia" w:hint="default"/>
                <w:color w:val="000000" w:themeColor="text1"/>
                <w:sz w:val="22"/>
                <w:szCs w:val="22"/>
              </w:rPr>
            </w:pPr>
          </w:p>
          <w:p w14:paraId="0B38C390" w14:textId="77777777" w:rsidR="00EF32BF" w:rsidRPr="00B168A7" w:rsidRDefault="00EF32BF" w:rsidP="00E64F48">
            <w:pPr>
              <w:spacing w:line="300" w:lineRule="exact"/>
              <w:rPr>
                <w:rFonts w:asciiTheme="minorEastAsia" w:eastAsiaTheme="minorEastAsia" w:hAnsiTheme="minorEastAsia" w:hint="default"/>
                <w:color w:val="000000" w:themeColor="text1"/>
                <w:sz w:val="22"/>
                <w:szCs w:val="22"/>
              </w:rPr>
            </w:pPr>
          </w:p>
          <w:p w14:paraId="1BB32143" w14:textId="77777777" w:rsidR="00EF32BF" w:rsidRPr="00B168A7" w:rsidRDefault="00EF32BF" w:rsidP="00E64F48">
            <w:pPr>
              <w:spacing w:line="300" w:lineRule="exact"/>
              <w:rPr>
                <w:rFonts w:asciiTheme="minorEastAsia" w:eastAsiaTheme="minorEastAsia" w:hAnsiTheme="minorEastAsia" w:hint="default"/>
                <w:color w:val="000000" w:themeColor="text1"/>
                <w:sz w:val="22"/>
                <w:szCs w:val="22"/>
              </w:rPr>
            </w:pPr>
          </w:p>
          <w:p w14:paraId="420FD8C9"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74FC81DD"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数量算出書、数量調書については、複数者による検算を行うこと。</w:t>
            </w:r>
          </w:p>
          <w:p w14:paraId="160EFC3D"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57EF7ADD"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9494DCC" w14:textId="77777777" w:rsidR="009604A4" w:rsidRPr="00B168A7" w:rsidRDefault="009604A4" w:rsidP="00E64F48">
            <w:pPr>
              <w:spacing w:line="300" w:lineRule="exact"/>
              <w:rPr>
                <w:rFonts w:asciiTheme="minorEastAsia" w:eastAsiaTheme="minorEastAsia" w:hAnsiTheme="minorEastAsia" w:hint="default"/>
                <w:color w:val="000000" w:themeColor="text1"/>
                <w:sz w:val="22"/>
                <w:szCs w:val="22"/>
              </w:rPr>
            </w:pPr>
          </w:p>
          <w:p w14:paraId="2C3A58F6"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5573A4A4"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ｆ．に同じ。</w:t>
            </w:r>
          </w:p>
          <w:p w14:paraId="50800829"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5AC5EBE7"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75F7E30B"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p>
          <w:p w14:paraId="41CE0CF0"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18D33B6A" w14:textId="77777777" w:rsidR="009604A4" w:rsidRPr="00B168A7" w:rsidRDefault="009604A4" w:rsidP="00E64F48">
            <w:pPr>
              <w:spacing w:line="300" w:lineRule="exact"/>
              <w:rPr>
                <w:rFonts w:asciiTheme="minorEastAsia" w:eastAsiaTheme="minorEastAsia" w:hAnsiTheme="minorEastAsia" w:hint="default"/>
                <w:color w:val="000000" w:themeColor="text1"/>
                <w:sz w:val="22"/>
                <w:szCs w:val="22"/>
              </w:rPr>
            </w:pPr>
          </w:p>
          <w:p w14:paraId="7A9B1E62" w14:textId="77777777" w:rsidR="00ED72A4" w:rsidRPr="00B168A7" w:rsidRDefault="00ED72A4" w:rsidP="00E64F48">
            <w:pPr>
              <w:spacing w:line="300" w:lineRule="exact"/>
              <w:rPr>
                <w:rFonts w:asciiTheme="minorEastAsia" w:eastAsiaTheme="minorEastAsia" w:hAnsiTheme="minorEastAsia" w:hint="default"/>
                <w:color w:val="000000" w:themeColor="text1"/>
                <w:sz w:val="22"/>
                <w:szCs w:val="22"/>
              </w:rPr>
            </w:pPr>
          </w:p>
          <w:p w14:paraId="2BE97D61" w14:textId="77777777" w:rsidR="00E64F48" w:rsidRPr="00B168A7" w:rsidRDefault="00E64F48" w:rsidP="00E64F48">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ｆ．に同じ。</w:t>
            </w:r>
          </w:p>
          <w:p w14:paraId="377BBBBE" w14:textId="77777777" w:rsidR="00DF00E4" w:rsidRPr="00B168A7" w:rsidRDefault="00DF00E4" w:rsidP="00FE0DFD">
            <w:pPr>
              <w:spacing w:line="300" w:lineRule="exact"/>
              <w:rPr>
                <w:rFonts w:asciiTheme="minorEastAsia" w:eastAsiaTheme="minorEastAsia" w:hAnsiTheme="minorEastAsia" w:hint="default"/>
                <w:color w:val="000000" w:themeColor="text1"/>
                <w:spacing w:val="-1"/>
                <w:sz w:val="22"/>
                <w:szCs w:val="22"/>
              </w:rPr>
            </w:pPr>
          </w:p>
          <w:p w14:paraId="20DE4922"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AA8606A"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8878BC9"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30A9097"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75999FE"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3757466"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BFF56B4"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DAE1593"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A7E8E9B"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431A0DB"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EF4D584"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1AFE86C"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47424F1"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6BA03C1"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92EB132"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F5099D6"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22A9C4E"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7BB3606"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4146E46"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ED77B6D"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BA6D226"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9D8D593"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E860CBE"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7A3B288"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E04FF9F" w14:textId="77777777" w:rsidR="00F7761D" w:rsidRPr="00B168A7"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0CF4609" w14:textId="77777777" w:rsidR="009604A4" w:rsidRPr="00B168A7" w:rsidRDefault="009604A4" w:rsidP="00FE0DFD">
            <w:pPr>
              <w:spacing w:line="300" w:lineRule="exact"/>
              <w:rPr>
                <w:rFonts w:asciiTheme="minorEastAsia" w:eastAsiaTheme="minorEastAsia" w:hAnsiTheme="minorEastAsia" w:hint="default"/>
                <w:color w:val="000000" w:themeColor="text1"/>
                <w:spacing w:val="-1"/>
                <w:sz w:val="22"/>
                <w:szCs w:val="22"/>
              </w:rPr>
            </w:pPr>
          </w:p>
          <w:p w14:paraId="0ABEA7DB" w14:textId="77777777" w:rsidR="009604A4" w:rsidRPr="00B168A7" w:rsidRDefault="009604A4" w:rsidP="00FE0DFD">
            <w:pPr>
              <w:spacing w:line="300" w:lineRule="exact"/>
              <w:rPr>
                <w:rFonts w:asciiTheme="minorEastAsia" w:eastAsiaTheme="minorEastAsia" w:hAnsiTheme="minorEastAsia" w:hint="default"/>
                <w:color w:val="000000" w:themeColor="text1"/>
                <w:spacing w:val="-1"/>
                <w:sz w:val="22"/>
                <w:szCs w:val="22"/>
              </w:rPr>
            </w:pPr>
          </w:p>
          <w:p w14:paraId="4F3A3534" w14:textId="77777777" w:rsidR="009604A4" w:rsidRPr="00B168A7" w:rsidRDefault="009604A4" w:rsidP="00FE0DFD">
            <w:pPr>
              <w:spacing w:line="300" w:lineRule="exact"/>
              <w:rPr>
                <w:rFonts w:asciiTheme="minorEastAsia" w:eastAsiaTheme="minorEastAsia" w:hAnsiTheme="minorEastAsia" w:hint="default"/>
                <w:color w:val="000000" w:themeColor="text1"/>
                <w:spacing w:val="-1"/>
                <w:sz w:val="22"/>
                <w:szCs w:val="22"/>
              </w:rPr>
            </w:pPr>
          </w:p>
          <w:p w14:paraId="0717F206" w14:textId="77777777" w:rsidR="00EF32BF" w:rsidRPr="00B168A7" w:rsidRDefault="00EF32BF" w:rsidP="00FE0DFD">
            <w:pPr>
              <w:spacing w:line="300" w:lineRule="exact"/>
              <w:rPr>
                <w:rFonts w:asciiTheme="minorEastAsia" w:eastAsiaTheme="minorEastAsia" w:hAnsiTheme="minorEastAsia" w:hint="default"/>
                <w:color w:val="000000" w:themeColor="text1"/>
                <w:spacing w:val="-1"/>
                <w:sz w:val="22"/>
                <w:szCs w:val="22"/>
              </w:rPr>
            </w:pPr>
          </w:p>
          <w:p w14:paraId="3CAC7366" w14:textId="77777777" w:rsidR="009604A4" w:rsidRPr="00B168A7" w:rsidRDefault="009604A4" w:rsidP="00FE0DFD">
            <w:pPr>
              <w:spacing w:line="300" w:lineRule="exact"/>
              <w:rPr>
                <w:rFonts w:asciiTheme="minorEastAsia" w:eastAsiaTheme="minorEastAsia" w:hAnsiTheme="minorEastAsia" w:hint="default"/>
                <w:color w:val="000000" w:themeColor="text1"/>
                <w:spacing w:val="-1"/>
                <w:sz w:val="22"/>
                <w:szCs w:val="22"/>
              </w:rPr>
            </w:pPr>
          </w:p>
          <w:p w14:paraId="3ED3D1C4" w14:textId="77777777" w:rsidR="00EF32BF" w:rsidRPr="00B168A7" w:rsidRDefault="00EF32BF" w:rsidP="00FE0DFD">
            <w:pPr>
              <w:spacing w:line="300" w:lineRule="exact"/>
              <w:rPr>
                <w:rFonts w:asciiTheme="minorEastAsia" w:eastAsiaTheme="minorEastAsia" w:hAnsiTheme="minorEastAsia" w:hint="default"/>
                <w:color w:val="000000" w:themeColor="text1"/>
                <w:spacing w:val="-1"/>
                <w:sz w:val="22"/>
                <w:szCs w:val="22"/>
              </w:rPr>
            </w:pPr>
          </w:p>
        </w:tc>
      </w:tr>
      <w:tr w:rsidR="00B168A7" w:rsidRPr="00B168A7" w14:paraId="63DD8B59" w14:textId="77777777" w:rsidTr="00053CFA">
        <w:trPr>
          <w:trHeight w:val="3528"/>
          <w:jc w:val="center"/>
        </w:trPr>
        <w:tc>
          <w:tcPr>
            <w:tcW w:w="8583" w:type="dxa"/>
            <w:gridSpan w:val="3"/>
          </w:tcPr>
          <w:p w14:paraId="642F11E1" w14:textId="77777777" w:rsidR="00DF00E4" w:rsidRPr="00B168A7" w:rsidRDefault="00DF00E4"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・新築工事</w:t>
            </w:r>
          </w:p>
          <w:p w14:paraId="7CCDD3C7" w14:textId="77777777" w:rsidR="00DF00E4" w:rsidRPr="00B168A7" w:rsidRDefault="00DF00E4" w:rsidP="00852F26">
            <w:pPr>
              <w:spacing w:line="300" w:lineRule="exact"/>
              <w:ind w:left="509" w:hanging="50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1)建築・電気設備・機械設備の各設計図の審査用資料を履行期限の○○日前までに監督員に提出する。</w:t>
            </w:r>
          </w:p>
          <w:p w14:paraId="7F4280D6" w14:textId="77777777" w:rsidR="00DF00E4" w:rsidRPr="00B168A7" w:rsidRDefault="00DF00E4" w:rsidP="00852F26">
            <w:pPr>
              <w:spacing w:line="300" w:lineRule="exact"/>
              <w:ind w:left="509" w:hanging="50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2)構造部・構造計算書、省エネルギー計算書・関係図面については、各設計図面が確定する前に、監督員に提出して審査を受けるものとする。</w:t>
            </w:r>
          </w:p>
          <w:p w14:paraId="35558236" w14:textId="77777777" w:rsidR="00D35B5D" w:rsidRPr="00B168A7" w:rsidRDefault="00DF00E4" w:rsidP="00852F26">
            <w:pPr>
              <w:spacing w:line="300" w:lineRule="exact"/>
              <w:ind w:left="509" w:hanging="50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3)建築積算、電気設備積算、機械設備積算の審査用資料を履行期限の○○日前までに監督員に提出する。</w:t>
            </w:r>
          </w:p>
          <w:p w14:paraId="2C711DD2" w14:textId="50042C42" w:rsidR="00DF00E4" w:rsidRPr="00B168A7" w:rsidRDefault="00DF00E4" w:rsidP="00852F26">
            <w:pPr>
              <w:spacing w:line="300" w:lineRule="exact"/>
              <w:ind w:left="509" w:hanging="509"/>
              <w:rPr>
                <w:rFonts w:asciiTheme="minorEastAsia" w:eastAsiaTheme="minorEastAsia" w:hAnsiTheme="minorEastAsia" w:hint="default"/>
                <w:color w:val="000000" w:themeColor="text1"/>
                <w:sz w:val="22"/>
                <w:szCs w:val="22"/>
              </w:rPr>
            </w:pPr>
          </w:p>
          <w:p w14:paraId="0A91D0B7" w14:textId="77777777" w:rsidR="00DF00E4" w:rsidRPr="00B168A7" w:rsidRDefault="00DF00E4" w:rsidP="00FE0DFD">
            <w:pPr>
              <w:spacing w:line="300" w:lineRule="exact"/>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・改修工事</w:t>
            </w:r>
          </w:p>
          <w:p w14:paraId="1700C4A4" w14:textId="77777777" w:rsidR="00DF00E4" w:rsidRPr="00B168A7" w:rsidRDefault="00DF00E4" w:rsidP="00852F26">
            <w:pPr>
              <w:spacing w:line="300" w:lineRule="exact"/>
              <w:ind w:left="509" w:hanging="50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1)審査用資料を履行期限の○○日前までに監督員に提出する。</w:t>
            </w:r>
          </w:p>
          <w:p w14:paraId="138477FC" w14:textId="77777777" w:rsidR="00DF00E4" w:rsidRPr="00B168A7" w:rsidRDefault="00DF00E4" w:rsidP="001C17B8">
            <w:pPr>
              <w:spacing w:line="300" w:lineRule="exact"/>
              <w:ind w:left="509" w:hanging="50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2)建築積算、電気設備積算、機械設備積算については、履行期限の○○日前までに監督員に提出する。</w:t>
            </w:r>
          </w:p>
          <w:p w14:paraId="5BFBBF0F" w14:textId="77777777" w:rsidR="00D35B5D" w:rsidRPr="00B168A7" w:rsidRDefault="00D35B5D" w:rsidP="001C17B8">
            <w:pPr>
              <w:spacing w:line="300" w:lineRule="exact"/>
              <w:ind w:left="509" w:hanging="509"/>
              <w:rPr>
                <w:rFonts w:asciiTheme="minorEastAsia" w:eastAsiaTheme="minorEastAsia" w:hAnsiTheme="minorEastAsia" w:hint="default"/>
                <w:color w:val="000000" w:themeColor="text1"/>
                <w:spacing w:val="-1"/>
                <w:sz w:val="22"/>
                <w:szCs w:val="22"/>
              </w:rPr>
            </w:pPr>
          </w:p>
        </w:tc>
      </w:tr>
    </w:tbl>
    <w:p w14:paraId="6DFE88D0" w14:textId="77777777" w:rsidR="00B10847" w:rsidRPr="00B168A7" w:rsidRDefault="00B10847" w:rsidP="00B10847">
      <w:pPr>
        <w:tabs>
          <w:tab w:val="left" w:pos="770"/>
        </w:tabs>
        <w:spacing w:line="300" w:lineRule="exact"/>
        <w:ind w:left="1035" w:hangingChars="450" w:hanging="1035"/>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（注）</w:t>
      </w:r>
      <w:r w:rsidRPr="00B168A7">
        <w:rPr>
          <w:rFonts w:asciiTheme="minorEastAsia" w:eastAsiaTheme="minorEastAsia" w:hAnsiTheme="minorEastAsia" w:hint="default"/>
          <w:color w:val="000000" w:themeColor="text1"/>
          <w:sz w:val="22"/>
          <w:szCs w:val="22"/>
        </w:rPr>
        <w:tab/>
      </w:r>
      <w:r w:rsidRPr="00B168A7">
        <w:rPr>
          <w:rFonts w:asciiTheme="minorEastAsia" w:eastAsiaTheme="minorEastAsia" w:hAnsiTheme="minorEastAsia"/>
          <w:color w:val="000000" w:themeColor="text1"/>
          <w:sz w:val="22"/>
          <w:szCs w:val="22"/>
        </w:rPr>
        <w:t>：建築（構造）の成果物は、建築（意匠）基本設計の成果物の中に含めることができる。</w:t>
      </w:r>
    </w:p>
    <w:p w14:paraId="45B0B0C8" w14:textId="6726A91F" w:rsidR="00B10847" w:rsidRPr="00B168A7" w:rsidRDefault="00B10847" w:rsidP="00B10847">
      <w:pPr>
        <w:tabs>
          <w:tab w:val="left" w:pos="770"/>
        </w:tabs>
        <w:spacing w:line="300" w:lineRule="exact"/>
        <w:ind w:left="1026" w:hangingChars="450" w:hanging="1026"/>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hint="default"/>
          <w:color w:val="000000" w:themeColor="text1"/>
          <w:spacing w:val="-1"/>
          <w:sz w:val="22"/>
          <w:szCs w:val="22"/>
        </w:rPr>
        <w:tab/>
      </w:r>
      <w:r w:rsidRPr="00B168A7">
        <w:rPr>
          <w:rFonts w:asciiTheme="minorEastAsia" w:eastAsiaTheme="minorEastAsia" w:hAnsiTheme="minorEastAsia"/>
          <w:color w:val="000000" w:themeColor="text1"/>
          <w:sz w:val="22"/>
          <w:szCs w:val="22"/>
        </w:rPr>
        <w:t>：設計図は、適宜、追加してもよい。</w:t>
      </w:r>
    </w:p>
    <w:p w14:paraId="267ABAA1" w14:textId="77777777" w:rsidR="00B10847" w:rsidRPr="00B168A7" w:rsidRDefault="00B10847" w:rsidP="00B10847">
      <w:pPr>
        <w:tabs>
          <w:tab w:val="left" w:pos="770"/>
        </w:tabs>
        <w:spacing w:line="300" w:lineRule="exact"/>
        <w:ind w:left="1035" w:hangingChars="450" w:hanging="1035"/>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hint="default"/>
          <w:color w:val="000000" w:themeColor="text1"/>
          <w:sz w:val="22"/>
          <w:szCs w:val="22"/>
        </w:rPr>
        <w:tab/>
      </w:r>
      <w:r w:rsidRPr="00B168A7">
        <w:rPr>
          <w:rFonts w:asciiTheme="minorEastAsia" w:eastAsiaTheme="minorEastAsia" w:hAnsiTheme="minorEastAsia"/>
          <w:color w:val="000000" w:themeColor="text1"/>
          <w:sz w:val="22"/>
          <w:szCs w:val="22"/>
        </w:rPr>
        <w:t>：成果物は、監督員の指示により、製本とする。</w:t>
      </w:r>
    </w:p>
    <w:p w14:paraId="4D568163" w14:textId="6A452084" w:rsidR="00B10847" w:rsidRPr="00B168A7" w:rsidRDefault="00B10847" w:rsidP="00B10847">
      <w:pPr>
        <w:tabs>
          <w:tab w:val="left" w:pos="770"/>
        </w:tabs>
        <w:spacing w:line="300" w:lineRule="exact"/>
        <w:ind w:left="1035" w:hangingChars="450" w:hanging="1035"/>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hint="default"/>
          <w:color w:val="000000" w:themeColor="text1"/>
          <w:sz w:val="22"/>
          <w:szCs w:val="22"/>
        </w:rPr>
        <w:tab/>
      </w:r>
      <w:r w:rsidRPr="00B168A7">
        <w:rPr>
          <w:rFonts w:asciiTheme="minorEastAsia" w:eastAsiaTheme="minorEastAsia" w:hAnsiTheme="minorEastAsia"/>
          <w:color w:val="000000" w:themeColor="text1"/>
          <w:sz w:val="22"/>
          <w:szCs w:val="22"/>
        </w:rPr>
        <w:t>：電子データの提出については、「福島県電子納品運用ガイド</w:t>
      </w:r>
      <w:r w:rsidR="005F5BC8" w:rsidRPr="001B7632">
        <w:rPr>
          <w:rFonts w:asciiTheme="minorEastAsia" w:eastAsiaTheme="minorEastAsia" w:hAnsiTheme="minorEastAsia"/>
          <w:color w:val="auto"/>
          <w:sz w:val="22"/>
          <w:szCs w:val="22"/>
        </w:rPr>
        <w:t>ラ</w:t>
      </w:r>
      <w:r w:rsidRPr="00B168A7">
        <w:rPr>
          <w:rFonts w:asciiTheme="minorEastAsia" w:eastAsiaTheme="minorEastAsia" w:hAnsiTheme="minorEastAsia"/>
          <w:color w:val="000000" w:themeColor="text1"/>
          <w:sz w:val="22"/>
          <w:szCs w:val="22"/>
        </w:rPr>
        <w:t>イン」、「建築設計業務等電子納品要領」及び「建築CAD図面作成要領（案）」による。</w:t>
      </w:r>
    </w:p>
    <w:p w14:paraId="1544E5B6" w14:textId="77777777" w:rsidR="009604A4" w:rsidRPr="00B168A7" w:rsidRDefault="00302966" w:rsidP="00302966">
      <w:pPr>
        <w:spacing w:line="300" w:lineRule="exact"/>
        <w:ind w:leftChars="-1" w:left="-2" w:rightChars="127" w:right="279" w:firstLine="427"/>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hint="default"/>
          <w:color w:val="000000" w:themeColor="text1"/>
          <w:sz w:val="22"/>
          <w:szCs w:val="22"/>
        </w:rPr>
        <w:br w:type="page"/>
      </w:r>
    </w:p>
    <w:p w14:paraId="0F2D2A85" w14:textId="77777777" w:rsidR="00DF00E4" w:rsidRPr="00B168A7" w:rsidRDefault="00DF00E4" w:rsidP="00FE0DFD">
      <w:pPr>
        <w:spacing w:line="300" w:lineRule="exact"/>
        <w:rPr>
          <w:rFonts w:asciiTheme="majorEastAsia" w:eastAsiaTheme="majorEastAsia" w:hAnsiTheme="majorEastAsia" w:hint="default"/>
          <w:color w:val="000000" w:themeColor="text1"/>
          <w:spacing w:val="-1"/>
          <w:sz w:val="24"/>
          <w:szCs w:val="24"/>
        </w:rPr>
      </w:pPr>
      <w:r w:rsidRPr="00B168A7">
        <w:rPr>
          <w:rFonts w:asciiTheme="majorEastAsia" w:eastAsiaTheme="majorEastAsia" w:hAnsiTheme="majorEastAsia"/>
          <w:color w:val="000000" w:themeColor="text1"/>
          <w:sz w:val="24"/>
          <w:szCs w:val="24"/>
        </w:rPr>
        <w:t>Ⅲ．成果物等の納入部数</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450"/>
        <w:gridCol w:w="4033"/>
        <w:gridCol w:w="3685"/>
      </w:tblGrid>
      <w:tr w:rsidR="00B168A7" w:rsidRPr="00B168A7" w14:paraId="69DECC53" w14:textId="77777777" w:rsidTr="00C441C6">
        <w:trPr>
          <w:trHeight w:hRule="exact" w:val="548"/>
          <w:jc w:val="center"/>
        </w:trPr>
        <w:tc>
          <w:tcPr>
            <w:tcW w:w="8843" w:type="dxa"/>
            <w:gridSpan w:val="4"/>
            <w:vAlign w:val="center"/>
          </w:tcPr>
          <w:p w14:paraId="52C4FB05" w14:textId="77777777" w:rsidR="00EA26E2" w:rsidRPr="00B168A7" w:rsidRDefault="00053CFA" w:rsidP="00053CFA">
            <w:pPr>
              <w:spacing w:line="300" w:lineRule="exact"/>
              <w:jc w:val="center"/>
              <w:rPr>
                <w:rFonts w:asciiTheme="majorEastAsia" w:eastAsiaTheme="majorEastAsia" w:hAnsiTheme="majorEastAsia" w:hint="default"/>
                <w:color w:val="000000" w:themeColor="text1"/>
                <w:spacing w:val="-1"/>
                <w:sz w:val="22"/>
                <w:szCs w:val="22"/>
              </w:rPr>
            </w:pPr>
            <w:r w:rsidRPr="00B168A7">
              <w:rPr>
                <w:rFonts w:asciiTheme="majorEastAsia" w:eastAsiaTheme="majorEastAsia" w:hAnsiTheme="majorEastAsia"/>
                <w:color w:val="000000" w:themeColor="text1"/>
                <w:sz w:val="22"/>
                <w:szCs w:val="22"/>
              </w:rPr>
              <w:t xml:space="preserve">基　本　設　計　・　</w:t>
            </w:r>
            <w:r w:rsidR="00EA26E2" w:rsidRPr="00B168A7">
              <w:rPr>
                <w:rFonts w:asciiTheme="majorEastAsia" w:eastAsiaTheme="majorEastAsia" w:hAnsiTheme="majorEastAsia"/>
                <w:color w:val="000000" w:themeColor="text1"/>
                <w:sz w:val="22"/>
                <w:szCs w:val="22"/>
              </w:rPr>
              <w:t>実</w:t>
            </w:r>
            <w:r w:rsidRPr="00B168A7">
              <w:rPr>
                <w:rFonts w:asciiTheme="majorEastAsia" w:eastAsiaTheme="majorEastAsia" w:hAnsiTheme="majorEastAsia"/>
                <w:color w:val="000000" w:themeColor="text1"/>
                <w:sz w:val="22"/>
                <w:szCs w:val="22"/>
              </w:rPr>
              <w:t xml:space="preserve">　</w:t>
            </w:r>
            <w:r w:rsidR="00EA26E2" w:rsidRPr="00B168A7">
              <w:rPr>
                <w:rFonts w:asciiTheme="majorEastAsia" w:eastAsiaTheme="majorEastAsia" w:hAnsiTheme="majorEastAsia"/>
                <w:color w:val="000000" w:themeColor="text1"/>
                <w:sz w:val="22"/>
                <w:szCs w:val="22"/>
              </w:rPr>
              <w:t>施</w:t>
            </w:r>
            <w:r w:rsidRPr="00B168A7">
              <w:rPr>
                <w:rFonts w:asciiTheme="majorEastAsia" w:eastAsiaTheme="majorEastAsia" w:hAnsiTheme="majorEastAsia"/>
                <w:color w:val="000000" w:themeColor="text1"/>
                <w:sz w:val="22"/>
                <w:szCs w:val="22"/>
              </w:rPr>
              <w:t xml:space="preserve">　</w:t>
            </w:r>
            <w:r w:rsidR="00EA26E2" w:rsidRPr="00B168A7">
              <w:rPr>
                <w:rFonts w:asciiTheme="majorEastAsia" w:eastAsiaTheme="majorEastAsia" w:hAnsiTheme="majorEastAsia"/>
                <w:color w:val="000000" w:themeColor="text1"/>
                <w:sz w:val="22"/>
                <w:szCs w:val="22"/>
              </w:rPr>
              <w:t>設</w:t>
            </w:r>
            <w:r w:rsidRPr="00B168A7">
              <w:rPr>
                <w:rFonts w:asciiTheme="majorEastAsia" w:eastAsiaTheme="majorEastAsia" w:hAnsiTheme="majorEastAsia"/>
                <w:color w:val="000000" w:themeColor="text1"/>
                <w:sz w:val="22"/>
                <w:szCs w:val="22"/>
              </w:rPr>
              <w:t xml:space="preserve">　</w:t>
            </w:r>
            <w:r w:rsidR="00EA26E2" w:rsidRPr="00B168A7">
              <w:rPr>
                <w:rFonts w:asciiTheme="majorEastAsia" w:eastAsiaTheme="majorEastAsia" w:hAnsiTheme="majorEastAsia"/>
                <w:color w:val="000000" w:themeColor="text1"/>
                <w:sz w:val="22"/>
                <w:szCs w:val="22"/>
              </w:rPr>
              <w:t>計</w:t>
            </w:r>
          </w:p>
        </w:tc>
      </w:tr>
      <w:tr w:rsidR="00B168A7" w:rsidRPr="00B168A7" w14:paraId="05E36B7E" w14:textId="77777777" w:rsidTr="00053CFA">
        <w:trPr>
          <w:trHeight w:hRule="exact" w:val="2451"/>
          <w:jc w:val="center"/>
        </w:trPr>
        <w:tc>
          <w:tcPr>
            <w:tcW w:w="675" w:type="dxa"/>
            <w:vAlign w:val="center"/>
          </w:tcPr>
          <w:p w14:paraId="2351805E" w14:textId="77777777" w:rsidR="00DF00E4" w:rsidRPr="00B168A7" w:rsidRDefault="00DF00E4"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共</w:t>
            </w:r>
          </w:p>
          <w:p w14:paraId="08B6656D" w14:textId="77777777" w:rsidR="00DF00E4" w:rsidRPr="00B168A7" w:rsidRDefault="00DF00E4"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通</w:t>
            </w:r>
          </w:p>
          <w:p w14:paraId="585DC0D1" w14:textId="77777777" w:rsidR="00DF00E4" w:rsidRPr="00B168A7" w:rsidRDefault="00DF00E4"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事</w:t>
            </w:r>
          </w:p>
          <w:p w14:paraId="1FBAF0F0" w14:textId="77777777" w:rsidR="00DF00E4" w:rsidRPr="00B168A7" w:rsidRDefault="00DF00E4" w:rsidP="00053CFA">
            <w:pPr>
              <w:spacing w:line="300" w:lineRule="exact"/>
              <w:jc w:val="center"/>
              <w:rPr>
                <w:rFonts w:asciiTheme="minorEastAsia" w:eastAsiaTheme="minorEastAsia" w:hAnsiTheme="minorEastAsia" w:hint="default"/>
                <w:color w:val="000000" w:themeColor="text1"/>
                <w:spacing w:val="-1"/>
                <w:sz w:val="22"/>
                <w:szCs w:val="22"/>
              </w:rPr>
            </w:pPr>
            <w:r w:rsidRPr="00B168A7">
              <w:rPr>
                <w:rFonts w:asciiTheme="majorEastAsia" w:eastAsiaTheme="majorEastAsia" w:hAnsiTheme="majorEastAsia"/>
                <w:color w:val="000000" w:themeColor="text1"/>
                <w:sz w:val="22"/>
                <w:szCs w:val="22"/>
              </w:rPr>
              <w:t>項</w:t>
            </w:r>
          </w:p>
        </w:tc>
        <w:tc>
          <w:tcPr>
            <w:tcW w:w="4483" w:type="dxa"/>
            <w:gridSpan w:val="2"/>
          </w:tcPr>
          <w:p w14:paraId="61B9E6F3"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建築設計業務委託契約書</w:t>
            </w:r>
          </w:p>
          <w:p w14:paraId="33DDE839"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・A条文摘要</w:t>
            </w:r>
          </w:p>
          <w:p w14:paraId="6322946B"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・B条文摘要</w:t>
            </w:r>
          </w:p>
          <w:p w14:paraId="40A4B22D"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電子媒体</w:t>
            </w:r>
          </w:p>
          <w:p w14:paraId="09543201"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xml:space="preserve">（CD-R）　　　　　　</w:t>
            </w:r>
            <w:r w:rsidR="001C17B8"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２部</w:t>
            </w:r>
          </w:p>
          <w:p w14:paraId="7E0F190A"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（業務計画書、打合せ記録簿、</w:t>
            </w:r>
          </w:p>
          <w:p w14:paraId="24409C2E"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成果物一式）</w:t>
            </w:r>
          </w:p>
          <w:p w14:paraId="5DB45AD0" w14:textId="77777777" w:rsidR="00DF00E4" w:rsidRPr="00B168A7" w:rsidRDefault="00DF00E4" w:rsidP="00FE0DFD">
            <w:pPr>
              <w:spacing w:line="300" w:lineRule="exact"/>
              <w:rPr>
                <w:rFonts w:asciiTheme="minorEastAsia" w:eastAsiaTheme="minorEastAsia" w:hAnsiTheme="minorEastAsia" w:hint="default"/>
                <w:color w:val="000000" w:themeColor="text1"/>
                <w:spacing w:val="-1"/>
                <w:sz w:val="22"/>
                <w:szCs w:val="22"/>
              </w:rPr>
            </w:pPr>
          </w:p>
        </w:tc>
        <w:tc>
          <w:tcPr>
            <w:tcW w:w="3685" w:type="dxa"/>
          </w:tcPr>
          <w:p w14:paraId="6B0CD00D"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※A、B条文の適用を成果物の表紙</w:t>
            </w:r>
          </w:p>
          <w:p w14:paraId="6596718A"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右上に明記する。</w:t>
            </w:r>
          </w:p>
          <w:p w14:paraId="578EADD9"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p>
          <w:p w14:paraId="17B03B32" w14:textId="3E2A6FD0"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福島県電子納品運用ガイドライン（建築</w:t>
            </w:r>
            <w:r w:rsidR="00D84419">
              <w:rPr>
                <w:rFonts w:asciiTheme="minorEastAsia" w:eastAsiaTheme="minorEastAsia" w:hAnsiTheme="minorEastAsia"/>
                <w:color w:val="000000" w:themeColor="text1"/>
                <w:sz w:val="22"/>
                <w:szCs w:val="22"/>
              </w:rPr>
              <w:t>関係</w:t>
            </w:r>
            <w:r w:rsidRPr="00B168A7">
              <w:rPr>
                <w:rFonts w:asciiTheme="minorEastAsia" w:eastAsiaTheme="minorEastAsia" w:hAnsiTheme="minorEastAsia"/>
                <w:color w:val="000000" w:themeColor="text1"/>
                <w:sz w:val="22"/>
                <w:szCs w:val="22"/>
              </w:rPr>
              <w:t>設計業務委託編）による。</w:t>
            </w:r>
          </w:p>
          <w:p w14:paraId="5EDBAD14" w14:textId="77777777" w:rsidR="00DF00E4" w:rsidRPr="00D84419" w:rsidRDefault="00DF00E4" w:rsidP="00FE0DFD">
            <w:pPr>
              <w:spacing w:line="300" w:lineRule="exact"/>
              <w:rPr>
                <w:rFonts w:asciiTheme="minorEastAsia" w:eastAsiaTheme="minorEastAsia" w:hAnsiTheme="minorEastAsia" w:hint="default"/>
                <w:color w:val="000000" w:themeColor="text1"/>
                <w:sz w:val="22"/>
                <w:szCs w:val="22"/>
              </w:rPr>
            </w:pPr>
          </w:p>
          <w:p w14:paraId="2C8BAFC9" w14:textId="77777777" w:rsidR="00DF00E4" w:rsidRPr="00B168A7" w:rsidRDefault="00DF00E4" w:rsidP="00FE0DFD">
            <w:pPr>
              <w:spacing w:line="300" w:lineRule="exact"/>
              <w:rPr>
                <w:rFonts w:asciiTheme="minorEastAsia" w:eastAsiaTheme="minorEastAsia" w:hAnsiTheme="minorEastAsia" w:hint="default"/>
                <w:color w:val="000000" w:themeColor="text1"/>
                <w:spacing w:val="-1"/>
                <w:sz w:val="22"/>
                <w:szCs w:val="22"/>
              </w:rPr>
            </w:pPr>
          </w:p>
        </w:tc>
      </w:tr>
      <w:tr w:rsidR="00B168A7" w:rsidRPr="00B168A7" w14:paraId="3E6F7F4E" w14:textId="77777777" w:rsidTr="00C441C6">
        <w:trPr>
          <w:trHeight w:hRule="exact" w:val="444"/>
          <w:jc w:val="center"/>
        </w:trPr>
        <w:tc>
          <w:tcPr>
            <w:tcW w:w="5158" w:type="dxa"/>
            <w:gridSpan w:val="3"/>
            <w:vAlign w:val="center"/>
          </w:tcPr>
          <w:p w14:paraId="009F8077" w14:textId="77777777" w:rsidR="00053CFA" w:rsidRPr="00B168A7" w:rsidRDefault="00053CFA" w:rsidP="00053CFA">
            <w:pPr>
              <w:spacing w:line="300" w:lineRule="exact"/>
              <w:jc w:val="center"/>
              <w:rPr>
                <w:rFonts w:asciiTheme="majorEastAsia" w:eastAsiaTheme="majorEastAsia" w:hAnsiTheme="majorEastAsia" w:hint="default"/>
                <w:color w:val="000000" w:themeColor="text1"/>
                <w:spacing w:val="-1"/>
                <w:sz w:val="22"/>
                <w:szCs w:val="22"/>
              </w:rPr>
            </w:pPr>
            <w:r w:rsidRPr="00B168A7">
              <w:rPr>
                <w:rFonts w:asciiTheme="majorEastAsia" w:eastAsiaTheme="majorEastAsia" w:hAnsiTheme="majorEastAsia"/>
                <w:color w:val="000000" w:themeColor="text1"/>
                <w:sz w:val="22"/>
                <w:szCs w:val="22"/>
              </w:rPr>
              <w:t>設計図書等の種類</w:t>
            </w:r>
          </w:p>
        </w:tc>
        <w:tc>
          <w:tcPr>
            <w:tcW w:w="3685" w:type="dxa"/>
            <w:vAlign w:val="center"/>
          </w:tcPr>
          <w:p w14:paraId="021017D9" w14:textId="77777777" w:rsidR="00053CFA" w:rsidRPr="00B168A7" w:rsidRDefault="00053CFA" w:rsidP="00053CFA">
            <w:pPr>
              <w:spacing w:line="300" w:lineRule="exact"/>
              <w:jc w:val="center"/>
              <w:rPr>
                <w:rFonts w:asciiTheme="majorEastAsia" w:eastAsiaTheme="majorEastAsia" w:hAnsiTheme="majorEastAsia" w:hint="default"/>
                <w:color w:val="000000" w:themeColor="text1"/>
                <w:spacing w:val="-1"/>
                <w:sz w:val="22"/>
                <w:szCs w:val="22"/>
              </w:rPr>
            </w:pPr>
            <w:r w:rsidRPr="00B168A7">
              <w:rPr>
                <w:rFonts w:asciiTheme="majorEastAsia" w:eastAsiaTheme="majorEastAsia" w:hAnsiTheme="majorEastAsia"/>
                <w:color w:val="000000" w:themeColor="text1"/>
                <w:sz w:val="22"/>
                <w:szCs w:val="22"/>
              </w:rPr>
              <w:t>適　　　用</w:t>
            </w:r>
          </w:p>
        </w:tc>
      </w:tr>
      <w:tr w:rsidR="00B168A7" w:rsidRPr="00B168A7" w14:paraId="76891ED2" w14:textId="77777777" w:rsidTr="00053CFA">
        <w:trPr>
          <w:trHeight w:hRule="exact" w:val="1788"/>
          <w:jc w:val="center"/>
        </w:trPr>
        <w:tc>
          <w:tcPr>
            <w:tcW w:w="675" w:type="dxa"/>
            <w:vAlign w:val="center"/>
          </w:tcPr>
          <w:p w14:paraId="56739D66" w14:textId="77777777" w:rsidR="00DF00E4" w:rsidRPr="00B168A7" w:rsidRDefault="00DF00E4"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基</w:t>
            </w:r>
          </w:p>
          <w:p w14:paraId="2C6A3D47" w14:textId="77777777" w:rsidR="00DF00E4" w:rsidRPr="00B168A7" w:rsidRDefault="00DF00E4"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本</w:t>
            </w:r>
          </w:p>
          <w:p w14:paraId="02BDA3DD" w14:textId="77777777" w:rsidR="00DF00E4" w:rsidRPr="00B168A7" w:rsidRDefault="00DF00E4"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設</w:t>
            </w:r>
          </w:p>
          <w:p w14:paraId="40440B4F" w14:textId="77777777" w:rsidR="00DF00E4" w:rsidRPr="00B168A7" w:rsidRDefault="00DF00E4" w:rsidP="00053CFA">
            <w:pPr>
              <w:spacing w:line="300" w:lineRule="exact"/>
              <w:jc w:val="center"/>
              <w:rPr>
                <w:rFonts w:asciiTheme="minorEastAsia" w:eastAsiaTheme="minorEastAsia" w:hAnsiTheme="minorEastAsia" w:hint="default"/>
                <w:color w:val="000000" w:themeColor="text1"/>
                <w:spacing w:val="-1"/>
                <w:sz w:val="22"/>
                <w:szCs w:val="22"/>
              </w:rPr>
            </w:pPr>
            <w:r w:rsidRPr="00B168A7">
              <w:rPr>
                <w:rFonts w:asciiTheme="majorEastAsia" w:eastAsiaTheme="majorEastAsia" w:hAnsiTheme="majorEastAsia"/>
                <w:color w:val="000000" w:themeColor="text1"/>
                <w:sz w:val="22"/>
                <w:szCs w:val="22"/>
              </w:rPr>
              <w:t>計</w:t>
            </w:r>
          </w:p>
        </w:tc>
        <w:tc>
          <w:tcPr>
            <w:tcW w:w="4483" w:type="dxa"/>
            <w:gridSpan w:val="2"/>
          </w:tcPr>
          <w:p w14:paraId="0D72AE1F" w14:textId="53E9423D" w:rsidR="00DF00E4" w:rsidRPr="00B168A7" w:rsidRDefault="00DF00E4" w:rsidP="00940AD2">
            <w:pPr>
              <w:spacing w:line="300" w:lineRule="exact"/>
              <w:ind w:firstLineChars="100" w:firstLine="23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・基本設計図書原稿　　</w:t>
            </w:r>
            <w:r w:rsidR="00B10847"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１部</w:t>
            </w:r>
          </w:p>
          <w:p w14:paraId="038E8C45"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p>
          <w:p w14:paraId="0EA7DE9A" w14:textId="100771A1" w:rsidR="00DF00E4" w:rsidRPr="00B168A7" w:rsidRDefault="00DF00E4" w:rsidP="00940AD2">
            <w:pPr>
              <w:spacing w:line="300" w:lineRule="exact"/>
              <w:ind w:firstLineChars="100" w:firstLine="23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・基本設計図書</w:t>
            </w:r>
            <w:r w:rsidR="00940AD2" w:rsidRPr="00B168A7">
              <w:rPr>
                <w:rFonts w:asciiTheme="minorEastAsia" w:eastAsiaTheme="minorEastAsia" w:hAnsiTheme="minorEastAsia"/>
                <w:color w:val="000000" w:themeColor="text1"/>
                <w:sz w:val="22"/>
                <w:szCs w:val="22"/>
              </w:rPr>
              <w:t xml:space="preserve">　</w:t>
            </w:r>
            <w:r w:rsidR="00B10847"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w:t>
            </w:r>
            <w:r w:rsidR="00B10847"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部</w:t>
            </w:r>
          </w:p>
          <w:p w14:paraId="591381E0"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p>
        </w:tc>
        <w:tc>
          <w:tcPr>
            <w:tcW w:w="3685" w:type="dxa"/>
          </w:tcPr>
          <w:p w14:paraId="5C6A5699"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p>
        </w:tc>
      </w:tr>
      <w:tr w:rsidR="00B168A7" w:rsidRPr="00B168A7" w14:paraId="55186001" w14:textId="77777777" w:rsidTr="00350475">
        <w:trPr>
          <w:trHeight w:val="861"/>
          <w:jc w:val="center"/>
        </w:trPr>
        <w:tc>
          <w:tcPr>
            <w:tcW w:w="675" w:type="dxa"/>
            <w:vMerge w:val="restart"/>
            <w:vAlign w:val="center"/>
          </w:tcPr>
          <w:p w14:paraId="05704612" w14:textId="77777777" w:rsidR="00350475" w:rsidRPr="00B168A7" w:rsidRDefault="00350475"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実</w:t>
            </w:r>
          </w:p>
          <w:p w14:paraId="3F3CC3AE" w14:textId="77777777" w:rsidR="00350475" w:rsidRPr="00B168A7" w:rsidRDefault="00350475"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施</w:t>
            </w:r>
          </w:p>
          <w:p w14:paraId="192BCB52" w14:textId="77777777" w:rsidR="00350475" w:rsidRPr="00B168A7" w:rsidRDefault="00350475"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設</w:t>
            </w:r>
          </w:p>
          <w:p w14:paraId="4023CBDA" w14:textId="77777777" w:rsidR="00350475" w:rsidRPr="00B168A7" w:rsidRDefault="00350475" w:rsidP="00053CFA">
            <w:pPr>
              <w:spacing w:line="300" w:lineRule="exact"/>
              <w:jc w:val="center"/>
              <w:rPr>
                <w:rFonts w:asciiTheme="minorEastAsia" w:eastAsiaTheme="minorEastAsia" w:hAnsiTheme="minorEastAsia" w:hint="default"/>
                <w:color w:val="000000" w:themeColor="text1"/>
                <w:spacing w:val="-1"/>
                <w:sz w:val="22"/>
                <w:szCs w:val="22"/>
              </w:rPr>
            </w:pPr>
            <w:r w:rsidRPr="00B168A7">
              <w:rPr>
                <w:rFonts w:asciiTheme="majorEastAsia" w:eastAsiaTheme="majorEastAsia" w:hAnsiTheme="majorEastAsia"/>
                <w:color w:val="000000" w:themeColor="text1"/>
                <w:sz w:val="22"/>
                <w:szCs w:val="22"/>
              </w:rPr>
              <w:t>計</w:t>
            </w:r>
          </w:p>
        </w:tc>
        <w:tc>
          <w:tcPr>
            <w:tcW w:w="450" w:type="dxa"/>
            <w:vMerge w:val="restart"/>
            <w:vAlign w:val="center"/>
          </w:tcPr>
          <w:p w14:paraId="3850337A" w14:textId="77777777" w:rsidR="00350475" w:rsidRPr="00B168A7" w:rsidRDefault="00350475" w:rsidP="00B43E1D">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設</w:t>
            </w:r>
          </w:p>
          <w:p w14:paraId="77D39B85" w14:textId="77777777" w:rsidR="00350475" w:rsidRPr="00B168A7" w:rsidRDefault="00350475" w:rsidP="00B43E1D">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計図</w:t>
            </w:r>
          </w:p>
          <w:p w14:paraId="0C02331B" w14:textId="77777777" w:rsidR="00350475" w:rsidRPr="00B168A7" w:rsidRDefault="00350475" w:rsidP="00B43E1D">
            <w:pPr>
              <w:spacing w:line="300" w:lineRule="exact"/>
              <w:jc w:val="center"/>
              <w:rPr>
                <w:rFonts w:asciiTheme="majorEastAsia" w:eastAsiaTheme="majorEastAsia" w:hAnsiTheme="majorEastAsia" w:hint="default"/>
                <w:color w:val="000000" w:themeColor="text1"/>
                <w:spacing w:val="-1"/>
                <w:sz w:val="22"/>
                <w:szCs w:val="22"/>
              </w:rPr>
            </w:pPr>
            <w:r w:rsidRPr="00B168A7">
              <w:rPr>
                <w:rFonts w:asciiTheme="majorEastAsia" w:eastAsiaTheme="majorEastAsia" w:hAnsiTheme="majorEastAsia"/>
                <w:color w:val="000000" w:themeColor="text1"/>
                <w:sz w:val="22"/>
                <w:szCs w:val="22"/>
              </w:rPr>
              <w:t>書</w:t>
            </w:r>
          </w:p>
        </w:tc>
        <w:tc>
          <w:tcPr>
            <w:tcW w:w="4033" w:type="dxa"/>
            <w:tcBorders>
              <w:bottom w:val="dotted" w:sz="4" w:space="0" w:color="auto"/>
            </w:tcBorders>
          </w:tcPr>
          <w:p w14:paraId="4B6F5AF7" w14:textId="61D25D39"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r w:rsidRPr="00B168A7">
              <w:rPr>
                <w:rFonts w:asciiTheme="minorEastAsia" w:eastAsiaTheme="minorEastAsia" w:hAnsiTheme="minorEastAsia"/>
                <w:color w:val="000000" w:themeColor="text1"/>
                <w:spacing w:val="-1"/>
                <w:sz w:val="22"/>
                <w:szCs w:val="22"/>
              </w:rPr>
              <w:t>・原図</w:t>
            </w:r>
            <w:r w:rsidR="00B10847"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hint="default"/>
                <w:color w:val="000000" w:themeColor="text1"/>
                <w:spacing w:val="-1"/>
                <w:sz w:val="22"/>
                <w:szCs w:val="22"/>
              </w:rPr>
              <w:t>１式</w:t>
            </w:r>
          </w:p>
          <w:p w14:paraId="0A018C80" w14:textId="60540EF1"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r w:rsidRPr="00B168A7">
              <w:rPr>
                <w:rFonts w:asciiTheme="minorEastAsia" w:eastAsiaTheme="minorEastAsia" w:hAnsiTheme="minorEastAsia"/>
                <w:color w:val="000000" w:themeColor="text1"/>
                <w:spacing w:val="-1"/>
                <w:sz w:val="22"/>
                <w:szCs w:val="22"/>
              </w:rPr>
              <w:t xml:space="preserve">・ＣＡＤデータ　　</w:t>
            </w:r>
            <w:r w:rsidR="00B10847"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hint="default"/>
                <w:color w:val="000000" w:themeColor="text1"/>
                <w:spacing w:val="-1"/>
                <w:sz w:val="22"/>
                <w:szCs w:val="22"/>
              </w:rPr>
              <w:t>１式</w:t>
            </w:r>
          </w:p>
          <w:p w14:paraId="7877CB03" w14:textId="77777777"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p>
        </w:tc>
        <w:tc>
          <w:tcPr>
            <w:tcW w:w="3685" w:type="dxa"/>
            <w:tcBorders>
              <w:bottom w:val="dotted" w:sz="4" w:space="0" w:color="auto"/>
            </w:tcBorders>
          </w:tcPr>
          <w:p w14:paraId="26B41AFE" w14:textId="77777777"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p>
          <w:p w14:paraId="667C4123" w14:textId="77777777"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p>
          <w:p w14:paraId="47DBC4C4" w14:textId="77777777"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p>
        </w:tc>
      </w:tr>
      <w:tr w:rsidR="00B168A7" w:rsidRPr="00B168A7" w14:paraId="48058278" w14:textId="77777777" w:rsidTr="00350475">
        <w:trPr>
          <w:trHeight w:hRule="exact" w:val="359"/>
          <w:jc w:val="center"/>
        </w:trPr>
        <w:tc>
          <w:tcPr>
            <w:tcW w:w="675" w:type="dxa"/>
            <w:vMerge/>
            <w:vAlign w:val="center"/>
          </w:tcPr>
          <w:p w14:paraId="2327E72C" w14:textId="77777777" w:rsidR="00350475" w:rsidRPr="00B168A7" w:rsidRDefault="00350475" w:rsidP="00053CFA">
            <w:pPr>
              <w:spacing w:line="300" w:lineRule="exact"/>
              <w:jc w:val="center"/>
              <w:rPr>
                <w:rFonts w:asciiTheme="minorEastAsia" w:eastAsiaTheme="minorEastAsia" w:hAnsiTheme="minorEastAsia" w:hint="default"/>
                <w:color w:val="000000" w:themeColor="text1"/>
                <w:sz w:val="22"/>
                <w:szCs w:val="22"/>
              </w:rPr>
            </w:pPr>
          </w:p>
        </w:tc>
        <w:tc>
          <w:tcPr>
            <w:tcW w:w="450" w:type="dxa"/>
            <w:vMerge/>
            <w:vAlign w:val="center"/>
          </w:tcPr>
          <w:p w14:paraId="4CDC5089" w14:textId="77777777" w:rsidR="00350475" w:rsidRPr="00B168A7" w:rsidRDefault="00350475" w:rsidP="00B43E1D">
            <w:pPr>
              <w:spacing w:line="300" w:lineRule="exact"/>
              <w:jc w:val="center"/>
              <w:rPr>
                <w:rFonts w:asciiTheme="majorEastAsia" w:eastAsiaTheme="majorEastAsia" w:hAnsiTheme="majorEastAsia" w:hint="default"/>
                <w:color w:val="000000" w:themeColor="text1"/>
                <w:sz w:val="22"/>
                <w:szCs w:val="22"/>
              </w:rPr>
            </w:pPr>
          </w:p>
        </w:tc>
        <w:tc>
          <w:tcPr>
            <w:tcW w:w="4033" w:type="dxa"/>
            <w:tcBorders>
              <w:top w:val="dotted" w:sz="4" w:space="0" w:color="auto"/>
              <w:bottom w:val="dotted" w:sz="4" w:space="0" w:color="auto"/>
            </w:tcBorders>
          </w:tcPr>
          <w:p w14:paraId="3B0A7189" w14:textId="48C5AA01"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r w:rsidRPr="00B168A7">
              <w:rPr>
                <w:rFonts w:asciiTheme="minorEastAsia" w:eastAsiaTheme="minorEastAsia" w:hAnsiTheme="minorEastAsia"/>
                <w:color w:val="000000" w:themeColor="text1"/>
                <w:spacing w:val="-1"/>
                <w:sz w:val="22"/>
                <w:szCs w:val="22"/>
              </w:rPr>
              <w:t>・起工伺い用図面</w:t>
            </w:r>
            <w:r w:rsidR="00B10847"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hint="default"/>
                <w:color w:val="000000" w:themeColor="text1"/>
                <w:spacing w:val="-1"/>
                <w:sz w:val="22"/>
                <w:szCs w:val="22"/>
              </w:rPr>
              <w:t>各１部</w:t>
            </w:r>
          </w:p>
        </w:tc>
        <w:tc>
          <w:tcPr>
            <w:tcW w:w="3685" w:type="dxa"/>
            <w:tcBorders>
              <w:top w:val="dotted" w:sz="4" w:space="0" w:color="auto"/>
              <w:bottom w:val="dotted" w:sz="4" w:space="0" w:color="auto"/>
            </w:tcBorders>
          </w:tcPr>
          <w:p w14:paraId="1AB25F7A" w14:textId="77777777"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p>
        </w:tc>
      </w:tr>
      <w:tr w:rsidR="00B168A7" w:rsidRPr="00B168A7" w14:paraId="3BDEBDB9" w14:textId="77777777" w:rsidTr="00F6207A">
        <w:trPr>
          <w:trHeight w:hRule="exact" w:val="3690"/>
          <w:jc w:val="center"/>
        </w:trPr>
        <w:tc>
          <w:tcPr>
            <w:tcW w:w="675" w:type="dxa"/>
            <w:vMerge/>
            <w:vAlign w:val="center"/>
          </w:tcPr>
          <w:p w14:paraId="166B0372" w14:textId="77777777" w:rsidR="00350475" w:rsidRPr="00B168A7" w:rsidRDefault="00350475" w:rsidP="00053CFA">
            <w:pPr>
              <w:spacing w:line="300" w:lineRule="exact"/>
              <w:jc w:val="center"/>
              <w:rPr>
                <w:rFonts w:asciiTheme="minorEastAsia" w:eastAsiaTheme="minorEastAsia" w:hAnsiTheme="minorEastAsia" w:hint="default"/>
                <w:color w:val="000000" w:themeColor="text1"/>
                <w:sz w:val="22"/>
                <w:szCs w:val="22"/>
              </w:rPr>
            </w:pPr>
          </w:p>
        </w:tc>
        <w:tc>
          <w:tcPr>
            <w:tcW w:w="450" w:type="dxa"/>
            <w:vMerge/>
            <w:vAlign w:val="center"/>
          </w:tcPr>
          <w:p w14:paraId="226FFBB1" w14:textId="77777777" w:rsidR="00350475" w:rsidRPr="00B168A7" w:rsidRDefault="00350475" w:rsidP="00B43E1D">
            <w:pPr>
              <w:spacing w:line="300" w:lineRule="exact"/>
              <w:jc w:val="center"/>
              <w:rPr>
                <w:rFonts w:asciiTheme="majorEastAsia" w:eastAsiaTheme="majorEastAsia" w:hAnsiTheme="majorEastAsia" w:hint="default"/>
                <w:color w:val="000000" w:themeColor="text1"/>
                <w:sz w:val="22"/>
                <w:szCs w:val="22"/>
              </w:rPr>
            </w:pPr>
          </w:p>
        </w:tc>
        <w:tc>
          <w:tcPr>
            <w:tcW w:w="4033" w:type="dxa"/>
            <w:tcBorders>
              <w:top w:val="dotted" w:sz="4" w:space="0" w:color="auto"/>
            </w:tcBorders>
          </w:tcPr>
          <w:p w14:paraId="3D176F85" w14:textId="3E341BC2"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r w:rsidRPr="00B168A7">
              <w:rPr>
                <w:rFonts w:asciiTheme="minorEastAsia" w:eastAsiaTheme="minorEastAsia" w:hAnsiTheme="minorEastAsia"/>
                <w:color w:val="000000" w:themeColor="text1"/>
                <w:spacing w:val="-1"/>
                <w:sz w:val="22"/>
                <w:szCs w:val="22"/>
              </w:rPr>
              <w:t>・保存用図面</w:t>
            </w:r>
            <w:r w:rsidR="00B10847"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hint="default"/>
                <w:color w:val="000000" w:themeColor="text1"/>
                <w:spacing w:val="-1"/>
                <w:sz w:val="22"/>
                <w:szCs w:val="22"/>
              </w:rPr>
              <w:t xml:space="preserve">　各１部</w:t>
            </w:r>
          </w:p>
          <w:p w14:paraId="471E2053" w14:textId="0A92DB7F"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r w:rsidRPr="00B168A7">
              <w:rPr>
                <w:rFonts w:asciiTheme="minorEastAsia" w:eastAsiaTheme="minorEastAsia" w:hAnsiTheme="minorEastAsia"/>
                <w:color w:val="000000" w:themeColor="text1"/>
                <w:spacing w:val="-1"/>
                <w:sz w:val="22"/>
                <w:szCs w:val="22"/>
              </w:rPr>
              <w:t>・工事監理用図面</w:t>
            </w:r>
            <w:r w:rsidR="00B10847"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hint="default"/>
                <w:color w:val="000000" w:themeColor="text1"/>
                <w:spacing w:val="-1"/>
                <w:sz w:val="22"/>
                <w:szCs w:val="22"/>
              </w:rPr>
              <w:t>各１部</w:t>
            </w:r>
          </w:p>
          <w:p w14:paraId="69CAF647" w14:textId="77777777"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p>
          <w:p w14:paraId="2A56F1BD" w14:textId="77777777"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p>
          <w:p w14:paraId="6484A15F" w14:textId="77777777"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p>
          <w:p w14:paraId="4F2F9ED0" w14:textId="77777777"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p>
          <w:p w14:paraId="70EC8194" w14:textId="77777777"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r w:rsidRPr="00B168A7">
              <w:rPr>
                <w:rFonts w:asciiTheme="minorEastAsia" w:eastAsiaTheme="minorEastAsia" w:hAnsiTheme="minorEastAsia"/>
                <w:color w:val="000000" w:themeColor="text1"/>
                <w:spacing w:val="-1"/>
                <w:sz w:val="22"/>
                <w:szCs w:val="22"/>
              </w:rPr>
              <w:t>・施工用図面</w:t>
            </w:r>
          </w:p>
          <w:p w14:paraId="3C33F9CF" w14:textId="50F7A96A" w:rsidR="00350475" w:rsidRPr="00B168A7" w:rsidRDefault="00B10847" w:rsidP="00FE0DFD">
            <w:pPr>
              <w:spacing w:line="300" w:lineRule="exact"/>
              <w:rPr>
                <w:rFonts w:asciiTheme="minorEastAsia" w:eastAsiaTheme="minorEastAsia" w:hAnsiTheme="minorEastAsia" w:hint="default"/>
                <w:color w:val="000000" w:themeColor="text1"/>
                <w:spacing w:val="-1"/>
                <w:sz w:val="22"/>
                <w:szCs w:val="22"/>
              </w:rPr>
            </w:pPr>
            <w:r w:rsidRPr="00B168A7">
              <w:rPr>
                <w:rFonts w:asciiTheme="minorEastAsia" w:eastAsiaTheme="minorEastAsia" w:hAnsiTheme="minorEastAsia"/>
                <w:color w:val="000000" w:themeColor="text1"/>
                <w:spacing w:val="-1"/>
                <w:sz w:val="22"/>
                <w:szCs w:val="22"/>
              </w:rPr>
              <w:t xml:space="preserve">　</w:t>
            </w:r>
            <w:r w:rsidR="000E246C" w:rsidRPr="00B168A7">
              <w:rPr>
                <w:rFonts w:asciiTheme="minorEastAsia" w:eastAsiaTheme="minorEastAsia" w:hAnsiTheme="minorEastAsia"/>
                <w:color w:val="000000" w:themeColor="text1"/>
                <w:spacing w:val="-1"/>
                <w:sz w:val="22"/>
                <w:szCs w:val="22"/>
              </w:rPr>
              <w:t xml:space="preserve">　</w:t>
            </w:r>
            <w:r w:rsidR="00350475" w:rsidRPr="00B168A7">
              <w:rPr>
                <w:rFonts w:asciiTheme="minorEastAsia" w:eastAsiaTheme="minorEastAsia" w:hAnsiTheme="minorEastAsia" w:hint="default"/>
                <w:color w:val="000000" w:themeColor="text1"/>
                <w:spacing w:val="-1"/>
                <w:sz w:val="22"/>
                <w:szCs w:val="22"/>
              </w:rPr>
              <w:t>建　　築</w:t>
            </w:r>
            <w:r w:rsidRPr="00B168A7">
              <w:rPr>
                <w:rFonts w:asciiTheme="minorEastAsia" w:eastAsiaTheme="minorEastAsia" w:hAnsiTheme="minorEastAsia"/>
                <w:color w:val="000000" w:themeColor="text1"/>
                <w:spacing w:val="-1"/>
                <w:sz w:val="22"/>
                <w:szCs w:val="22"/>
              </w:rPr>
              <w:t xml:space="preserve">　　　　　　</w:t>
            </w:r>
            <w:r w:rsidR="00350475" w:rsidRPr="00B168A7">
              <w:rPr>
                <w:rFonts w:asciiTheme="minorEastAsia" w:eastAsiaTheme="minorEastAsia" w:hAnsiTheme="minorEastAsia" w:hint="default"/>
                <w:color w:val="000000" w:themeColor="text1"/>
                <w:spacing w:val="-1"/>
                <w:sz w:val="22"/>
                <w:szCs w:val="22"/>
              </w:rPr>
              <w:t>部</w:t>
            </w:r>
          </w:p>
          <w:p w14:paraId="31035B88" w14:textId="3C57463A"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r w:rsidRPr="00B168A7">
              <w:rPr>
                <w:rFonts w:asciiTheme="minorEastAsia" w:eastAsiaTheme="minorEastAsia" w:hAnsiTheme="minorEastAsia" w:hint="default"/>
                <w:color w:val="000000" w:themeColor="text1"/>
                <w:spacing w:val="-1"/>
                <w:sz w:val="22"/>
                <w:szCs w:val="22"/>
              </w:rPr>
              <w:t xml:space="preserve">　</w:t>
            </w:r>
            <w:r w:rsidR="000E246C"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hint="default"/>
                <w:color w:val="000000" w:themeColor="text1"/>
                <w:spacing w:val="-1"/>
                <w:sz w:val="22"/>
                <w:szCs w:val="22"/>
              </w:rPr>
              <w:t>電気設備</w:t>
            </w:r>
            <w:r w:rsidR="000E246C"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hint="default"/>
                <w:color w:val="000000" w:themeColor="text1"/>
                <w:spacing w:val="-1"/>
                <w:sz w:val="22"/>
                <w:szCs w:val="22"/>
              </w:rPr>
              <w:t>部</w:t>
            </w:r>
          </w:p>
          <w:p w14:paraId="68DB485F" w14:textId="2A5FFA99"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r w:rsidRPr="00B168A7">
              <w:rPr>
                <w:rFonts w:asciiTheme="minorEastAsia" w:eastAsiaTheme="minorEastAsia" w:hAnsiTheme="minorEastAsia" w:hint="default"/>
                <w:color w:val="000000" w:themeColor="text1"/>
                <w:spacing w:val="-1"/>
                <w:sz w:val="22"/>
                <w:szCs w:val="22"/>
              </w:rPr>
              <w:t xml:space="preserve">　</w:t>
            </w:r>
            <w:r w:rsidR="000E246C"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hint="default"/>
                <w:color w:val="000000" w:themeColor="text1"/>
                <w:spacing w:val="-1"/>
                <w:sz w:val="22"/>
                <w:szCs w:val="22"/>
              </w:rPr>
              <w:t>機械設備</w:t>
            </w:r>
            <w:r w:rsidR="000E246C"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hint="default"/>
                <w:color w:val="000000" w:themeColor="text1"/>
                <w:spacing w:val="-1"/>
                <w:sz w:val="22"/>
                <w:szCs w:val="22"/>
              </w:rPr>
              <w:t>部</w:t>
            </w:r>
          </w:p>
          <w:p w14:paraId="3F7447CB" w14:textId="77777777"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p>
          <w:p w14:paraId="6AF30412" w14:textId="77777777" w:rsidR="00F6207A" w:rsidRPr="00B168A7" w:rsidRDefault="00F6207A" w:rsidP="00FE0DFD">
            <w:pPr>
              <w:spacing w:line="300" w:lineRule="exact"/>
              <w:rPr>
                <w:rFonts w:asciiTheme="minorEastAsia" w:eastAsiaTheme="minorEastAsia" w:hAnsiTheme="minorEastAsia" w:hint="default"/>
                <w:color w:val="000000" w:themeColor="text1"/>
                <w:spacing w:val="-1"/>
                <w:sz w:val="22"/>
                <w:szCs w:val="22"/>
              </w:rPr>
            </w:pPr>
          </w:p>
          <w:p w14:paraId="07F011C4" w14:textId="77777777"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p>
        </w:tc>
        <w:tc>
          <w:tcPr>
            <w:tcW w:w="3685" w:type="dxa"/>
            <w:tcBorders>
              <w:top w:val="dotted" w:sz="4" w:space="0" w:color="auto"/>
            </w:tcBorders>
          </w:tcPr>
          <w:p w14:paraId="1FE63CFC" w14:textId="77777777" w:rsidR="00350475" w:rsidRPr="00B168A7" w:rsidRDefault="00350475" w:rsidP="00350475">
            <w:pPr>
              <w:spacing w:line="300" w:lineRule="exact"/>
              <w:ind w:leftChars="72" w:left="158" w:rightChars="95" w:right="20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２つ折製本とし、背表紙は下記</w:t>
            </w:r>
          </w:p>
          <w:p w14:paraId="5EBE4C89" w14:textId="77777777" w:rsidR="00350475" w:rsidRPr="00B168A7" w:rsidRDefault="00350475" w:rsidP="00350475">
            <w:pPr>
              <w:spacing w:line="300" w:lineRule="exact"/>
              <w:ind w:leftChars="72" w:left="158" w:rightChars="95" w:right="209"/>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色分けとする。</w:t>
            </w:r>
          </w:p>
          <w:p w14:paraId="458B1E6D" w14:textId="77777777" w:rsidR="00350475" w:rsidRPr="00B168A7" w:rsidRDefault="00350475" w:rsidP="00350475">
            <w:pPr>
              <w:spacing w:line="300" w:lineRule="exact"/>
              <w:ind w:leftChars="72" w:left="158" w:firstLineChars="100" w:firstLine="23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建　　築～黒</w:t>
            </w:r>
          </w:p>
          <w:p w14:paraId="051B22B4" w14:textId="77777777" w:rsidR="00350475" w:rsidRPr="00B168A7" w:rsidRDefault="00350475" w:rsidP="00350475">
            <w:pPr>
              <w:spacing w:line="300" w:lineRule="exact"/>
              <w:ind w:leftChars="72" w:left="158" w:firstLineChars="100" w:firstLine="23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電気設備～赤</w:t>
            </w:r>
          </w:p>
          <w:p w14:paraId="7D0F0477" w14:textId="77777777" w:rsidR="00350475" w:rsidRPr="00B168A7" w:rsidRDefault="00350475" w:rsidP="00350475">
            <w:pPr>
              <w:spacing w:line="300" w:lineRule="exact"/>
              <w:ind w:leftChars="72" w:left="158" w:firstLineChars="100" w:firstLine="23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機械設備～青</w:t>
            </w:r>
          </w:p>
          <w:p w14:paraId="442B4875" w14:textId="77777777" w:rsidR="00350475" w:rsidRPr="00B168A7" w:rsidRDefault="00350475" w:rsidP="00350475">
            <w:pPr>
              <w:spacing w:line="300" w:lineRule="exact"/>
              <w:ind w:leftChars="136" w:left="299" w:firstLineChars="100" w:firstLine="230"/>
              <w:rPr>
                <w:rFonts w:asciiTheme="minorEastAsia" w:eastAsiaTheme="minorEastAsia" w:hAnsiTheme="minorEastAsia" w:hint="default"/>
                <w:color w:val="000000" w:themeColor="text1"/>
                <w:sz w:val="22"/>
                <w:szCs w:val="22"/>
              </w:rPr>
            </w:pPr>
          </w:p>
          <w:p w14:paraId="4B879AD4" w14:textId="463CCFFA" w:rsidR="00350475" w:rsidRPr="00B168A7" w:rsidRDefault="00350475" w:rsidP="00350475">
            <w:pPr>
              <w:spacing w:line="300" w:lineRule="exact"/>
              <w:ind w:leftChars="73" w:left="299" w:hangingChars="60" w:hanging="138"/>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片綴りとする。</w:t>
            </w:r>
          </w:p>
          <w:p w14:paraId="2C4B8731" w14:textId="77777777" w:rsidR="00350475" w:rsidRPr="00B168A7" w:rsidRDefault="00350475" w:rsidP="00FE0DFD">
            <w:pPr>
              <w:spacing w:line="300" w:lineRule="exact"/>
              <w:rPr>
                <w:rFonts w:asciiTheme="minorEastAsia" w:eastAsiaTheme="minorEastAsia" w:hAnsiTheme="minorEastAsia" w:hint="default"/>
                <w:color w:val="000000" w:themeColor="text1"/>
                <w:spacing w:val="-1"/>
                <w:sz w:val="22"/>
                <w:szCs w:val="22"/>
              </w:rPr>
            </w:pPr>
          </w:p>
          <w:p w14:paraId="688E23E9" w14:textId="77777777" w:rsidR="00F6207A" w:rsidRPr="00B168A7" w:rsidRDefault="00F6207A" w:rsidP="00FE0DFD">
            <w:pPr>
              <w:spacing w:line="300" w:lineRule="exact"/>
              <w:rPr>
                <w:rFonts w:asciiTheme="minorEastAsia" w:eastAsiaTheme="minorEastAsia" w:hAnsiTheme="minorEastAsia" w:hint="default"/>
                <w:color w:val="000000" w:themeColor="text1"/>
                <w:spacing w:val="-1"/>
                <w:sz w:val="22"/>
                <w:szCs w:val="22"/>
              </w:rPr>
            </w:pPr>
          </w:p>
          <w:p w14:paraId="30049BEE" w14:textId="77777777" w:rsidR="00F6207A" w:rsidRPr="00B168A7" w:rsidRDefault="00F6207A" w:rsidP="00FE0DFD">
            <w:pPr>
              <w:spacing w:line="300" w:lineRule="exact"/>
              <w:rPr>
                <w:rFonts w:asciiTheme="minorEastAsia" w:eastAsiaTheme="minorEastAsia" w:hAnsiTheme="minorEastAsia" w:hint="default"/>
                <w:color w:val="000000" w:themeColor="text1"/>
                <w:spacing w:val="-1"/>
                <w:sz w:val="22"/>
                <w:szCs w:val="22"/>
              </w:rPr>
            </w:pPr>
          </w:p>
        </w:tc>
      </w:tr>
      <w:tr w:rsidR="00B168A7" w:rsidRPr="00B168A7" w14:paraId="430173F0" w14:textId="77777777" w:rsidTr="00F6207A">
        <w:trPr>
          <w:trHeight w:hRule="exact" w:val="3700"/>
          <w:jc w:val="center"/>
        </w:trPr>
        <w:tc>
          <w:tcPr>
            <w:tcW w:w="675" w:type="dxa"/>
            <w:vMerge/>
          </w:tcPr>
          <w:p w14:paraId="6B2127E3" w14:textId="77777777" w:rsidR="00053CFA" w:rsidRPr="00B168A7" w:rsidRDefault="00053CFA" w:rsidP="00FE0DFD">
            <w:pPr>
              <w:spacing w:line="300" w:lineRule="exact"/>
              <w:ind w:left="-39"/>
              <w:rPr>
                <w:rFonts w:asciiTheme="minorEastAsia" w:eastAsiaTheme="minorEastAsia" w:hAnsiTheme="minorEastAsia" w:hint="default"/>
                <w:color w:val="000000" w:themeColor="text1"/>
                <w:spacing w:val="-1"/>
                <w:sz w:val="22"/>
                <w:szCs w:val="22"/>
              </w:rPr>
            </w:pPr>
          </w:p>
        </w:tc>
        <w:tc>
          <w:tcPr>
            <w:tcW w:w="450" w:type="dxa"/>
            <w:vAlign w:val="center"/>
          </w:tcPr>
          <w:p w14:paraId="72042CD1" w14:textId="77777777" w:rsidR="00053CFA" w:rsidRPr="00B168A7" w:rsidRDefault="00053CFA" w:rsidP="00B43E1D">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工</w:t>
            </w:r>
          </w:p>
          <w:p w14:paraId="253849C9" w14:textId="77777777" w:rsidR="00053CFA" w:rsidRPr="00B168A7" w:rsidRDefault="00053CFA" w:rsidP="00B43E1D">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事</w:t>
            </w:r>
          </w:p>
          <w:p w14:paraId="7B73613C" w14:textId="77777777" w:rsidR="00053CFA" w:rsidRPr="00B168A7" w:rsidRDefault="00053CFA" w:rsidP="00B43E1D">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費算</w:t>
            </w:r>
          </w:p>
          <w:p w14:paraId="14662400" w14:textId="77777777" w:rsidR="00053CFA" w:rsidRPr="00B168A7" w:rsidRDefault="00053CFA" w:rsidP="00B43E1D">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出</w:t>
            </w:r>
          </w:p>
          <w:p w14:paraId="2D7FC860" w14:textId="77777777" w:rsidR="00053CFA" w:rsidRPr="00B168A7" w:rsidRDefault="00053CFA" w:rsidP="00B43E1D">
            <w:pPr>
              <w:spacing w:line="300" w:lineRule="exact"/>
              <w:jc w:val="center"/>
              <w:rPr>
                <w:rFonts w:asciiTheme="majorEastAsia" w:eastAsiaTheme="majorEastAsia" w:hAnsiTheme="majorEastAsia" w:hint="default"/>
                <w:color w:val="000000" w:themeColor="text1"/>
                <w:spacing w:val="-1"/>
                <w:sz w:val="22"/>
                <w:szCs w:val="22"/>
              </w:rPr>
            </w:pPr>
            <w:r w:rsidRPr="00B168A7">
              <w:rPr>
                <w:rFonts w:asciiTheme="majorEastAsia" w:eastAsiaTheme="majorEastAsia" w:hAnsiTheme="majorEastAsia"/>
                <w:color w:val="000000" w:themeColor="text1"/>
                <w:sz w:val="22"/>
                <w:szCs w:val="22"/>
              </w:rPr>
              <w:t>書</w:t>
            </w:r>
          </w:p>
        </w:tc>
        <w:tc>
          <w:tcPr>
            <w:tcW w:w="4033" w:type="dxa"/>
          </w:tcPr>
          <w:p w14:paraId="1A36E371" w14:textId="77777777"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・原稿（入金内訳書）各１部</w:t>
            </w:r>
          </w:p>
          <w:p w14:paraId="46C0345A" w14:textId="1789DB7F"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・電子媒体　</w:t>
            </w:r>
            <w:r w:rsidR="000E246C" w:rsidRPr="00B168A7">
              <w:rPr>
                <w:rFonts w:asciiTheme="minorEastAsia" w:eastAsiaTheme="minorEastAsia" w:hAnsiTheme="minorEastAsia"/>
                <w:color w:val="000000" w:themeColor="text1"/>
                <w:sz w:val="22"/>
                <w:szCs w:val="22"/>
              </w:rPr>
              <w:t xml:space="preserve">　　　　　</w:t>
            </w:r>
            <w:r w:rsidR="00940AD2" w:rsidRPr="00B168A7">
              <w:rPr>
                <w:rFonts w:asciiTheme="minorEastAsia" w:eastAsiaTheme="minorEastAsia" w:hAnsiTheme="minorEastAsia"/>
                <w:color w:val="000000" w:themeColor="text1"/>
                <w:sz w:val="22"/>
                <w:szCs w:val="22"/>
              </w:rPr>
              <w:t>１</w:t>
            </w:r>
            <w:r w:rsidRPr="00B168A7">
              <w:rPr>
                <w:rFonts w:asciiTheme="minorEastAsia" w:eastAsiaTheme="minorEastAsia" w:hAnsiTheme="minorEastAsia"/>
                <w:color w:val="000000" w:themeColor="text1"/>
                <w:sz w:val="22"/>
                <w:szCs w:val="22"/>
              </w:rPr>
              <w:t>式</w:t>
            </w:r>
          </w:p>
          <w:p w14:paraId="56A5336A" w14:textId="77777777"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p>
          <w:p w14:paraId="1AB257BB" w14:textId="77777777" w:rsidR="00350475" w:rsidRPr="00B168A7" w:rsidRDefault="00350475" w:rsidP="00FE0DFD">
            <w:pPr>
              <w:spacing w:line="300" w:lineRule="exact"/>
              <w:rPr>
                <w:rFonts w:asciiTheme="minorEastAsia" w:eastAsiaTheme="minorEastAsia" w:hAnsiTheme="minorEastAsia" w:hint="default"/>
                <w:color w:val="000000" w:themeColor="text1"/>
                <w:sz w:val="22"/>
                <w:szCs w:val="22"/>
              </w:rPr>
            </w:pPr>
          </w:p>
          <w:p w14:paraId="46DC5BD4" w14:textId="77777777"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・積算根拠資料　　　　１式</w:t>
            </w:r>
          </w:p>
          <w:p w14:paraId="0EBBA504" w14:textId="77777777"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・各調査書　　　　　　１式</w:t>
            </w:r>
          </w:p>
          <w:p w14:paraId="4FB64B7E" w14:textId="77777777"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・各積算数量算出書　　１式</w:t>
            </w:r>
          </w:p>
          <w:p w14:paraId="1F7AEDBA" w14:textId="77777777"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・各積算数量調書　　　１式</w:t>
            </w:r>
          </w:p>
          <w:p w14:paraId="49FEC0F3" w14:textId="77777777" w:rsidR="00F6207A" w:rsidRPr="00B168A7" w:rsidRDefault="00F6207A" w:rsidP="00FE0DFD">
            <w:pPr>
              <w:spacing w:line="300" w:lineRule="exact"/>
              <w:rPr>
                <w:rFonts w:asciiTheme="minorEastAsia" w:eastAsiaTheme="minorEastAsia" w:hAnsiTheme="minorEastAsia" w:hint="default"/>
                <w:color w:val="000000" w:themeColor="text1"/>
                <w:spacing w:val="-1"/>
                <w:sz w:val="22"/>
                <w:szCs w:val="22"/>
              </w:rPr>
            </w:pPr>
          </w:p>
          <w:p w14:paraId="4D3D15F3" w14:textId="77777777" w:rsidR="00F6207A" w:rsidRPr="00B168A7" w:rsidRDefault="00F6207A" w:rsidP="00FE0DFD">
            <w:pPr>
              <w:spacing w:line="300" w:lineRule="exact"/>
              <w:rPr>
                <w:rFonts w:asciiTheme="minorEastAsia" w:eastAsiaTheme="minorEastAsia" w:hAnsiTheme="minorEastAsia" w:hint="default"/>
                <w:color w:val="000000" w:themeColor="text1"/>
                <w:spacing w:val="-1"/>
                <w:sz w:val="22"/>
                <w:szCs w:val="22"/>
              </w:rPr>
            </w:pPr>
          </w:p>
          <w:p w14:paraId="3B7FE5CB" w14:textId="77777777" w:rsidR="00F6207A" w:rsidRPr="00B168A7" w:rsidRDefault="00F6207A" w:rsidP="00FE0DFD">
            <w:pPr>
              <w:spacing w:line="300" w:lineRule="exact"/>
              <w:rPr>
                <w:rFonts w:asciiTheme="minorEastAsia" w:eastAsiaTheme="minorEastAsia" w:hAnsiTheme="minorEastAsia" w:hint="default"/>
                <w:color w:val="000000" w:themeColor="text1"/>
                <w:spacing w:val="-1"/>
                <w:sz w:val="22"/>
                <w:szCs w:val="22"/>
              </w:rPr>
            </w:pPr>
          </w:p>
        </w:tc>
        <w:tc>
          <w:tcPr>
            <w:tcW w:w="3685" w:type="dxa"/>
          </w:tcPr>
          <w:p w14:paraId="349F6068" w14:textId="77777777" w:rsidR="00350475" w:rsidRPr="00B168A7" w:rsidRDefault="00350475" w:rsidP="00FE0DFD">
            <w:pPr>
              <w:spacing w:line="300" w:lineRule="exact"/>
              <w:rPr>
                <w:rFonts w:asciiTheme="minorEastAsia" w:eastAsiaTheme="minorEastAsia" w:hAnsiTheme="minorEastAsia" w:hint="default"/>
                <w:color w:val="000000" w:themeColor="text1"/>
                <w:sz w:val="22"/>
                <w:szCs w:val="22"/>
              </w:rPr>
            </w:pPr>
          </w:p>
          <w:p w14:paraId="61425071" w14:textId="77777777" w:rsidR="00415F3F" w:rsidRPr="00B168A7" w:rsidRDefault="00415F3F" w:rsidP="00415F3F">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営繕積算システムＲＩＢＣ</w:t>
            </w:r>
            <w:r w:rsidRPr="00B168A7">
              <w:rPr>
                <w:rFonts w:asciiTheme="minorEastAsia" w:eastAsiaTheme="minorEastAsia" w:hAnsiTheme="minorEastAsia"/>
                <w:color w:val="000000" w:themeColor="text1"/>
                <w:sz w:val="22"/>
                <w:szCs w:val="22"/>
                <w:vertAlign w:val="subscript"/>
              </w:rPr>
              <w:t>※</w:t>
            </w:r>
            <w:r w:rsidRPr="00B168A7">
              <w:rPr>
                <w:rFonts w:asciiTheme="minorEastAsia" w:eastAsiaTheme="minorEastAsia" w:hAnsiTheme="minorEastAsia"/>
                <w:color w:val="000000" w:themeColor="text1"/>
                <w:sz w:val="22"/>
                <w:szCs w:val="22"/>
              </w:rPr>
              <w:t>内訳書ファイル形式とする。</w:t>
            </w:r>
          </w:p>
          <w:p w14:paraId="4814F703" w14:textId="77777777" w:rsidR="00415F3F" w:rsidRPr="00B168A7" w:rsidRDefault="00415F3F" w:rsidP="00415F3F">
            <w:pPr>
              <w:spacing w:line="300" w:lineRule="exact"/>
              <w:rPr>
                <w:rFonts w:asciiTheme="minorEastAsia" w:eastAsiaTheme="minorEastAsia" w:hAnsiTheme="minorEastAsia" w:hint="default"/>
                <w:color w:val="000000" w:themeColor="text1"/>
                <w:sz w:val="22"/>
                <w:szCs w:val="22"/>
              </w:rPr>
            </w:pPr>
          </w:p>
          <w:p w14:paraId="67550082" w14:textId="77777777" w:rsidR="00053CFA" w:rsidRPr="00B168A7" w:rsidRDefault="00415F3F" w:rsidP="00415F3F">
            <w:pPr>
              <w:spacing w:line="300" w:lineRule="exact"/>
              <w:rPr>
                <w:rFonts w:asciiTheme="minorEastAsia" w:eastAsiaTheme="minorEastAsia" w:hAnsiTheme="minorEastAsia" w:hint="default"/>
                <w:color w:val="000000" w:themeColor="text1"/>
                <w:spacing w:val="-1"/>
                <w:sz w:val="22"/>
                <w:szCs w:val="22"/>
              </w:rPr>
            </w:pPr>
            <w:r w:rsidRPr="00B168A7">
              <w:rPr>
                <w:rFonts w:asciiTheme="minorEastAsia" w:eastAsiaTheme="minorEastAsia" w:hAnsiTheme="minorEastAsia"/>
                <w:color w:val="000000" w:themeColor="text1"/>
                <w:sz w:val="22"/>
                <w:szCs w:val="22"/>
              </w:rPr>
              <w:t>※一般財団法人　建築コスト管理システム研究所が提供するシステム</w:t>
            </w:r>
          </w:p>
        </w:tc>
      </w:tr>
      <w:tr w:rsidR="00B168A7" w:rsidRPr="00B168A7" w14:paraId="4C36F9A5" w14:textId="77777777" w:rsidTr="00F6207A">
        <w:trPr>
          <w:trHeight w:hRule="exact" w:val="2856"/>
          <w:jc w:val="center"/>
        </w:trPr>
        <w:tc>
          <w:tcPr>
            <w:tcW w:w="675" w:type="dxa"/>
            <w:vMerge/>
          </w:tcPr>
          <w:p w14:paraId="29C98991" w14:textId="77777777" w:rsidR="00053CFA" w:rsidRPr="00B168A7" w:rsidRDefault="00053CFA" w:rsidP="00FE0DFD">
            <w:pPr>
              <w:spacing w:line="300" w:lineRule="exact"/>
              <w:ind w:left="-39"/>
              <w:rPr>
                <w:rFonts w:asciiTheme="minorEastAsia" w:eastAsiaTheme="minorEastAsia" w:hAnsiTheme="minorEastAsia" w:hint="default"/>
                <w:color w:val="000000" w:themeColor="text1"/>
                <w:spacing w:val="-1"/>
                <w:sz w:val="22"/>
                <w:szCs w:val="22"/>
              </w:rPr>
            </w:pPr>
          </w:p>
        </w:tc>
        <w:tc>
          <w:tcPr>
            <w:tcW w:w="450" w:type="dxa"/>
            <w:vAlign w:val="center"/>
          </w:tcPr>
          <w:p w14:paraId="33AF4F2D" w14:textId="77777777" w:rsidR="00053CFA" w:rsidRPr="00B168A7" w:rsidRDefault="00053CFA" w:rsidP="00B43E1D">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計</w:t>
            </w:r>
          </w:p>
          <w:p w14:paraId="677D4078" w14:textId="77777777" w:rsidR="00053CFA" w:rsidRPr="00B168A7" w:rsidRDefault="00053CFA" w:rsidP="00B43E1D">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算</w:t>
            </w:r>
          </w:p>
          <w:p w14:paraId="4B1F349A" w14:textId="77777777" w:rsidR="00053CFA" w:rsidRPr="00B168A7" w:rsidRDefault="00053CFA" w:rsidP="00B43E1D">
            <w:pPr>
              <w:spacing w:line="300" w:lineRule="exact"/>
              <w:jc w:val="center"/>
              <w:rPr>
                <w:rFonts w:asciiTheme="majorEastAsia" w:eastAsiaTheme="majorEastAsia" w:hAnsiTheme="majorEastAsia" w:hint="default"/>
                <w:color w:val="000000" w:themeColor="text1"/>
                <w:spacing w:val="-1"/>
                <w:sz w:val="22"/>
                <w:szCs w:val="22"/>
              </w:rPr>
            </w:pPr>
            <w:r w:rsidRPr="00B168A7">
              <w:rPr>
                <w:rFonts w:asciiTheme="majorEastAsia" w:eastAsiaTheme="majorEastAsia" w:hAnsiTheme="majorEastAsia"/>
                <w:color w:val="000000" w:themeColor="text1"/>
                <w:sz w:val="22"/>
                <w:szCs w:val="22"/>
              </w:rPr>
              <w:t>書</w:t>
            </w:r>
          </w:p>
        </w:tc>
        <w:tc>
          <w:tcPr>
            <w:tcW w:w="4033" w:type="dxa"/>
          </w:tcPr>
          <w:p w14:paraId="0731DF33" w14:textId="53C282F9"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・構造計算書　　　　</w:t>
            </w:r>
            <w:r w:rsidR="000E246C"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１部</w:t>
            </w:r>
          </w:p>
          <w:p w14:paraId="1F4C668B" w14:textId="0BC6A2A8"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・電気設備各計算書　</w:t>
            </w:r>
            <w:r w:rsidR="000E246C"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１部</w:t>
            </w:r>
          </w:p>
          <w:p w14:paraId="5106B31E" w14:textId="5AF8A45C"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・機械設備各計算書　</w:t>
            </w:r>
            <w:r w:rsidR="000E246C"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１部</w:t>
            </w:r>
          </w:p>
          <w:p w14:paraId="091270D3" w14:textId="3E5B3D8C"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・工作物等各計算書</w:t>
            </w:r>
            <w:r w:rsidR="000E246C"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１部</w:t>
            </w:r>
          </w:p>
          <w:p w14:paraId="237F09D9" w14:textId="77777777"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・省エネルギー</w:t>
            </w:r>
          </w:p>
          <w:p w14:paraId="5BA99057" w14:textId="2FAE1DB0"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0E246C"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関係計算書</w:t>
            </w:r>
            <w:r w:rsidR="000E246C"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１部</w:t>
            </w:r>
          </w:p>
          <w:p w14:paraId="13133086" w14:textId="77777777" w:rsidR="00053CFA" w:rsidRPr="00B168A7" w:rsidRDefault="00053CFA" w:rsidP="00FE0DFD">
            <w:pPr>
              <w:spacing w:line="300" w:lineRule="exact"/>
              <w:rPr>
                <w:rFonts w:asciiTheme="minorEastAsia" w:eastAsiaTheme="minorEastAsia" w:hAnsiTheme="minorEastAsia" w:hint="default"/>
                <w:color w:val="000000" w:themeColor="text1"/>
                <w:spacing w:val="-1"/>
                <w:sz w:val="22"/>
                <w:szCs w:val="22"/>
              </w:rPr>
            </w:pPr>
          </w:p>
        </w:tc>
        <w:tc>
          <w:tcPr>
            <w:tcW w:w="3685" w:type="dxa"/>
          </w:tcPr>
          <w:p w14:paraId="62395321" w14:textId="77777777" w:rsidR="00053CFA" w:rsidRPr="00B168A7" w:rsidRDefault="00053CFA" w:rsidP="00FE0DFD">
            <w:pPr>
              <w:spacing w:line="300" w:lineRule="exact"/>
              <w:rPr>
                <w:rFonts w:asciiTheme="minorEastAsia" w:eastAsiaTheme="minorEastAsia" w:hAnsiTheme="minorEastAsia" w:hint="default"/>
                <w:color w:val="000000" w:themeColor="text1"/>
                <w:spacing w:val="-1"/>
                <w:sz w:val="22"/>
                <w:szCs w:val="22"/>
              </w:rPr>
            </w:pPr>
            <w:r w:rsidRPr="00B168A7">
              <w:rPr>
                <w:rFonts w:asciiTheme="minorEastAsia" w:eastAsiaTheme="minorEastAsia" w:hAnsiTheme="minorEastAsia"/>
                <w:color w:val="000000" w:themeColor="text1"/>
                <w:sz w:val="22"/>
                <w:szCs w:val="22"/>
              </w:rPr>
              <w:t>監督員の指示により、作成する。</w:t>
            </w:r>
          </w:p>
        </w:tc>
      </w:tr>
      <w:tr w:rsidR="00B168A7" w:rsidRPr="00B168A7" w14:paraId="0B6D7A13" w14:textId="77777777" w:rsidTr="00F6207A">
        <w:trPr>
          <w:trHeight w:hRule="exact" w:val="4663"/>
          <w:jc w:val="center"/>
        </w:trPr>
        <w:tc>
          <w:tcPr>
            <w:tcW w:w="675" w:type="dxa"/>
            <w:vMerge/>
          </w:tcPr>
          <w:p w14:paraId="741414EA" w14:textId="77777777" w:rsidR="00053CFA" w:rsidRPr="00B168A7" w:rsidRDefault="00053CFA" w:rsidP="00FE0DFD">
            <w:pPr>
              <w:spacing w:line="300" w:lineRule="exact"/>
              <w:ind w:left="-39"/>
              <w:rPr>
                <w:rFonts w:asciiTheme="minorEastAsia" w:eastAsiaTheme="minorEastAsia" w:hAnsiTheme="minorEastAsia" w:hint="default"/>
                <w:color w:val="000000" w:themeColor="text1"/>
                <w:spacing w:val="-1"/>
                <w:sz w:val="22"/>
                <w:szCs w:val="22"/>
              </w:rPr>
            </w:pPr>
          </w:p>
        </w:tc>
        <w:tc>
          <w:tcPr>
            <w:tcW w:w="450" w:type="dxa"/>
            <w:vAlign w:val="center"/>
          </w:tcPr>
          <w:p w14:paraId="41735D61" w14:textId="77777777" w:rsidR="00053CFA" w:rsidRPr="00B168A7" w:rsidRDefault="00053CFA" w:rsidP="00B43E1D">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そ</w:t>
            </w:r>
          </w:p>
          <w:p w14:paraId="01D21C32" w14:textId="77777777" w:rsidR="00053CFA" w:rsidRPr="00B168A7" w:rsidRDefault="00053CFA" w:rsidP="00B43E1D">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の</w:t>
            </w:r>
          </w:p>
          <w:p w14:paraId="7490685A" w14:textId="77777777" w:rsidR="00053CFA" w:rsidRPr="00B168A7" w:rsidRDefault="00053CFA" w:rsidP="00B43E1D">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他</w:t>
            </w:r>
          </w:p>
        </w:tc>
        <w:tc>
          <w:tcPr>
            <w:tcW w:w="4033" w:type="dxa"/>
          </w:tcPr>
          <w:p w14:paraId="63003BC2" w14:textId="741971A5"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・透視図</w:t>
            </w:r>
            <w:r w:rsidR="000E246C"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枚</w:t>
            </w:r>
          </w:p>
          <w:p w14:paraId="1B016403" w14:textId="679D1D85"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・模型</w:t>
            </w:r>
            <w:r w:rsidR="000E246C"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個</w:t>
            </w:r>
          </w:p>
          <w:p w14:paraId="1F667519" w14:textId="30FD9D41"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・防災計画書</w:t>
            </w:r>
            <w:r w:rsidR="000E246C"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部</w:t>
            </w:r>
          </w:p>
          <w:p w14:paraId="38A707CA" w14:textId="21C50A09"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※リサイクル計画書</w:t>
            </w:r>
            <w:r w:rsidR="000E246C" w:rsidRPr="00B168A7">
              <w:rPr>
                <w:rFonts w:asciiTheme="minorEastAsia" w:eastAsiaTheme="minorEastAsia" w:hAnsiTheme="minorEastAsia"/>
                <w:color w:val="000000" w:themeColor="text1"/>
                <w:sz w:val="22"/>
                <w:szCs w:val="22"/>
              </w:rPr>
              <w:t xml:space="preserve">　</w:t>
            </w:r>
            <w:r w:rsidR="000E246C"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部</w:t>
            </w:r>
          </w:p>
          <w:p w14:paraId="7AE2A3B3" w14:textId="3E601438"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・概略工事工程表</w:t>
            </w:r>
            <w:r w:rsidR="000E246C" w:rsidRPr="00B168A7">
              <w:rPr>
                <w:rFonts w:asciiTheme="minorEastAsia" w:eastAsiaTheme="minorEastAsia" w:hAnsiTheme="minorEastAsia"/>
                <w:color w:val="000000" w:themeColor="text1"/>
                <w:sz w:val="22"/>
                <w:szCs w:val="22"/>
              </w:rPr>
              <w:t xml:space="preserve">　　　　　</w:t>
            </w:r>
            <w:r w:rsidR="00F6207A"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部</w:t>
            </w:r>
          </w:p>
          <w:p w14:paraId="63AF09A1" w14:textId="77777777" w:rsidR="00940AD2"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・建築物省エネルギー性能表示制度</w:t>
            </w:r>
          </w:p>
          <w:p w14:paraId="4D114C37" w14:textId="4E846632" w:rsidR="00053CFA" w:rsidRPr="00B168A7" w:rsidRDefault="00053CFA" w:rsidP="00940AD2">
            <w:pPr>
              <w:spacing w:line="300" w:lineRule="exact"/>
              <w:ind w:firstLineChars="50" w:firstLine="115"/>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（BELS）</w:t>
            </w:r>
            <w:r w:rsidR="000E246C"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部</w:t>
            </w:r>
          </w:p>
          <w:p w14:paraId="2BA5B4F2" w14:textId="623E6909"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・維持管理費の算出</w:t>
            </w:r>
            <w:r w:rsidR="000E246C"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部</w:t>
            </w:r>
          </w:p>
          <w:p w14:paraId="0F1B6F06" w14:textId="3816D87A"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w:t>
            </w:r>
            <w:r w:rsidR="004726BE">
              <w:rPr>
                <w:rFonts w:asciiTheme="minorEastAsia" w:eastAsiaTheme="minorEastAsia" w:hAnsiTheme="minorEastAsia"/>
                <w:color w:val="000000" w:themeColor="text1"/>
                <w:sz w:val="22"/>
                <w:szCs w:val="22"/>
              </w:rPr>
              <w:t>ＵＤ</w:t>
            </w:r>
            <w:r w:rsidRPr="00B168A7">
              <w:rPr>
                <w:rFonts w:asciiTheme="minorEastAsia" w:eastAsiaTheme="minorEastAsia" w:hAnsiTheme="minorEastAsia"/>
                <w:color w:val="000000" w:themeColor="text1"/>
                <w:sz w:val="22"/>
                <w:szCs w:val="22"/>
              </w:rPr>
              <w:t>チェックリスト</w:t>
            </w:r>
            <w:r w:rsidR="000E246C"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部</w:t>
            </w:r>
          </w:p>
          <w:p w14:paraId="2A7EFB1E" w14:textId="0D3A6DA8" w:rsidR="00053CFA" w:rsidRPr="00B168A7" w:rsidRDefault="00053CFA" w:rsidP="007655FC">
            <w:pPr>
              <w:spacing w:line="300" w:lineRule="exact"/>
              <w:ind w:left="221" w:hangingChars="96" w:hanging="221"/>
              <w:jc w:val="lef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・建築・設備設計委託業務チェックリスト＜試行版＞</w:t>
            </w:r>
            <w:r w:rsidR="000E246C"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部</w:t>
            </w:r>
          </w:p>
          <w:p w14:paraId="647481BE" w14:textId="4316BCD8"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0E246C"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w:t>
            </w:r>
            <w:r w:rsidR="000E246C"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部</w:t>
            </w:r>
          </w:p>
          <w:p w14:paraId="64A239AD" w14:textId="77777777"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p>
        </w:tc>
        <w:tc>
          <w:tcPr>
            <w:tcW w:w="3685" w:type="dxa"/>
          </w:tcPr>
          <w:p w14:paraId="3E8B9204" w14:textId="77777777" w:rsidR="00053CFA" w:rsidRPr="00B168A7" w:rsidRDefault="00053CFA" w:rsidP="00FE0DFD">
            <w:pPr>
              <w:spacing w:line="300" w:lineRule="exact"/>
              <w:rPr>
                <w:rFonts w:asciiTheme="minorEastAsia" w:eastAsiaTheme="minorEastAsia" w:hAnsiTheme="minorEastAsia" w:hint="default"/>
                <w:color w:val="000000" w:themeColor="text1"/>
                <w:sz w:val="22"/>
                <w:szCs w:val="22"/>
              </w:rPr>
            </w:pPr>
          </w:p>
        </w:tc>
      </w:tr>
      <w:tr w:rsidR="00B168A7" w:rsidRPr="00B168A7" w14:paraId="5432CD59" w14:textId="77777777" w:rsidTr="00C441C6">
        <w:trPr>
          <w:trHeight w:hRule="exact" w:val="576"/>
          <w:jc w:val="center"/>
        </w:trPr>
        <w:tc>
          <w:tcPr>
            <w:tcW w:w="5158" w:type="dxa"/>
            <w:gridSpan w:val="3"/>
            <w:vAlign w:val="center"/>
          </w:tcPr>
          <w:p w14:paraId="01F0DD7C" w14:textId="77777777" w:rsidR="00053CFA" w:rsidRPr="00B168A7" w:rsidRDefault="00053CFA"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設計図書等の種類</w:t>
            </w:r>
          </w:p>
        </w:tc>
        <w:tc>
          <w:tcPr>
            <w:tcW w:w="3685" w:type="dxa"/>
            <w:vAlign w:val="center"/>
          </w:tcPr>
          <w:p w14:paraId="106D8277" w14:textId="77777777" w:rsidR="00053CFA" w:rsidRPr="00B168A7" w:rsidRDefault="00053CFA"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適　　　用</w:t>
            </w:r>
          </w:p>
        </w:tc>
      </w:tr>
      <w:tr w:rsidR="001B0470" w:rsidRPr="00B168A7" w14:paraId="2A347A4E" w14:textId="77777777" w:rsidTr="00053CFA">
        <w:trPr>
          <w:trHeight w:hRule="exact" w:val="3543"/>
          <w:jc w:val="center"/>
        </w:trPr>
        <w:tc>
          <w:tcPr>
            <w:tcW w:w="675" w:type="dxa"/>
            <w:vAlign w:val="center"/>
          </w:tcPr>
          <w:p w14:paraId="3BFCB011" w14:textId="77777777" w:rsidR="001B0470" w:rsidRPr="00B168A7" w:rsidRDefault="001B0470"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申</w:t>
            </w:r>
          </w:p>
          <w:p w14:paraId="67FB42C2" w14:textId="77777777" w:rsidR="001B0470" w:rsidRPr="00B168A7" w:rsidRDefault="001B0470"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請</w:t>
            </w:r>
          </w:p>
          <w:p w14:paraId="2D3CEA5D" w14:textId="77777777" w:rsidR="001B0470" w:rsidRPr="00B168A7" w:rsidRDefault="001B0470"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手</w:t>
            </w:r>
          </w:p>
          <w:p w14:paraId="14F7BC1E" w14:textId="77777777" w:rsidR="001B0470" w:rsidRPr="00B168A7" w:rsidRDefault="001B0470"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続</w:t>
            </w:r>
          </w:p>
          <w:p w14:paraId="7EF88590" w14:textId="77777777" w:rsidR="001B0470" w:rsidRPr="00B168A7" w:rsidRDefault="001B0470" w:rsidP="00053CFA">
            <w:pPr>
              <w:spacing w:line="300" w:lineRule="exact"/>
              <w:jc w:val="center"/>
              <w:rPr>
                <w:rFonts w:asciiTheme="minorEastAsia" w:eastAsiaTheme="minorEastAsia" w:hAnsiTheme="minorEastAsia" w:hint="default"/>
                <w:color w:val="000000" w:themeColor="text1"/>
                <w:spacing w:val="-1"/>
                <w:sz w:val="22"/>
                <w:szCs w:val="22"/>
              </w:rPr>
            </w:pPr>
            <w:r w:rsidRPr="00B168A7">
              <w:rPr>
                <w:rFonts w:asciiTheme="majorEastAsia" w:eastAsiaTheme="majorEastAsia" w:hAnsiTheme="majorEastAsia"/>
                <w:color w:val="000000" w:themeColor="text1"/>
                <w:sz w:val="22"/>
                <w:szCs w:val="22"/>
              </w:rPr>
              <w:t>き</w:t>
            </w:r>
          </w:p>
        </w:tc>
        <w:tc>
          <w:tcPr>
            <w:tcW w:w="4483" w:type="dxa"/>
            <w:gridSpan w:val="2"/>
          </w:tcPr>
          <w:p w14:paraId="1F28EE22" w14:textId="77777777" w:rsidR="001B0470" w:rsidRPr="00B168A7" w:rsidRDefault="001B047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・計画通知、確認申請図書　</w:t>
            </w:r>
            <w:r w:rsidR="00F6207A" w:rsidRPr="00B168A7">
              <w:rPr>
                <w:rFonts w:asciiTheme="minorEastAsia" w:eastAsiaTheme="minorEastAsia" w:hAnsiTheme="minorEastAsia"/>
                <w:color w:val="000000" w:themeColor="text1"/>
                <w:sz w:val="22"/>
                <w:szCs w:val="22"/>
              </w:rPr>
              <w:t xml:space="preserve">　</w:t>
            </w:r>
            <w:r w:rsidR="00740FE2"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１式</w:t>
            </w:r>
          </w:p>
          <w:p w14:paraId="00445BE8" w14:textId="1338F2C0" w:rsidR="001B0470" w:rsidRPr="00B168A7" w:rsidRDefault="001B047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・消防施設申請書　　　</w:t>
            </w:r>
            <w:r w:rsidR="000E246C" w:rsidRPr="00B168A7">
              <w:rPr>
                <w:rFonts w:asciiTheme="minorEastAsia" w:eastAsiaTheme="minorEastAsia" w:hAnsiTheme="minorEastAsia"/>
                <w:color w:val="000000" w:themeColor="text1"/>
                <w:sz w:val="22"/>
                <w:szCs w:val="22"/>
              </w:rPr>
              <w:t xml:space="preserve">　</w:t>
            </w:r>
            <w:r w:rsidR="00740FE2"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 xml:space="preserve">　</w:t>
            </w:r>
            <w:r w:rsidR="00F6207A"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１式</w:t>
            </w:r>
          </w:p>
          <w:p w14:paraId="598686AE" w14:textId="4B79D9BC" w:rsidR="001B0470" w:rsidRPr="00B168A7" w:rsidRDefault="001B047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・公共下水</w:t>
            </w:r>
            <w:r w:rsidR="000E246C" w:rsidRPr="00B168A7">
              <w:rPr>
                <w:rFonts w:asciiTheme="minorEastAsia" w:eastAsiaTheme="minorEastAsia" w:hAnsiTheme="minorEastAsia"/>
                <w:color w:val="000000" w:themeColor="text1"/>
                <w:sz w:val="22"/>
                <w:szCs w:val="22"/>
              </w:rPr>
              <w:t>使用</w:t>
            </w:r>
            <w:r w:rsidRPr="00B168A7">
              <w:rPr>
                <w:rFonts w:asciiTheme="minorEastAsia" w:eastAsiaTheme="minorEastAsia" w:hAnsiTheme="minorEastAsia"/>
                <w:color w:val="000000" w:themeColor="text1"/>
                <w:sz w:val="22"/>
                <w:szCs w:val="22"/>
              </w:rPr>
              <w:t xml:space="preserve">申請書　　</w:t>
            </w:r>
            <w:r w:rsidR="00740FE2"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w:t>
            </w:r>
            <w:r w:rsidR="00F6207A"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１式</w:t>
            </w:r>
          </w:p>
          <w:p w14:paraId="18E9B248" w14:textId="77777777" w:rsidR="001B0470" w:rsidRPr="00B168A7" w:rsidRDefault="001B047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・給水施設確認申請書　　</w:t>
            </w:r>
            <w:r w:rsidR="00740FE2"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w:t>
            </w:r>
            <w:r w:rsidR="00F6207A"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１式</w:t>
            </w:r>
          </w:p>
          <w:p w14:paraId="586939B0" w14:textId="77777777" w:rsidR="001B0470" w:rsidRPr="00B168A7" w:rsidRDefault="001B047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・日影図　　　　　　　　</w:t>
            </w:r>
            <w:r w:rsidR="00740FE2"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w:t>
            </w:r>
            <w:r w:rsidR="00F6207A"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１部</w:t>
            </w:r>
          </w:p>
          <w:p w14:paraId="57D7045B" w14:textId="77777777" w:rsidR="001B0470" w:rsidRPr="00B168A7" w:rsidRDefault="001B047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・防災計画書　　　　　　</w:t>
            </w:r>
            <w:r w:rsidR="00740FE2"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w:t>
            </w:r>
            <w:r w:rsidR="00F6207A"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１部</w:t>
            </w:r>
          </w:p>
          <w:p w14:paraId="6ECEF4B7" w14:textId="7965CB14" w:rsidR="001B0470" w:rsidRPr="00B168A7" w:rsidRDefault="001B0470"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w:t>
            </w:r>
            <w:r w:rsidR="00F6207A" w:rsidRPr="00B168A7">
              <w:rPr>
                <w:rFonts w:asciiTheme="minorEastAsia" w:eastAsiaTheme="minorEastAsia" w:hAnsiTheme="minorEastAsia"/>
                <w:color w:val="000000" w:themeColor="text1"/>
                <w:spacing w:val="-1"/>
                <w:sz w:val="22"/>
                <w:szCs w:val="22"/>
              </w:rPr>
              <w:t xml:space="preserve">　</w:t>
            </w:r>
            <w:r w:rsidR="000E246C"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部</w:t>
            </w:r>
          </w:p>
          <w:p w14:paraId="148F12A2" w14:textId="77777777" w:rsidR="001B0470" w:rsidRPr="00B168A7" w:rsidRDefault="001B0470" w:rsidP="00FE0DFD">
            <w:pPr>
              <w:spacing w:line="300" w:lineRule="exact"/>
              <w:rPr>
                <w:rFonts w:asciiTheme="minorEastAsia" w:eastAsiaTheme="minorEastAsia" w:hAnsiTheme="minorEastAsia" w:hint="default"/>
                <w:color w:val="000000" w:themeColor="text1"/>
                <w:sz w:val="22"/>
                <w:szCs w:val="22"/>
              </w:rPr>
            </w:pPr>
          </w:p>
        </w:tc>
        <w:tc>
          <w:tcPr>
            <w:tcW w:w="3685" w:type="dxa"/>
          </w:tcPr>
          <w:p w14:paraId="4FCA97F5" w14:textId="77777777" w:rsidR="001B0470" w:rsidRPr="00B168A7" w:rsidRDefault="001B0470" w:rsidP="00FE0DFD">
            <w:pPr>
              <w:spacing w:line="300" w:lineRule="exact"/>
              <w:rPr>
                <w:rFonts w:asciiTheme="minorEastAsia" w:eastAsiaTheme="minorEastAsia" w:hAnsiTheme="minorEastAsia" w:hint="default"/>
                <w:color w:val="000000" w:themeColor="text1"/>
                <w:sz w:val="22"/>
                <w:szCs w:val="22"/>
              </w:rPr>
            </w:pPr>
          </w:p>
        </w:tc>
      </w:tr>
    </w:tbl>
    <w:p w14:paraId="3A44D62E" w14:textId="77777777" w:rsidR="00DF00E4" w:rsidRPr="00B168A7" w:rsidRDefault="00DF00E4" w:rsidP="00FE0DFD">
      <w:pPr>
        <w:spacing w:line="300" w:lineRule="exact"/>
        <w:rPr>
          <w:rFonts w:asciiTheme="minorEastAsia" w:eastAsiaTheme="minorEastAsia" w:hAnsiTheme="minorEastAsia" w:hint="default"/>
          <w:color w:val="000000" w:themeColor="text1"/>
          <w:sz w:val="22"/>
          <w:szCs w:val="22"/>
        </w:rPr>
      </w:pPr>
    </w:p>
    <w:p w14:paraId="7DD9865D" w14:textId="77777777" w:rsidR="005B7443" w:rsidRPr="00B168A7" w:rsidRDefault="005B7443"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hint="default"/>
          <w:color w:val="000000" w:themeColor="text1"/>
          <w:sz w:val="22"/>
          <w:szCs w:val="22"/>
        </w:rPr>
        <w:br w:type="page"/>
      </w:r>
    </w:p>
    <w:p w14:paraId="1D048DF5" w14:textId="77777777" w:rsidR="00755137" w:rsidRPr="00B168A7" w:rsidRDefault="00755137" w:rsidP="00FE0DFD">
      <w:pPr>
        <w:spacing w:line="300" w:lineRule="exact"/>
        <w:rPr>
          <w:rFonts w:asciiTheme="majorEastAsia" w:eastAsiaTheme="majorEastAsia" w:hAnsiTheme="majorEastAsia" w:hint="default"/>
          <w:color w:val="000000" w:themeColor="text1"/>
          <w:sz w:val="24"/>
          <w:szCs w:val="24"/>
        </w:rPr>
      </w:pPr>
      <w:r w:rsidRPr="00B168A7">
        <w:rPr>
          <w:rFonts w:asciiTheme="majorEastAsia" w:eastAsiaTheme="majorEastAsia" w:hAnsiTheme="majorEastAsia"/>
          <w:color w:val="000000" w:themeColor="text1"/>
          <w:sz w:val="24"/>
          <w:szCs w:val="24"/>
        </w:rPr>
        <w:t>Ⅳ．貸与資料</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0"/>
        <w:gridCol w:w="3750"/>
      </w:tblGrid>
      <w:tr w:rsidR="00B168A7" w:rsidRPr="00B168A7" w14:paraId="42B4580A" w14:textId="77777777" w:rsidTr="00C441C6">
        <w:trPr>
          <w:trHeight w:val="528"/>
          <w:jc w:val="center"/>
        </w:trPr>
        <w:tc>
          <w:tcPr>
            <w:tcW w:w="5170" w:type="dxa"/>
            <w:vAlign w:val="center"/>
          </w:tcPr>
          <w:p w14:paraId="52C6A055" w14:textId="77777777" w:rsidR="00755137" w:rsidRPr="00B168A7" w:rsidRDefault="00755137" w:rsidP="00053CFA">
            <w:pPr>
              <w:spacing w:line="300" w:lineRule="exact"/>
              <w:ind w:left="-9"/>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資</w:t>
            </w:r>
            <w:r w:rsidR="00053CFA" w:rsidRPr="00B168A7">
              <w:rPr>
                <w:rFonts w:asciiTheme="majorEastAsia" w:eastAsiaTheme="majorEastAsia" w:hAnsiTheme="majorEastAsia"/>
                <w:color w:val="000000" w:themeColor="text1"/>
                <w:sz w:val="22"/>
                <w:szCs w:val="22"/>
              </w:rPr>
              <w:t xml:space="preserve">　</w:t>
            </w:r>
            <w:r w:rsidRPr="00B168A7">
              <w:rPr>
                <w:rFonts w:asciiTheme="majorEastAsia" w:eastAsiaTheme="majorEastAsia" w:hAnsiTheme="majorEastAsia"/>
                <w:color w:val="000000" w:themeColor="text1"/>
                <w:sz w:val="22"/>
                <w:szCs w:val="22"/>
              </w:rPr>
              <w:t>料</w:t>
            </w:r>
            <w:r w:rsidR="00053CFA" w:rsidRPr="00B168A7">
              <w:rPr>
                <w:rFonts w:asciiTheme="majorEastAsia" w:eastAsiaTheme="majorEastAsia" w:hAnsiTheme="majorEastAsia"/>
                <w:color w:val="000000" w:themeColor="text1"/>
                <w:sz w:val="22"/>
                <w:szCs w:val="22"/>
              </w:rPr>
              <w:t xml:space="preserve">　</w:t>
            </w:r>
            <w:r w:rsidRPr="00B168A7">
              <w:rPr>
                <w:rFonts w:asciiTheme="majorEastAsia" w:eastAsiaTheme="majorEastAsia" w:hAnsiTheme="majorEastAsia"/>
                <w:color w:val="000000" w:themeColor="text1"/>
                <w:sz w:val="22"/>
                <w:szCs w:val="22"/>
              </w:rPr>
              <w:t>名</w:t>
            </w:r>
          </w:p>
        </w:tc>
        <w:tc>
          <w:tcPr>
            <w:tcW w:w="3750" w:type="dxa"/>
            <w:vAlign w:val="center"/>
          </w:tcPr>
          <w:p w14:paraId="2901BCCA" w14:textId="77777777" w:rsidR="00755137" w:rsidRPr="00B168A7" w:rsidRDefault="00755137" w:rsidP="00053CFA">
            <w:pPr>
              <w:spacing w:line="300" w:lineRule="exact"/>
              <w:jc w:val="center"/>
              <w:rPr>
                <w:rFonts w:asciiTheme="majorEastAsia" w:eastAsiaTheme="majorEastAsia" w:hAnsiTheme="majorEastAsia" w:hint="default"/>
                <w:color w:val="000000" w:themeColor="text1"/>
                <w:sz w:val="22"/>
                <w:szCs w:val="22"/>
              </w:rPr>
            </w:pPr>
            <w:r w:rsidRPr="00B168A7">
              <w:rPr>
                <w:rFonts w:asciiTheme="majorEastAsia" w:eastAsiaTheme="majorEastAsia" w:hAnsiTheme="majorEastAsia"/>
                <w:color w:val="000000" w:themeColor="text1"/>
                <w:sz w:val="22"/>
                <w:szCs w:val="22"/>
              </w:rPr>
              <w:t>適</w:t>
            </w:r>
            <w:r w:rsidR="00053CFA" w:rsidRPr="00B168A7">
              <w:rPr>
                <w:rFonts w:asciiTheme="majorEastAsia" w:eastAsiaTheme="majorEastAsia" w:hAnsiTheme="majorEastAsia"/>
                <w:color w:val="000000" w:themeColor="text1"/>
                <w:sz w:val="22"/>
                <w:szCs w:val="22"/>
              </w:rPr>
              <w:t xml:space="preserve">　　　</w:t>
            </w:r>
            <w:r w:rsidRPr="00B168A7">
              <w:rPr>
                <w:rFonts w:asciiTheme="majorEastAsia" w:eastAsiaTheme="majorEastAsia" w:hAnsiTheme="majorEastAsia"/>
                <w:color w:val="000000" w:themeColor="text1"/>
                <w:sz w:val="22"/>
                <w:szCs w:val="22"/>
              </w:rPr>
              <w:t>用</w:t>
            </w:r>
          </w:p>
        </w:tc>
      </w:tr>
      <w:tr w:rsidR="00B168A7" w:rsidRPr="00B168A7" w14:paraId="70CE4A42" w14:textId="77777777" w:rsidTr="00053CFA">
        <w:trPr>
          <w:trHeight w:val="660"/>
          <w:jc w:val="center"/>
        </w:trPr>
        <w:tc>
          <w:tcPr>
            <w:tcW w:w="5170" w:type="dxa"/>
          </w:tcPr>
          <w:p w14:paraId="1BA25C7D" w14:textId="7AABF724" w:rsidR="00755137" w:rsidRPr="00B168A7" w:rsidRDefault="000E246C" w:rsidP="000E246C">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・敷地測量図</w:t>
            </w:r>
          </w:p>
          <w:p w14:paraId="3EC2ED9E" w14:textId="1551327F" w:rsidR="00755137" w:rsidRPr="00B168A7" w:rsidRDefault="000E246C"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・地盤調査資料</w:t>
            </w:r>
          </w:p>
          <w:p w14:paraId="5722A7CE" w14:textId="1DE9D125" w:rsidR="00755137" w:rsidRPr="00B168A7" w:rsidRDefault="000E246C"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・基本計画構想</w:t>
            </w:r>
          </w:p>
          <w:p w14:paraId="678C68C5" w14:textId="29214786" w:rsidR="00755137" w:rsidRPr="00B168A7" w:rsidRDefault="000E246C"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・補助関係設計基準</w:t>
            </w:r>
          </w:p>
          <w:p w14:paraId="16A5C7E1" w14:textId="77777777" w:rsidR="000E246C" w:rsidRPr="00B168A7" w:rsidRDefault="00755137"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0E246C"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・同上関係図</w:t>
            </w:r>
          </w:p>
          <w:p w14:paraId="526CA945" w14:textId="70F1C6B2" w:rsidR="00755137" w:rsidRPr="00B168A7" w:rsidRDefault="000E246C"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・設計要領</w:t>
            </w:r>
          </w:p>
          <w:p w14:paraId="2DA6A3C5" w14:textId="7DCE29D1" w:rsidR="00755137" w:rsidRPr="00B168A7" w:rsidRDefault="000E246C"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w:t>
            </w:r>
            <w:r w:rsidR="00A90E38" w:rsidRPr="00B168A7">
              <w:rPr>
                <w:rFonts w:asciiTheme="minorEastAsia" w:eastAsiaTheme="minorEastAsia" w:hAnsiTheme="minorEastAsia"/>
                <w:color w:val="000000" w:themeColor="text1"/>
                <w:sz w:val="22"/>
                <w:szCs w:val="22"/>
              </w:rPr>
              <w:t>標準単価ファイル・歩掛りファイル</w:t>
            </w:r>
          </w:p>
          <w:p w14:paraId="6CE57F06" w14:textId="4AA5C840" w:rsidR="00755137" w:rsidRPr="00B168A7" w:rsidRDefault="000E246C"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　　　　　　　　　　　　）</w:t>
            </w:r>
          </w:p>
          <w:p w14:paraId="3B470DCE" w14:textId="5D32DF80" w:rsidR="00755137" w:rsidRPr="00B168A7" w:rsidRDefault="000E246C"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　　　　　　　　　　　　）</w:t>
            </w:r>
          </w:p>
          <w:p w14:paraId="2FE95ECB" w14:textId="77777777" w:rsidR="00755137" w:rsidRPr="00B168A7" w:rsidRDefault="00755137" w:rsidP="00FE0DFD">
            <w:pPr>
              <w:spacing w:line="300" w:lineRule="exact"/>
              <w:ind w:left="-9"/>
              <w:rPr>
                <w:rFonts w:asciiTheme="minorEastAsia" w:eastAsiaTheme="minorEastAsia" w:hAnsiTheme="minorEastAsia" w:hint="default"/>
                <w:color w:val="000000" w:themeColor="text1"/>
                <w:sz w:val="22"/>
                <w:szCs w:val="22"/>
              </w:rPr>
            </w:pPr>
          </w:p>
        </w:tc>
        <w:tc>
          <w:tcPr>
            <w:tcW w:w="3750" w:type="dxa"/>
          </w:tcPr>
          <w:p w14:paraId="26E66C1D" w14:textId="77777777" w:rsidR="00755137" w:rsidRPr="00B168A7" w:rsidRDefault="00755137" w:rsidP="00FE0DFD">
            <w:pPr>
              <w:spacing w:line="300" w:lineRule="exact"/>
              <w:rPr>
                <w:rFonts w:asciiTheme="minorEastAsia" w:eastAsiaTheme="minorEastAsia" w:hAnsiTheme="minorEastAsia" w:hint="default"/>
                <w:color w:val="000000" w:themeColor="text1"/>
                <w:sz w:val="22"/>
                <w:szCs w:val="22"/>
              </w:rPr>
            </w:pPr>
          </w:p>
        </w:tc>
      </w:tr>
      <w:tr w:rsidR="00755137" w:rsidRPr="00B168A7" w14:paraId="0B6B466C" w14:textId="77777777" w:rsidTr="001B0470">
        <w:trPr>
          <w:trHeight w:val="1055"/>
          <w:jc w:val="center"/>
        </w:trPr>
        <w:tc>
          <w:tcPr>
            <w:tcW w:w="8920" w:type="dxa"/>
            <w:gridSpan w:val="2"/>
          </w:tcPr>
          <w:p w14:paraId="3503A8E2" w14:textId="457ED37E" w:rsidR="00F6207A" w:rsidRPr="00B168A7" w:rsidRDefault="000E246C" w:rsidP="000E246C">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貸与場所（</w:t>
            </w:r>
            <w:r w:rsidR="00F6207A"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 xml:space="preserve">　）</w:t>
            </w:r>
          </w:p>
          <w:p w14:paraId="6872B6F2" w14:textId="035891F1" w:rsidR="00755137" w:rsidRPr="00B168A7" w:rsidRDefault="000E246C" w:rsidP="000E246C">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 xml:space="preserve">貸与時期（　　</w:t>
            </w:r>
            <w:r w:rsidR="00F6207A"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 xml:space="preserve">　　　）</w:t>
            </w:r>
          </w:p>
          <w:p w14:paraId="13E161BF" w14:textId="56945BBA" w:rsidR="00F6207A" w:rsidRPr="00B168A7" w:rsidRDefault="00755137" w:rsidP="00990428">
            <w:pPr>
              <w:widowControl/>
              <w:overflowPunct/>
              <w:spacing w:line="300" w:lineRule="exact"/>
              <w:jc w:val="left"/>
              <w:textAlignment w:val="auto"/>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返却場所（　　　　</w:t>
            </w:r>
            <w:r w:rsidR="00F6207A" w:rsidRPr="00B168A7">
              <w:rPr>
                <w:rFonts w:asciiTheme="minorEastAsia" w:eastAsiaTheme="minorEastAsia" w:hAnsiTheme="minorEastAsia"/>
                <w:color w:val="000000" w:themeColor="text1"/>
                <w:sz w:val="22"/>
                <w:szCs w:val="22"/>
              </w:rPr>
              <w:t xml:space="preserve">　　</w:t>
            </w:r>
            <w:r w:rsidR="000E246C" w:rsidRPr="00B168A7">
              <w:rPr>
                <w:rFonts w:asciiTheme="minorEastAsia" w:eastAsiaTheme="minorEastAsia" w:hAnsiTheme="minorEastAsia"/>
                <w:color w:val="000000" w:themeColor="text1"/>
                <w:sz w:val="22"/>
                <w:szCs w:val="22"/>
              </w:rPr>
              <w:t xml:space="preserve">　　　　</w:t>
            </w:r>
            <w:r w:rsidRPr="00B168A7">
              <w:rPr>
                <w:rFonts w:asciiTheme="minorEastAsia" w:eastAsiaTheme="minorEastAsia" w:hAnsiTheme="minorEastAsia"/>
                <w:color w:val="000000" w:themeColor="text1"/>
                <w:sz w:val="22"/>
                <w:szCs w:val="22"/>
              </w:rPr>
              <w:t xml:space="preserve">　）</w:t>
            </w:r>
          </w:p>
          <w:p w14:paraId="486F8B37" w14:textId="10D17931" w:rsidR="00755137" w:rsidRPr="00B168A7" w:rsidRDefault="000E246C" w:rsidP="00F6207A">
            <w:pPr>
              <w:widowControl/>
              <w:overflowPunct/>
              <w:spacing w:line="300" w:lineRule="exact"/>
              <w:jc w:val="left"/>
              <w:textAlignment w:val="auto"/>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 xml:space="preserve">返却時期（　　　　</w:t>
            </w:r>
            <w:r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 xml:space="preserve">　</w:t>
            </w:r>
            <w:r w:rsidR="00F6207A"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 xml:space="preserve">　　）</w:t>
            </w:r>
          </w:p>
          <w:p w14:paraId="7A3CAAF9" w14:textId="77777777" w:rsidR="00F6207A" w:rsidRPr="00B168A7" w:rsidRDefault="00F6207A" w:rsidP="00F6207A">
            <w:pPr>
              <w:widowControl/>
              <w:overflowPunct/>
              <w:spacing w:line="300" w:lineRule="exact"/>
              <w:jc w:val="left"/>
              <w:textAlignment w:val="auto"/>
              <w:rPr>
                <w:rFonts w:asciiTheme="minorEastAsia" w:eastAsiaTheme="minorEastAsia" w:hAnsiTheme="minorEastAsia" w:hint="default"/>
                <w:color w:val="000000" w:themeColor="text1"/>
                <w:sz w:val="22"/>
                <w:szCs w:val="22"/>
              </w:rPr>
            </w:pPr>
          </w:p>
          <w:p w14:paraId="0478052D" w14:textId="77777777" w:rsidR="00F6207A" w:rsidRPr="00B168A7" w:rsidRDefault="00F6207A" w:rsidP="00F6207A">
            <w:pPr>
              <w:widowControl/>
              <w:overflowPunct/>
              <w:spacing w:line="300" w:lineRule="exact"/>
              <w:jc w:val="left"/>
              <w:textAlignment w:val="auto"/>
              <w:rPr>
                <w:rFonts w:asciiTheme="minorEastAsia" w:eastAsiaTheme="minorEastAsia" w:hAnsiTheme="minorEastAsia" w:hint="default"/>
                <w:color w:val="000000" w:themeColor="text1"/>
                <w:sz w:val="22"/>
                <w:szCs w:val="22"/>
              </w:rPr>
            </w:pPr>
          </w:p>
        </w:tc>
      </w:tr>
    </w:tbl>
    <w:p w14:paraId="2D79641E" w14:textId="77777777" w:rsidR="00755137" w:rsidRPr="00B168A7" w:rsidRDefault="00755137" w:rsidP="00FE0DFD">
      <w:pPr>
        <w:spacing w:line="300" w:lineRule="exact"/>
        <w:rPr>
          <w:rFonts w:asciiTheme="minorEastAsia" w:eastAsiaTheme="minorEastAsia" w:hAnsiTheme="minorEastAsia" w:hint="default"/>
          <w:color w:val="000000" w:themeColor="text1"/>
          <w:sz w:val="22"/>
          <w:szCs w:val="22"/>
        </w:rPr>
      </w:pPr>
    </w:p>
    <w:p w14:paraId="2502A64C" w14:textId="77777777" w:rsidR="00F73E22" w:rsidRPr="00B168A7" w:rsidRDefault="00F73E22" w:rsidP="00FE0DFD">
      <w:pPr>
        <w:spacing w:line="300" w:lineRule="exact"/>
        <w:rPr>
          <w:rFonts w:asciiTheme="minorEastAsia" w:eastAsiaTheme="minorEastAsia" w:hAnsiTheme="minorEastAsia" w:hint="default"/>
          <w:color w:val="000000" w:themeColor="text1"/>
          <w:sz w:val="22"/>
          <w:szCs w:val="22"/>
        </w:rPr>
      </w:pPr>
    </w:p>
    <w:p w14:paraId="71B26B74" w14:textId="77777777" w:rsidR="00DC404B" w:rsidRPr="00B168A7" w:rsidRDefault="00DC404B" w:rsidP="00FE0DFD">
      <w:pPr>
        <w:spacing w:line="300" w:lineRule="exac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hint="default"/>
          <w:color w:val="000000" w:themeColor="text1"/>
          <w:sz w:val="22"/>
          <w:szCs w:val="22"/>
        </w:rPr>
        <w:br w:type="page"/>
      </w:r>
    </w:p>
    <w:p w14:paraId="64D123AB" w14:textId="0BD74097" w:rsidR="00755137" w:rsidRPr="00B168A7" w:rsidRDefault="00755137" w:rsidP="00FE0DFD">
      <w:pPr>
        <w:spacing w:line="300" w:lineRule="exact"/>
        <w:rPr>
          <w:rFonts w:asciiTheme="majorEastAsia" w:eastAsiaTheme="majorEastAsia" w:hAnsiTheme="majorEastAsia" w:hint="default"/>
          <w:color w:val="000000" w:themeColor="text1"/>
          <w:sz w:val="24"/>
          <w:szCs w:val="24"/>
        </w:rPr>
      </w:pPr>
      <w:r w:rsidRPr="00B168A7">
        <w:rPr>
          <w:rFonts w:asciiTheme="majorEastAsia" w:eastAsiaTheme="majorEastAsia" w:hAnsiTheme="majorEastAsia"/>
          <w:color w:val="000000" w:themeColor="text1"/>
          <w:sz w:val="24"/>
          <w:szCs w:val="24"/>
        </w:rPr>
        <w:t>Ⅴ．設計図の材質及び大きさ等</w:t>
      </w:r>
    </w:p>
    <w:p w14:paraId="465251EE" w14:textId="5FB30A3B" w:rsidR="00755137" w:rsidRPr="00B168A7" w:rsidRDefault="00755137" w:rsidP="00C315D5">
      <w:pPr>
        <w:tabs>
          <w:tab w:val="left" w:pos="3630"/>
        </w:tabs>
        <w:spacing w:line="300" w:lineRule="exact"/>
        <w:jc w:val="lef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１)</w:t>
      </w:r>
      <w:r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設計図の材質</w:t>
      </w:r>
      <w:r w:rsidR="00C315D5" w:rsidRPr="00B168A7">
        <w:rPr>
          <w:rFonts w:asciiTheme="minorEastAsia" w:eastAsiaTheme="minorEastAsia" w:hAnsiTheme="minorEastAsia" w:hint="default"/>
          <w:color w:val="000000" w:themeColor="text1"/>
          <w:sz w:val="22"/>
          <w:szCs w:val="22"/>
        </w:rPr>
        <w:tab/>
      </w:r>
      <w:r w:rsidRPr="00B168A7">
        <w:rPr>
          <w:rFonts w:asciiTheme="minorEastAsia" w:eastAsiaTheme="minorEastAsia" w:hAnsiTheme="minorEastAsia"/>
          <w:color w:val="000000" w:themeColor="text1"/>
          <w:sz w:val="22"/>
          <w:szCs w:val="22"/>
        </w:rPr>
        <w:t>・普通紙</w:t>
      </w:r>
    </w:p>
    <w:p w14:paraId="5F1DE622" w14:textId="729C54C5" w:rsidR="00755137" w:rsidRPr="00B168A7" w:rsidRDefault="00C315D5" w:rsidP="00C315D5">
      <w:pPr>
        <w:tabs>
          <w:tab w:val="left" w:pos="3630"/>
        </w:tabs>
        <w:spacing w:line="300" w:lineRule="exact"/>
        <w:jc w:val="lef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hint="default"/>
          <w:color w:val="000000" w:themeColor="text1"/>
          <w:sz w:val="22"/>
          <w:szCs w:val="22"/>
        </w:rPr>
        <w:tab/>
      </w:r>
      <w:r w:rsidR="00755137" w:rsidRPr="00B168A7">
        <w:rPr>
          <w:rFonts w:asciiTheme="minorEastAsia" w:eastAsiaTheme="minorEastAsia" w:hAnsiTheme="minorEastAsia"/>
          <w:color w:val="000000" w:themeColor="text1"/>
          <w:sz w:val="22"/>
          <w:szCs w:val="22"/>
        </w:rPr>
        <w:t xml:space="preserve">・（　　　</w:t>
      </w:r>
      <w:r w:rsidR="00667453" w:rsidRPr="00B168A7">
        <w:rPr>
          <w:rFonts w:asciiTheme="minorEastAsia" w:eastAsiaTheme="minorEastAsia" w:hAnsiTheme="minorEastAsia"/>
          <w:color w:val="000000" w:themeColor="text1"/>
          <w:sz w:val="22"/>
          <w:szCs w:val="22"/>
        </w:rPr>
        <w:t xml:space="preserve">　</w:t>
      </w:r>
      <w:r w:rsidR="00755137" w:rsidRPr="00B168A7">
        <w:rPr>
          <w:rFonts w:asciiTheme="minorEastAsia" w:eastAsiaTheme="minorEastAsia" w:hAnsiTheme="minorEastAsia"/>
          <w:color w:val="000000" w:themeColor="text1"/>
          <w:sz w:val="22"/>
          <w:szCs w:val="22"/>
        </w:rPr>
        <w:t xml:space="preserve">　　　　　　）</w:t>
      </w:r>
    </w:p>
    <w:p w14:paraId="19129BEB" w14:textId="58C6E2CC" w:rsidR="008F09B3" w:rsidRPr="00B168A7" w:rsidRDefault="00755137" w:rsidP="00C315D5">
      <w:pPr>
        <w:tabs>
          <w:tab w:val="left" w:pos="3630"/>
        </w:tabs>
        <w:spacing w:line="300" w:lineRule="exact"/>
        <w:jc w:val="lef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２)</w:t>
      </w:r>
      <w:r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設計図の大きさ</w:t>
      </w:r>
      <w:r w:rsidR="00C315D5" w:rsidRPr="00B168A7">
        <w:rPr>
          <w:rFonts w:asciiTheme="minorEastAsia" w:eastAsiaTheme="minorEastAsia" w:hAnsiTheme="minorEastAsia" w:hint="default"/>
          <w:color w:val="000000" w:themeColor="text1"/>
          <w:sz w:val="22"/>
          <w:szCs w:val="22"/>
        </w:rPr>
        <w:tab/>
      </w:r>
      <w:r w:rsidRPr="00B168A7">
        <w:rPr>
          <w:rFonts w:asciiTheme="minorEastAsia" w:eastAsiaTheme="minorEastAsia" w:hAnsiTheme="minorEastAsia"/>
          <w:color w:val="000000" w:themeColor="text1"/>
          <w:sz w:val="22"/>
          <w:szCs w:val="22"/>
        </w:rPr>
        <w:t>・</w:t>
      </w:r>
      <w:r w:rsidR="00990428" w:rsidRPr="00B168A7">
        <w:rPr>
          <w:rFonts w:asciiTheme="minorEastAsia" w:eastAsiaTheme="minorEastAsia" w:hAnsiTheme="minorEastAsia"/>
          <w:color w:val="000000" w:themeColor="text1"/>
          <w:sz w:val="22"/>
          <w:szCs w:val="22"/>
        </w:rPr>
        <w:t>Ａ１</w:t>
      </w:r>
      <w:r w:rsidRPr="00B168A7">
        <w:rPr>
          <w:rFonts w:asciiTheme="minorEastAsia" w:eastAsiaTheme="minorEastAsia" w:hAnsiTheme="minorEastAsia"/>
          <w:color w:val="000000" w:themeColor="text1"/>
          <w:sz w:val="22"/>
          <w:szCs w:val="22"/>
        </w:rPr>
        <w:t>版</w:t>
      </w:r>
    </w:p>
    <w:p w14:paraId="79F4399E" w14:textId="60F78FD6" w:rsidR="00755137" w:rsidRPr="00B168A7" w:rsidRDefault="00C315D5" w:rsidP="00C315D5">
      <w:pPr>
        <w:tabs>
          <w:tab w:val="left" w:pos="3630"/>
        </w:tabs>
        <w:spacing w:line="300" w:lineRule="exact"/>
        <w:jc w:val="lef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hint="default"/>
          <w:color w:val="000000" w:themeColor="text1"/>
          <w:sz w:val="22"/>
          <w:szCs w:val="22"/>
        </w:rPr>
        <w:tab/>
      </w:r>
      <w:r w:rsidR="00755137" w:rsidRPr="00B168A7">
        <w:rPr>
          <w:rFonts w:asciiTheme="minorEastAsia" w:eastAsiaTheme="minorEastAsia" w:hAnsiTheme="minorEastAsia"/>
          <w:color w:val="000000" w:themeColor="text1"/>
          <w:sz w:val="22"/>
          <w:szCs w:val="22"/>
        </w:rPr>
        <w:t>・</w:t>
      </w:r>
      <w:r w:rsidR="008F09B3" w:rsidRPr="00B168A7">
        <w:rPr>
          <w:rFonts w:asciiTheme="minorEastAsia" w:eastAsiaTheme="minorEastAsia" w:hAnsiTheme="minorEastAsia"/>
          <w:color w:val="000000" w:themeColor="text1"/>
          <w:sz w:val="22"/>
          <w:szCs w:val="22"/>
        </w:rPr>
        <w:t>Ａ２</w:t>
      </w:r>
      <w:r w:rsidR="00755137" w:rsidRPr="00B168A7">
        <w:rPr>
          <w:rFonts w:asciiTheme="minorEastAsia" w:eastAsiaTheme="minorEastAsia" w:hAnsiTheme="minorEastAsia"/>
          <w:color w:val="000000" w:themeColor="text1"/>
          <w:sz w:val="22"/>
          <w:szCs w:val="22"/>
        </w:rPr>
        <w:t>版</w:t>
      </w:r>
    </w:p>
    <w:p w14:paraId="29536BE5" w14:textId="4EBEDF1F" w:rsidR="00755137" w:rsidRPr="00B168A7" w:rsidRDefault="00C315D5" w:rsidP="00C315D5">
      <w:pPr>
        <w:tabs>
          <w:tab w:val="left" w:pos="3630"/>
        </w:tabs>
        <w:spacing w:line="300" w:lineRule="exact"/>
        <w:jc w:val="lef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hint="default"/>
          <w:color w:val="000000" w:themeColor="text1"/>
          <w:sz w:val="22"/>
          <w:szCs w:val="22"/>
        </w:rPr>
        <w:tab/>
      </w:r>
      <w:r w:rsidR="00667453" w:rsidRPr="00B168A7">
        <w:rPr>
          <w:rFonts w:asciiTheme="minorEastAsia" w:eastAsiaTheme="minorEastAsia" w:hAnsiTheme="minorEastAsia"/>
          <w:color w:val="000000" w:themeColor="text1"/>
          <w:sz w:val="22"/>
          <w:szCs w:val="22"/>
        </w:rPr>
        <w:t>・</w:t>
      </w:r>
      <w:r w:rsidR="008F09B3" w:rsidRPr="00B168A7">
        <w:rPr>
          <w:rFonts w:asciiTheme="minorEastAsia" w:eastAsiaTheme="minorEastAsia" w:hAnsiTheme="minorEastAsia"/>
          <w:color w:val="000000" w:themeColor="text1"/>
          <w:sz w:val="22"/>
          <w:szCs w:val="22"/>
        </w:rPr>
        <w:t>Ａ３</w:t>
      </w:r>
      <w:r w:rsidR="00755137" w:rsidRPr="00B168A7">
        <w:rPr>
          <w:rFonts w:asciiTheme="minorEastAsia" w:eastAsiaTheme="minorEastAsia" w:hAnsiTheme="minorEastAsia"/>
          <w:color w:val="000000" w:themeColor="text1"/>
          <w:sz w:val="22"/>
          <w:szCs w:val="22"/>
        </w:rPr>
        <w:t>版</w:t>
      </w:r>
    </w:p>
    <w:p w14:paraId="005EEFA9" w14:textId="0B8298FF" w:rsidR="00755137" w:rsidRPr="00B168A7" w:rsidRDefault="00755137" w:rsidP="00C315D5">
      <w:pPr>
        <w:tabs>
          <w:tab w:val="left" w:pos="3630"/>
        </w:tabs>
        <w:spacing w:line="300" w:lineRule="exact"/>
        <w:jc w:val="lef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３)</w:t>
      </w:r>
      <w:r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設計図の様式は、下図を標準とする。</w:t>
      </w:r>
    </w:p>
    <w:p w14:paraId="551CD41A" w14:textId="77777777" w:rsidR="00755137" w:rsidRPr="00B168A7" w:rsidRDefault="00755137" w:rsidP="00FE0DFD">
      <w:pPr>
        <w:spacing w:line="300" w:lineRule="exact"/>
        <w:rPr>
          <w:rFonts w:asciiTheme="minorEastAsia" w:eastAsiaTheme="minorEastAsia" w:hAnsiTheme="minorEastAsia" w:hint="default"/>
          <w:color w:val="000000" w:themeColor="text1"/>
          <w:sz w:val="22"/>
          <w:szCs w:val="22"/>
        </w:rPr>
      </w:pPr>
    </w:p>
    <w:p w14:paraId="4E01BBA5" w14:textId="77777777" w:rsidR="00DC404B" w:rsidRPr="00B168A7" w:rsidRDefault="00DC404B" w:rsidP="00FE0DFD">
      <w:pPr>
        <w:spacing w:line="300" w:lineRule="exact"/>
        <w:rPr>
          <w:rFonts w:asciiTheme="minorEastAsia" w:eastAsiaTheme="minorEastAsia" w:hAnsiTheme="minorEastAsia" w:hint="default"/>
          <w:color w:val="000000" w:themeColor="text1"/>
          <w:sz w:val="22"/>
          <w:szCs w:val="22"/>
        </w:rPr>
      </w:pPr>
    </w:p>
    <w:p w14:paraId="338874C5" w14:textId="77777777" w:rsidR="00DC404B" w:rsidRPr="00B168A7" w:rsidRDefault="00DC404B" w:rsidP="00FE0DFD">
      <w:pPr>
        <w:spacing w:line="300" w:lineRule="exact"/>
        <w:rPr>
          <w:rFonts w:asciiTheme="minorEastAsia" w:eastAsiaTheme="minorEastAsia" w:hAnsiTheme="minorEastAsia" w:hint="default"/>
          <w:color w:val="000000" w:themeColor="text1"/>
          <w:sz w:val="22"/>
          <w:szCs w:val="22"/>
        </w:rPr>
      </w:pPr>
    </w:p>
    <w:p w14:paraId="14F47C84" w14:textId="77777777" w:rsidR="001B0470" w:rsidRPr="00B168A7" w:rsidRDefault="001B0470" w:rsidP="00FE0DFD">
      <w:pPr>
        <w:spacing w:line="300" w:lineRule="exact"/>
        <w:rPr>
          <w:rFonts w:asciiTheme="minorEastAsia" w:eastAsiaTheme="minorEastAsia" w:hAnsiTheme="minorEastAsia" w:hint="default"/>
          <w:color w:val="000000" w:themeColor="text1"/>
          <w:sz w:val="22"/>
          <w:szCs w:val="22"/>
        </w:rPr>
      </w:pPr>
    </w:p>
    <w:p w14:paraId="02598A5B" w14:textId="77777777" w:rsidR="00DC404B" w:rsidRPr="00B168A7" w:rsidRDefault="00DC404B" w:rsidP="00FE0DFD">
      <w:pPr>
        <w:spacing w:line="300" w:lineRule="exact"/>
        <w:rPr>
          <w:rFonts w:asciiTheme="minorEastAsia" w:eastAsiaTheme="minorEastAsia" w:hAnsiTheme="minorEastAsia" w:hint="default"/>
          <w:color w:val="000000" w:themeColor="text1"/>
          <w:sz w:val="22"/>
          <w:szCs w:val="22"/>
        </w:rPr>
      </w:pPr>
    </w:p>
    <w:p w14:paraId="401D7397" w14:textId="77777777" w:rsidR="00755137" w:rsidRPr="00B168A7" w:rsidRDefault="00755137" w:rsidP="00FE0DFD">
      <w:pPr>
        <w:spacing w:line="300" w:lineRule="exact"/>
        <w:rPr>
          <w:rFonts w:asciiTheme="minorEastAsia" w:eastAsiaTheme="minorEastAsia" w:hAnsiTheme="minorEastAsia" w:hint="default"/>
          <w:color w:val="000000" w:themeColor="text1"/>
          <w:sz w:val="22"/>
          <w:szCs w:val="22"/>
        </w:rPr>
      </w:pPr>
    </w:p>
    <w:p w14:paraId="44E839FB" w14:textId="77777777" w:rsidR="00755137" w:rsidRPr="00B168A7" w:rsidRDefault="009202BD" w:rsidP="00036FBC">
      <w:pPr>
        <w:spacing w:line="300" w:lineRule="exact"/>
        <w:ind w:firstLineChars="550" w:firstLine="1375"/>
        <w:rPr>
          <w:rFonts w:asciiTheme="majorEastAsia" w:eastAsiaTheme="majorEastAsia" w:hAnsiTheme="majorEastAsia" w:hint="default"/>
          <w:color w:val="000000" w:themeColor="text1"/>
          <w:sz w:val="24"/>
          <w:szCs w:val="22"/>
        </w:rPr>
      </w:pPr>
      <w:r w:rsidRPr="00B168A7">
        <w:rPr>
          <w:rFonts w:asciiTheme="majorEastAsia" w:eastAsiaTheme="majorEastAsia" w:hAnsiTheme="majorEastAsia"/>
          <w:color w:val="000000" w:themeColor="text1"/>
          <w:sz w:val="24"/>
          <w:szCs w:val="22"/>
        </w:rPr>
        <w:t>設計図</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3156"/>
      </w:tblGrid>
      <w:tr w:rsidR="00B168A7" w:rsidRPr="00B168A7" w14:paraId="10E27909" w14:textId="77777777" w:rsidTr="00B43E1D">
        <w:trPr>
          <w:trHeight w:val="2218"/>
        </w:trPr>
        <w:tc>
          <w:tcPr>
            <w:tcW w:w="3827" w:type="dxa"/>
            <w:tcBorders>
              <w:bottom w:val="single" w:sz="4" w:space="0" w:color="FFFFFF" w:themeColor="background1"/>
              <w:right w:val="single" w:sz="4" w:space="0" w:color="FFFFFF" w:themeColor="background1"/>
            </w:tcBorders>
          </w:tcPr>
          <w:p w14:paraId="1C051FA9" w14:textId="77777777" w:rsidR="000B6B74" w:rsidRPr="00B168A7" w:rsidRDefault="000B6B74" w:rsidP="00FE0DFD">
            <w:pPr>
              <w:spacing w:line="300" w:lineRule="exact"/>
              <w:rPr>
                <w:rFonts w:asciiTheme="minorEastAsia" w:eastAsiaTheme="minorEastAsia" w:hAnsiTheme="minorEastAsia" w:hint="default"/>
                <w:color w:val="000000" w:themeColor="text1"/>
                <w:sz w:val="22"/>
                <w:szCs w:val="22"/>
              </w:rPr>
            </w:pPr>
          </w:p>
          <w:p w14:paraId="0B9C6932" w14:textId="77777777" w:rsidR="00990428" w:rsidRPr="00B168A7" w:rsidRDefault="00990428" w:rsidP="00FE0DFD">
            <w:pPr>
              <w:spacing w:line="300" w:lineRule="exact"/>
              <w:rPr>
                <w:rFonts w:asciiTheme="minorEastAsia" w:eastAsiaTheme="minorEastAsia" w:hAnsiTheme="minorEastAsia" w:hint="default"/>
                <w:color w:val="000000" w:themeColor="text1"/>
                <w:sz w:val="22"/>
                <w:szCs w:val="22"/>
              </w:rPr>
            </w:pPr>
          </w:p>
          <w:p w14:paraId="0A7C4BA1" w14:textId="77777777" w:rsidR="00990428" w:rsidRPr="00B168A7" w:rsidRDefault="00990428" w:rsidP="00FE0DFD">
            <w:pPr>
              <w:spacing w:line="300" w:lineRule="exact"/>
              <w:rPr>
                <w:rFonts w:asciiTheme="minorEastAsia" w:eastAsiaTheme="minorEastAsia" w:hAnsiTheme="minorEastAsia" w:hint="default"/>
                <w:color w:val="000000" w:themeColor="text1"/>
                <w:sz w:val="22"/>
                <w:szCs w:val="22"/>
              </w:rPr>
            </w:pPr>
          </w:p>
          <w:p w14:paraId="5D6E1642" w14:textId="77777777" w:rsidR="000B6B74" w:rsidRPr="00B168A7" w:rsidRDefault="000B6B74" w:rsidP="007655FC">
            <w:pPr>
              <w:spacing w:line="300" w:lineRule="exact"/>
              <w:ind w:rightChars="-431" w:right="-948"/>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pacing w:val="-1"/>
                <w:sz w:val="22"/>
                <w:szCs w:val="22"/>
              </w:rPr>
              <w:t xml:space="preserve">   </w:t>
            </w:r>
            <w:r w:rsidRPr="00B168A7">
              <w:rPr>
                <w:rFonts w:asciiTheme="minorEastAsia" w:eastAsiaTheme="minorEastAsia" w:hAnsiTheme="minorEastAsia"/>
                <w:color w:val="000000" w:themeColor="text1"/>
                <w:sz w:val="22"/>
                <w:szCs w:val="22"/>
              </w:rPr>
              <w:t>○○○○○工事</w:t>
            </w:r>
            <w:r w:rsidR="007655FC" w:rsidRPr="00B168A7">
              <w:rPr>
                <w:rFonts w:asciiTheme="minorEastAsia" w:eastAsiaTheme="minorEastAsia" w:hAnsiTheme="minorEastAsia"/>
                <w:color w:val="000000" w:themeColor="text1"/>
                <w:sz w:val="22"/>
                <w:szCs w:val="22"/>
              </w:rPr>
              <w:t xml:space="preserve">設計図　</w:t>
            </w:r>
            <w:r w:rsidR="00990428" w:rsidRPr="00B168A7">
              <w:rPr>
                <w:rFonts w:asciiTheme="minorEastAsia" w:eastAsiaTheme="minorEastAsia" w:hAnsiTheme="minorEastAsia"/>
                <w:color w:val="000000" w:themeColor="text1"/>
                <w:sz w:val="22"/>
                <w:szCs w:val="22"/>
              </w:rPr>
              <w:t>○○</w:t>
            </w:r>
            <w:r w:rsidRPr="00B168A7">
              <w:rPr>
                <w:rFonts w:asciiTheme="minorEastAsia" w:eastAsiaTheme="minorEastAsia" w:hAnsiTheme="minorEastAsia"/>
                <w:color w:val="000000" w:themeColor="text1"/>
                <w:sz w:val="22"/>
                <w:szCs w:val="22"/>
              </w:rPr>
              <w:t>図</w:t>
            </w:r>
          </w:p>
          <w:p w14:paraId="6358D9B6" w14:textId="77777777" w:rsidR="00755137" w:rsidRPr="00B168A7" w:rsidRDefault="00755137" w:rsidP="00FE0DFD">
            <w:pPr>
              <w:spacing w:line="300" w:lineRule="exact"/>
              <w:ind w:left="-84"/>
              <w:rPr>
                <w:rFonts w:asciiTheme="minorEastAsia" w:eastAsiaTheme="minorEastAsia" w:hAnsiTheme="minorEastAsia" w:hint="default"/>
                <w:color w:val="000000" w:themeColor="text1"/>
                <w:sz w:val="22"/>
                <w:szCs w:val="22"/>
              </w:rPr>
            </w:pPr>
          </w:p>
          <w:p w14:paraId="62A4FEFF" w14:textId="77777777" w:rsidR="00990428" w:rsidRPr="00B168A7" w:rsidRDefault="00990428" w:rsidP="00FE0DFD">
            <w:pPr>
              <w:spacing w:line="300" w:lineRule="exact"/>
              <w:ind w:left="-84"/>
              <w:rPr>
                <w:rFonts w:asciiTheme="minorEastAsia" w:eastAsiaTheme="minorEastAsia" w:hAnsiTheme="minorEastAsia" w:hint="default"/>
                <w:color w:val="000000" w:themeColor="text1"/>
                <w:sz w:val="22"/>
                <w:szCs w:val="22"/>
              </w:rPr>
            </w:pPr>
          </w:p>
          <w:p w14:paraId="6ED75B58" w14:textId="77777777" w:rsidR="00990428" w:rsidRPr="00B168A7" w:rsidRDefault="00990428" w:rsidP="00FE0DFD">
            <w:pPr>
              <w:spacing w:line="300" w:lineRule="exact"/>
              <w:ind w:left="-84"/>
              <w:rPr>
                <w:rFonts w:asciiTheme="minorEastAsia" w:eastAsiaTheme="minorEastAsia" w:hAnsiTheme="minorEastAsia" w:hint="default"/>
                <w:color w:val="000000" w:themeColor="text1"/>
                <w:sz w:val="22"/>
                <w:szCs w:val="22"/>
              </w:rPr>
            </w:pPr>
          </w:p>
          <w:p w14:paraId="56D82F96" w14:textId="77777777" w:rsidR="00990428" w:rsidRPr="00B168A7" w:rsidRDefault="00990428" w:rsidP="00FE0DFD">
            <w:pPr>
              <w:spacing w:line="300" w:lineRule="exact"/>
              <w:ind w:left="-84"/>
              <w:rPr>
                <w:rFonts w:asciiTheme="minorEastAsia" w:eastAsiaTheme="minorEastAsia" w:hAnsiTheme="minorEastAsia" w:hint="default"/>
                <w:color w:val="000000" w:themeColor="text1"/>
                <w:sz w:val="22"/>
                <w:szCs w:val="22"/>
              </w:rPr>
            </w:pPr>
          </w:p>
        </w:tc>
        <w:tc>
          <w:tcPr>
            <w:tcW w:w="3156" w:type="dxa"/>
            <w:tcBorders>
              <w:left w:val="single" w:sz="4" w:space="0" w:color="FFFFFF" w:themeColor="background1"/>
            </w:tcBorders>
          </w:tcPr>
          <w:p w14:paraId="3EA667A2" w14:textId="77777777" w:rsidR="00755137" w:rsidRPr="00B168A7" w:rsidRDefault="00755137" w:rsidP="00FE0DFD">
            <w:pPr>
              <w:spacing w:line="300" w:lineRule="exact"/>
              <w:ind w:left="-84"/>
              <w:rPr>
                <w:rFonts w:asciiTheme="minorEastAsia" w:eastAsiaTheme="minorEastAsia" w:hAnsiTheme="minorEastAsia" w:hint="default"/>
                <w:color w:val="000000" w:themeColor="text1"/>
                <w:sz w:val="22"/>
                <w:szCs w:val="22"/>
              </w:rPr>
            </w:pPr>
          </w:p>
        </w:tc>
      </w:tr>
      <w:tr w:rsidR="00755137" w:rsidRPr="00B168A7" w14:paraId="4B389612" w14:textId="77777777" w:rsidTr="00B43E1D">
        <w:trPr>
          <w:trHeight w:val="846"/>
        </w:trPr>
        <w:tc>
          <w:tcPr>
            <w:tcW w:w="3827" w:type="dxa"/>
            <w:tcBorders>
              <w:top w:val="single" w:sz="4" w:space="0" w:color="FFFFFF" w:themeColor="background1"/>
            </w:tcBorders>
          </w:tcPr>
          <w:p w14:paraId="5B4A172C" w14:textId="77777777" w:rsidR="00755137" w:rsidRPr="00B168A7" w:rsidRDefault="00755137" w:rsidP="00FE0DFD">
            <w:pPr>
              <w:spacing w:line="300" w:lineRule="exact"/>
              <w:ind w:left="-84"/>
              <w:rPr>
                <w:rFonts w:asciiTheme="minorEastAsia" w:eastAsiaTheme="minorEastAsia" w:hAnsiTheme="minorEastAsia" w:hint="default"/>
                <w:color w:val="000000" w:themeColor="text1"/>
                <w:sz w:val="22"/>
                <w:szCs w:val="22"/>
              </w:rPr>
            </w:pPr>
          </w:p>
          <w:p w14:paraId="4467E912" w14:textId="77777777" w:rsidR="00990428" w:rsidRPr="00B168A7" w:rsidRDefault="00990428" w:rsidP="00FE0DFD">
            <w:pPr>
              <w:spacing w:line="300" w:lineRule="exact"/>
              <w:ind w:left="-84"/>
              <w:rPr>
                <w:rFonts w:asciiTheme="minorEastAsia" w:eastAsiaTheme="minorEastAsia" w:hAnsiTheme="minorEastAsia" w:hint="default"/>
                <w:color w:val="000000" w:themeColor="text1"/>
                <w:sz w:val="22"/>
                <w:szCs w:val="22"/>
              </w:rPr>
            </w:pPr>
          </w:p>
          <w:p w14:paraId="61653B91" w14:textId="77777777" w:rsidR="00990428" w:rsidRPr="00B168A7" w:rsidRDefault="00990428" w:rsidP="00FE0DFD">
            <w:pPr>
              <w:spacing w:line="300" w:lineRule="exact"/>
              <w:ind w:left="-84"/>
              <w:rPr>
                <w:rFonts w:asciiTheme="minorEastAsia" w:eastAsiaTheme="minorEastAsia" w:hAnsiTheme="minorEastAsia" w:hint="default"/>
                <w:color w:val="000000" w:themeColor="text1"/>
                <w:sz w:val="22"/>
                <w:szCs w:val="22"/>
              </w:rPr>
            </w:pPr>
          </w:p>
        </w:tc>
        <w:tc>
          <w:tcPr>
            <w:tcW w:w="3156" w:type="dxa"/>
          </w:tcPr>
          <w:p w14:paraId="03AB1653" w14:textId="77777777" w:rsidR="009202BD" w:rsidRPr="00B168A7" w:rsidRDefault="009202BD" w:rsidP="009202BD">
            <w:pPr>
              <w:spacing w:line="300" w:lineRule="exact"/>
              <w:ind w:left="-84"/>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hint="default"/>
                <w:color w:val="000000" w:themeColor="text1"/>
                <w:sz w:val="22"/>
                <w:szCs w:val="22"/>
              </w:rPr>
              <w:tab/>
            </w:r>
          </w:p>
          <w:p w14:paraId="5584302A" w14:textId="77777777" w:rsidR="00755137" w:rsidRPr="00B168A7" w:rsidRDefault="009202BD" w:rsidP="00B43E1D">
            <w:pPr>
              <w:spacing w:line="300" w:lineRule="exact"/>
              <w:ind w:left="-84"/>
              <w:jc w:val="center"/>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建築士法第</w:t>
            </w:r>
            <w:r w:rsidRPr="00B168A7">
              <w:rPr>
                <w:rFonts w:asciiTheme="minorEastAsia" w:eastAsiaTheme="minorEastAsia" w:hAnsiTheme="minorEastAsia" w:hint="default"/>
                <w:color w:val="000000" w:themeColor="text1"/>
                <w:sz w:val="22"/>
                <w:szCs w:val="22"/>
              </w:rPr>
              <w:t>20条による表示</w:t>
            </w:r>
          </w:p>
        </w:tc>
      </w:tr>
    </w:tbl>
    <w:p w14:paraId="54E21012" w14:textId="77777777" w:rsidR="000B6B74" w:rsidRPr="00B168A7" w:rsidRDefault="000B6B74" w:rsidP="00FE0DFD">
      <w:pPr>
        <w:spacing w:line="300" w:lineRule="exact"/>
        <w:rPr>
          <w:rFonts w:asciiTheme="minorEastAsia" w:eastAsiaTheme="minorEastAsia" w:hAnsiTheme="minorEastAsia" w:hint="default"/>
          <w:color w:val="000000" w:themeColor="text1"/>
          <w:sz w:val="22"/>
          <w:szCs w:val="22"/>
        </w:rPr>
      </w:pPr>
    </w:p>
    <w:p w14:paraId="7F8F7314" w14:textId="77777777" w:rsidR="001B0470" w:rsidRPr="00B168A7" w:rsidRDefault="001B0470" w:rsidP="00FE0DFD">
      <w:pPr>
        <w:spacing w:line="300" w:lineRule="exact"/>
        <w:rPr>
          <w:rFonts w:asciiTheme="minorEastAsia" w:eastAsiaTheme="minorEastAsia" w:hAnsiTheme="minorEastAsia" w:hint="default"/>
          <w:color w:val="000000" w:themeColor="text1"/>
          <w:sz w:val="22"/>
          <w:szCs w:val="22"/>
        </w:rPr>
      </w:pPr>
    </w:p>
    <w:p w14:paraId="3D3EBFBA" w14:textId="77777777" w:rsidR="00990428" w:rsidRPr="00B168A7" w:rsidRDefault="00990428" w:rsidP="00FE0DFD">
      <w:pPr>
        <w:spacing w:line="300" w:lineRule="exact"/>
        <w:rPr>
          <w:rFonts w:asciiTheme="minorEastAsia" w:eastAsiaTheme="minorEastAsia" w:hAnsiTheme="minorEastAsia" w:hint="default"/>
          <w:color w:val="000000" w:themeColor="text1"/>
          <w:sz w:val="22"/>
          <w:szCs w:val="22"/>
        </w:rPr>
      </w:pPr>
    </w:p>
    <w:p w14:paraId="2B4E06FB" w14:textId="77777777" w:rsidR="00036FBC" w:rsidRPr="00B168A7" w:rsidRDefault="00036FBC" w:rsidP="00FE0DFD">
      <w:pPr>
        <w:spacing w:line="300" w:lineRule="exact"/>
        <w:rPr>
          <w:rFonts w:asciiTheme="minorEastAsia" w:eastAsiaTheme="minorEastAsia" w:hAnsiTheme="minorEastAsia" w:hint="default"/>
          <w:color w:val="000000" w:themeColor="text1"/>
          <w:sz w:val="22"/>
          <w:szCs w:val="22"/>
        </w:rPr>
      </w:pPr>
    </w:p>
    <w:p w14:paraId="6B6E9ECD" w14:textId="77777777" w:rsidR="00036FBC" w:rsidRPr="00B168A7" w:rsidRDefault="00036FBC" w:rsidP="00FE0DFD">
      <w:pPr>
        <w:spacing w:line="300" w:lineRule="exact"/>
        <w:rPr>
          <w:rFonts w:asciiTheme="minorEastAsia" w:eastAsiaTheme="minorEastAsia" w:hAnsiTheme="minorEastAsia" w:hint="default"/>
          <w:color w:val="000000" w:themeColor="text1"/>
          <w:sz w:val="22"/>
          <w:szCs w:val="22"/>
        </w:rPr>
      </w:pPr>
    </w:p>
    <w:p w14:paraId="0DCF1397" w14:textId="77777777" w:rsidR="00036FBC" w:rsidRPr="00B168A7" w:rsidRDefault="00036FBC" w:rsidP="00FE0DFD">
      <w:pPr>
        <w:spacing w:line="300" w:lineRule="exact"/>
        <w:rPr>
          <w:rFonts w:asciiTheme="minorEastAsia" w:eastAsiaTheme="minorEastAsia" w:hAnsiTheme="minorEastAsia" w:hint="default"/>
          <w:color w:val="000000" w:themeColor="text1"/>
          <w:sz w:val="22"/>
          <w:szCs w:val="22"/>
        </w:rPr>
      </w:pPr>
    </w:p>
    <w:p w14:paraId="5C2F37BC" w14:textId="77777777" w:rsidR="00036FBC" w:rsidRPr="00B168A7" w:rsidRDefault="00036FBC" w:rsidP="00FE0DFD">
      <w:pPr>
        <w:spacing w:line="300" w:lineRule="exact"/>
        <w:rPr>
          <w:rFonts w:asciiTheme="minorEastAsia" w:eastAsiaTheme="minorEastAsia" w:hAnsiTheme="minorEastAsia" w:hint="default"/>
          <w:color w:val="000000" w:themeColor="text1"/>
          <w:sz w:val="22"/>
          <w:szCs w:val="22"/>
        </w:rPr>
      </w:pPr>
    </w:p>
    <w:p w14:paraId="1A7A03C3" w14:textId="77777777" w:rsidR="000B6B74" w:rsidRPr="00B168A7" w:rsidRDefault="000B6B74" w:rsidP="00036FBC">
      <w:pPr>
        <w:spacing w:line="300" w:lineRule="exact"/>
        <w:ind w:firstLineChars="550" w:firstLine="1375"/>
        <w:rPr>
          <w:rFonts w:asciiTheme="majorEastAsia" w:eastAsiaTheme="majorEastAsia" w:hAnsiTheme="majorEastAsia" w:hint="default"/>
          <w:color w:val="000000" w:themeColor="text1"/>
          <w:sz w:val="24"/>
          <w:szCs w:val="22"/>
        </w:rPr>
      </w:pPr>
      <w:r w:rsidRPr="00B168A7">
        <w:rPr>
          <w:rFonts w:asciiTheme="majorEastAsia" w:eastAsiaTheme="majorEastAsia" w:hAnsiTheme="majorEastAsia"/>
          <w:color w:val="000000" w:themeColor="text1"/>
          <w:sz w:val="24"/>
          <w:szCs w:val="22"/>
        </w:rPr>
        <w:t>表</w:t>
      </w:r>
      <w:r w:rsidR="00B43E1D" w:rsidRPr="00B168A7">
        <w:rPr>
          <w:rFonts w:asciiTheme="majorEastAsia" w:eastAsiaTheme="majorEastAsia" w:hAnsiTheme="majorEastAsia"/>
          <w:color w:val="000000" w:themeColor="text1"/>
          <w:sz w:val="24"/>
          <w:szCs w:val="22"/>
        </w:rPr>
        <w:t xml:space="preserve"> </w:t>
      </w:r>
      <w:r w:rsidRPr="00B168A7">
        <w:rPr>
          <w:rFonts w:asciiTheme="majorEastAsia" w:eastAsiaTheme="majorEastAsia" w:hAnsiTheme="majorEastAsia"/>
          <w:color w:val="000000" w:themeColor="text1"/>
          <w:sz w:val="24"/>
          <w:szCs w:val="22"/>
        </w:rPr>
        <w:t>紙</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2022"/>
      </w:tblGrid>
      <w:tr w:rsidR="00B168A7" w:rsidRPr="00B168A7" w14:paraId="15E2F7FC" w14:textId="77777777" w:rsidTr="009202BD">
        <w:trPr>
          <w:trHeight w:val="2204"/>
        </w:trPr>
        <w:tc>
          <w:tcPr>
            <w:tcW w:w="4961" w:type="dxa"/>
            <w:tcBorders>
              <w:bottom w:val="single" w:sz="4" w:space="0" w:color="FFFFFF" w:themeColor="background1"/>
              <w:right w:val="single" w:sz="4" w:space="0" w:color="FFFFFF" w:themeColor="background1"/>
            </w:tcBorders>
          </w:tcPr>
          <w:p w14:paraId="55EF08DC" w14:textId="17EC5D93" w:rsidR="000B6B74" w:rsidRPr="00B168A7" w:rsidRDefault="001A2E95" w:rsidP="00FE0DFD">
            <w:pPr>
              <w:spacing w:line="300" w:lineRule="exact"/>
              <w:rPr>
                <w:rFonts w:asciiTheme="minorEastAsia" w:eastAsiaTheme="minorEastAsia" w:hAnsiTheme="minorEastAsia" w:hint="default"/>
                <w:color w:val="000000" w:themeColor="text1"/>
                <w:sz w:val="22"/>
                <w:szCs w:val="22"/>
              </w:rPr>
            </w:pPr>
            <w:r w:rsidRPr="000856BC">
              <w:rPr>
                <w:rFonts w:asciiTheme="minorEastAsia" w:eastAsiaTheme="minorEastAsia" w:hAnsiTheme="minorEastAsia"/>
                <w:color w:val="auto"/>
                <w:sz w:val="22"/>
                <w:szCs w:val="22"/>
              </w:rPr>
              <w:t>令和</w:t>
            </w:r>
            <w:r w:rsidR="00C21522" w:rsidRPr="00B168A7">
              <w:rPr>
                <w:rFonts w:asciiTheme="minorEastAsia" w:eastAsiaTheme="minorEastAsia" w:hAnsiTheme="minorEastAsia"/>
                <w:color w:val="000000" w:themeColor="text1"/>
                <w:sz w:val="22"/>
                <w:szCs w:val="22"/>
              </w:rPr>
              <w:t>○○</w:t>
            </w:r>
            <w:r w:rsidR="000B6B74" w:rsidRPr="00B168A7">
              <w:rPr>
                <w:rFonts w:asciiTheme="minorEastAsia" w:eastAsiaTheme="minorEastAsia" w:hAnsiTheme="minorEastAsia"/>
                <w:color w:val="000000" w:themeColor="text1"/>
                <w:sz w:val="22"/>
                <w:szCs w:val="22"/>
              </w:rPr>
              <w:t>年度</w:t>
            </w:r>
          </w:p>
          <w:p w14:paraId="4E33C287" w14:textId="77777777" w:rsidR="000B6B74" w:rsidRPr="00B168A7" w:rsidRDefault="000B6B74" w:rsidP="00FE0DFD">
            <w:pPr>
              <w:spacing w:line="300" w:lineRule="exact"/>
              <w:rPr>
                <w:rFonts w:asciiTheme="minorEastAsia" w:eastAsiaTheme="minorEastAsia" w:hAnsiTheme="minorEastAsia" w:hint="default"/>
                <w:color w:val="000000" w:themeColor="text1"/>
                <w:sz w:val="22"/>
                <w:szCs w:val="22"/>
              </w:rPr>
            </w:pPr>
          </w:p>
          <w:p w14:paraId="32BA9062" w14:textId="77777777" w:rsidR="00990428" w:rsidRPr="00B168A7" w:rsidRDefault="00990428" w:rsidP="00FE0DFD">
            <w:pPr>
              <w:spacing w:line="300" w:lineRule="exact"/>
              <w:rPr>
                <w:rFonts w:asciiTheme="minorEastAsia" w:eastAsiaTheme="minorEastAsia" w:hAnsiTheme="minorEastAsia" w:hint="default"/>
                <w:color w:val="000000" w:themeColor="text1"/>
                <w:sz w:val="22"/>
                <w:szCs w:val="22"/>
              </w:rPr>
            </w:pPr>
          </w:p>
          <w:p w14:paraId="3A41C330" w14:textId="77777777" w:rsidR="000B6B74" w:rsidRPr="00B168A7" w:rsidRDefault="000B6B74" w:rsidP="007655FC">
            <w:pPr>
              <w:spacing w:line="300" w:lineRule="exact"/>
              <w:ind w:firstLineChars="200" w:firstLine="460"/>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○○○○○工事設計図</w:t>
            </w:r>
          </w:p>
          <w:p w14:paraId="07E9DC23" w14:textId="77777777" w:rsidR="000B6B74" w:rsidRPr="00B168A7" w:rsidRDefault="001B0470" w:rsidP="001B0470">
            <w:pPr>
              <w:spacing w:line="300" w:lineRule="exact"/>
              <w:ind w:left="-84"/>
              <w:jc w:val="right"/>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 xml:space="preserve">　　</w:t>
            </w:r>
          </w:p>
          <w:p w14:paraId="31AEDA12" w14:textId="77777777" w:rsidR="001B0470" w:rsidRPr="00B168A7" w:rsidRDefault="001B0470" w:rsidP="00FE0DFD">
            <w:pPr>
              <w:spacing w:line="300" w:lineRule="exact"/>
              <w:ind w:left="-84"/>
              <w:rPr>
                <w:rFonts w:asciiTheme="minorEastAsia" w:eastAsiaTheme="minorEastAsia" w:hAnsiTheme="minorEastAsia" w:hint="default"/>
                <w:color w:val="000000" w:themeColor="text1"/>
                <w:sz w:val="22"/>
                <w:szCs w:val="22"/>
              </w:rPr>
            </w:pPr>
          </w:p>
          <w:p w14:paraId="1BF0B697" w14:textId="77777777" w:rsidR="00990428" w:rsidRPr="00B168A7" w:rsidRDefault="00990428" w:rsidP="00FE0DFD">
            <w:pPr>
              <w:spacing w:line="300" w:lineRule="exact"/>
              <w:ind w:left="-84"/>
              <w:rPr>
                <w:rFonts w:asciiTheme="minorEastAsia" w:eastAsiaTheme="minorEastAsia" w:hAnsiTheme="minorEastAsia" w:hint="default"/>
                <w:color w:val="000000" w:themeColor="text1"/>
                <w:sz w:val="22"/>
                <w:szCs w:val="22"/>
              </w:rPr>
            </w:pPr>
          </w:p>
          <w:p w14:paraId="7C996E5B" w14:textId="77777777" w:rsidR="00990428" w:rsidRPr="00B168A7" w:rsidRDefault="00990428" w:rsidP="00FE0DFD">
            <w:pPr>
              <w:spacing w:line="300" w:lineRule="exact"/>
              <w:ind w:left="-84"/>
              <w:rPr>
                <w:rFonts w:asciiTheme="minorEastAsia" w:eastAsiaTheme="minorEastAsia" w:hAnsiTheme="minorEastAsia" w:hint="default"/>
                <w:color w:val="000000" w:themeColor="text1"/>
                <w:sz w:val="22"/>
                <w:szCs w:val="22"/>
              </w:rPr>
            </w:pPr>
          </w:p>
        </w:tc>
        <w:tc>
          <w:tcPr>
            <w:tcW w:w="2022" w:type="dxa"/>
            <w:tcBorders>
              <w:left w:val="single" w:sz="4" w:space="0" w:color="FFFFFF" w:themeColor="background1"/>
            </w:tcBorders>
          </w:tcPr>
          <w:p w14:paraId="252B9F68" w14:textId="77777777" w:rsidR="001B0470" w:rsidRPr="00B168A7" w:rsidRDefault="001B0470" w:rsidP="00FE0DFD">
            <w:pPr>
              <w:spacing w:line="300" w:lineRule="exact"/>
              <w:ind w:left="-84"/>
              <w:rPr>
                <w:rFonts w:asciiTheme="minorEastAsia" w:eastAsiaTheme="minorEastAsia" w:hAnsiTheme="minorEastAsia" w:hint="default"/>
                <w:color w:val="000000" w:themeColor="text1"/>
                <w:sz w:val="22"/>
                <w:szCs w:val="22"/>
              </w:rPr>
            </w:pPr>
          </w:p>
          <w:p w14:paraId="158F267C" w14:textId="77777777" w:rsidR="001B0470" w:rsidRPr="00B168A7" w:rsidRDefault="001B0470" w:rsidP="00FE0DFD">
            <w:pPr>
              <w:spacing w:line="300" w:lineRule="exact"/>
              <w:ind w:left="-84"/>
              <w:rPr>
                <w:rFonts w:asciiTheme="minorEastAsia" w:eastAsiaTheme="minorEastAsia" w:hAnsiTheme="minorEastAsia" w:hint="default"/>
                <w:color w:val="000000" w:themeColor="text1"/>
                <w:sz w:val="22"/>
                <w:szCs w:val="22"/>
              </w:rPr>
            </w:pPr>
          </w:p>
          <w:p w14:paraId="2FC42463" w14:textId="77777777" w:rsidR="001B0470" w:rsidRPr="00B168A7" w:rsidRDefault="001B0470" w:rsidP="00FE0DFD">
            <w:pPr>
              <w:spacing w:line="300" w:lineRule="exact"/>
              <w:ind w:left="-84"/>
              <w:rPr>
                <w:rFonts w:asciiTheme="minorEastAsia" w:eastAsiaTheme="minorEastAsia" w:hAnsiTheme="minorEastAsia" w:hint="default"/>
                <w:color w:val="000000" w:themeColor="text1"/>
                <w:sz w:val="22"/>
                <w:szCs w:val="22"/>
              </w:rPr>
            </w:pPr>
          </w:p>
          <w:p w14:paraId="12B4AC6E" w14:textId="77777777" w:rsidR="001B0470" w:rsidRPr="00B168A7" w:rsidRDefault="001B0470" w:rsidP="00FE0DFD">
            <w:pPr>
              <w:spacing w:line="300" w:lineRule="exact"/>
              <w:ind w:left="-84"/>
              <w:rPr>
                <w:rFonts w:asciiTheme="minorEastAsia" w:eastAsiaTheme="minorEastAsia" w:hAnsiTheme="minorEastAsia" w:hint="default"/>
                <w:color w:val="000000" w:themeColor="text1"/>
                <w:sz w:val="22"/>
                <w:szCs w:val="22"/>
              </w:rPr>
            </w:pPr>
          </w:p>
          <w:p w14:paraId="3847AFDC" w14:textId="77777777" w:rsidR="001B0470" w:rsidRPr="00B168A7" w:rsidRDefault="001B0470" w:rsidP="00FE0DFD">
            <w:pPr>
              <w:spacing w:line="300" w:lineRule="exact"/>
              <w:ind w:left="-84"/>
              <w:rPr>
                <w:rFonts w:asciiTheme="minorEastAsia" w:eastAsiaTheme="minorEastAsia" w:hAnsiTheme="minorEastAsia" w:hint="default"/>
                <w:color w:val="000000" w:themeColor="text1"/>
                <w:sz w:val="22"/>
                <w:szCs w:val="22"/>
              </w:rPr>
            </w:pPr>
          </w:p>
          <w:p w14:paraId="313251BB" w14:textId="77777777" w:rsidR="00990428" w:rsidRPr="00B168A7" w:rsidRDefault="00990428" w:rsidP="00FE0DFD">
            <w:pPr>
              <w:spacing w:line="300" w:lineRule="exact"/>
              <w:ind w:left="-84"/>
              <w:rPr>
                <w:rFonts w:asciiTheme="minorEastAsia" w:eastAsiaTheme="minorEastAsia" w:hAnsiTheme="minorEastAsia" w:hint="default"/>
                <w:color w:val="000000" w:themeColor="text1"/>
                <w:sz w:val="22"/>
                <w:szCs w:val="22"/>
              </w:rPr>
            </w:pPr>
          </w:p>
          <w:p w14:paraId="72763F5C" w14:textId="77777777" w:rsidR="00990428" w:rsidRPr="00B168A7" w:rsidRDefault="00990428" w:rsidP="00FE0DFD">
            <w:pPr>
              <w:spacing w:line="300" w:lineRule="exact"/>
              <w:ind w:left="-84"/>
              <w:rPr>
                <w:rFonts w:asciiTheme="minorEastAsia" w:eastAsiaTheme="minorEastAsia" w:hAnsiTheme="minorEastAsia" w:hint="default"/>
                <w:color w:val="000000" w:themeColor="text1"/>
                <w:sz w:val="22"/>
                <w:szCs w:val="22"/>
              </w:rPr>
            </w:pPr>
          </w:p>
          <w:p w14:paraId="3D6990C0" w14:textId="77777777" w:rsidR="000B6B74" w:rsidRPr="00B168A7" w:rsidRDefault="001B0470" w:rsidP="00FE0DFD">
            <w:pPr>
              <w:spacing w:line="300" w:lineRule="exact"/>
              <w:ind w:left="-84"/>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適用条文</w:t>
            </w:r>
          </w:p>
        </w:tc>
      </w:tr>
      <w:tr w:rsidR="000B6B74" w:rsidRPr="00B168A7" w14:paraId="582E2F4A" w14:textId="77777777" w:rsidTr="009202BD">
        <w:trPr>
          <w:trHeight w:val="988"/>
        </w:trPr>
        <w:tc>
          <w:tcPr>
            <w:tcW w:w="4961" w:type="dxa"/>
            <w:tcBorders>
              <w:top w:val="single" w:sz="4" w:space="0" w:color="FFFFFF" w:themeColor="background1"/>
            </w:tcBorders>
          </w:tcPr>
          <w:p w14:paraId="3F50370B" w14:textId="77777777" w:rsidR="001B0470" w:rsidRPr="00B168A7" w:rsidRDefault="001B0470" w:rsidP="00C45D15">
            <w:pPr>
              <w:spacing w:line="300" w:lineRule="exact"/>
              <w:ind w:left="-84" w:firstLineChars="200" w:firstLine="460"/>
              <w:rPr>
                <w:rFonts w:hint="default"/>
                <w:color w:val="000000" w:themeColor="text1"/>
                <w:sz w:val="22"/>
                <w:szCs w:val="22"/>
              </w:rPr>
            </w:pPr>
          </w:p>
          <w:p w14:paraId="035C7931" w14:textId="77777777" w:rsidR="000B6B74" w:rsidRPr="00B168A7" w:rsidRDefault="001B0470" w:rsidP="00C45D15">
            <w:pPr>
              <w:spacing w:line="300" w:lineRule="exact"/>
              <w:ind w:left="-84" w:firstLineChars="1100" w:firstLine="2530"/>
              <w:rPr>
                <w:rFonts w:asciiTheme="minorEastAsia" w:eastAsiaTheme="minorEastAsia" w:hAnsiTheme="minorEastAsia" w:hint="default"/>
                <w:color w:val="000000" w:themeColor="text1"/>
                <w:sz w:val="22"/>
                <w:szCs w:val="22"/>
              </w:rPr>
            </w:pPr>
            <w:r w:rsidRPr="00B168A7">
              <w:rPr>
                <w:color w:val="000000" w:themeColor="text1"/>
                <w:sz w:val="22"/>
                <w:szCs w:val="22"/>
              </w:rPr>
              <w:t>福　島　県</w:t>
            </w:r>
          </w:p>
        </w:tc>
        <w:tc>
          <w:tcPr>
            <w:tcW w:w="2022" w:type="dxa"/>
          </w:tcPr>
          <w:p w14:paraId="0DA1F843" w14:textId="77777777" w:rsidR="001B0470" w:rsidRPr="00B168A7" w:rsidRDefault="001B0470" w:rsidP="001B0470">
            <w:pPr>
              <w:spacing w:line="300" w:lineRule="exact"/>
              <w:ind w:left="-84"/>
              <w:jc w:val="center"/>
              <w:rPr>
                <w:rFonts w:asciiTheme="minorEastAsia" w:eastAsiaTheme="minorEastAsia" w:hAnsiTheme="minorEastAsia" w:hint="default"/>
                <w:color w:val="000000" w:themeColor="text1"/>
                <w:sz w:val="22"/>
                <w:szCs w:val="22"/>
              </w:rPr>
            </w:pPr>
          </w:p>
          <w:p w14:paraId="19BDE34E" w14:textId="77777777" w:rsidR="000B6B74" w:rsidRPr="00B168A7" w:rsidRDefault="001B0470" w:rsidP="001B0470">
            <w:pPr>
              <w:spacing w:line="300" w:lineRule="exact"/>
              <w:ind w:left="-84"/>
              <w:jc w:val="center"/>
              <w:rPr>
                <w:rFonts w:asciiTheme="minorEastAsia" w:eastAsiaTheme="minorEastAsia" w:hAnsiTheme="minorEastAsia" w:hint="default"/>
                <w:color w:val="000000" w:themeColor="text1"/>
                <w:sz w:val="22"/>
                <w:szCs w:val="22"/>
              </w:rPr>
            </w:pPr>
            <w:r w:rsidRPr="00B168A7">
              <w:rPr>
                <w:rFonts w:asciiTheme="minorEastAsia" w:eastAsiaTheme="minorEastAsia" w:hAnsiTheme="minorEastAsia"/>
                <w:color w:val="000000" w:themeColor="text1"/>
                <w:sz w:val="22"/>
                <w:szCs w:val="22"/>
              </w:rPr>
              <w:t>県審査印</w:t>
            </w:r>
          </w:p>
          <w:p w14:paraId="24C5ED52" w14:textId="77777777" w:rsidR="00990428" w:rsidRPr="00B168A7" w:rsidRDefault="00990428" w:rsidP="001B0470">
            <w:pPr>
              <w:spacing w:line="300" w:lineRule="exact"/>
              <w:ind w:left="-84"/>
              <w:jc w:val="center"/>
              <w:rPr>
                <w:rFonts w:asciiTheme="minorEastAsia" w:eastAsiaTheme="minorEastAsia" w:hAnsiTheme="minorEastAsia" w:hint="default"/>
                <w:color w:val="000000" w:themeColor="text1"/>
                <w:sz w:val="22"/>
                <w:szCs w:val="22"/>
              </w:rPr>
            </w:pPr>
          </w:p>
        </w:tc>
      </w:tr>
    </w:tbl>
    <w:p w14:paraId="7ED9152D" w14:textId="77777777" w:rsidR="000B6B74" w:rsidRPr="00B168A7" w:rsidRDefault="000B6B74" w:rsidP="00FE0DFD">
      <w:pPr>
        <w:spacing w:line="300" w:lineRule="exact"/>
        <w:rPr>
          <w:rFonts w:asciiTheme="minorEastAsia" w:eastAsiaTheme="minorEastAsia" w:hAnsiTheme="minorEastAsia" w:hint="default"/>
          <w:color w:val="000000" w:themeColor="text1"/>
          <w:sz w:val="22"/>
          <w:szCs w:val="22"/>
        </w:rPr>
      </w:pPr>
    </w:p>
    <w:p w14:paraId="690E63BE" w14:textId="77777777" w:rsidR="00EA3B8A" w:rsidRPr="00B168A7" w:rsidRDefault="00DC404B" w:rsidP="000202FA">
      <w:pPr>
        <w:spacing w:line="300" w:lineRule="exact"/>
        <w:rPr>
          <w:rFonts w:asciiTheme="minorEastAsia" w:eastAsiaTheme="minorEastAsia" w:hAnsiTheme="minorEastAsia" w:hint="default"/>
          <w:color w:val="000000" w:themeColor="text1"/>
          <w:spacing w:val="20"/>
          <w:sz w:val="22"/>
          <w:szCs w:val="22"/>
        </w:rPr>
      </w:pPr>
      <w:r w:rsidRPr="00B168A7">
        <w:rPr>
          <w:rFonts w:asciiTheme="minorEastAsia" w:eastAsiaTheme="minorEastAsia" w:hAnsiTheme="minorEastAsia" w:hint="default"/>
          <w:color w:val="000000" w:themeColor="text1"/>
          <w:sz w:val="22"/>
          <w:szCs w:val="22"/>
        </w:rPr>
        <w:br w:type="page"/>
      </w:r>
      <w:r w:rsidR="000B6B74" w:rsidRPr="00B168A7">
        <w:rPr>
          <w:rFonts w:asciiTheme="minorEastAsia" w:eastAsiaTheme="minorEastAsia" w:hAnsiTheme="minorEastAsia"/>
          <w:color w:val="000000" w:themeColor="text1"/>
          <w:sz w:val="28"/>
          <w:szCs w:val="22"/>
        </w:rPr>
        <w:t>別表－１、２、３添付</w:t>
      </w:r>
    </w:p>
    <w:p w14:paraId="68156EBA" w14:textId="6C1F4584" w:rsidR="000B6B74" w:rsidRDefault="000B6B74" w:rsidP="00FE0DFD">
      <w:pPr>
        <w:spacing w:line="300" w:lineRule="exact"/>
        <w:rPr>
          <w:rFonts w:asciiTheme="minorEastAsia" w:eastAsiaTheme="minorEastAsia" w:hAnsiTheme="minorEastAsia" w:hint="default"/>
          <w:color w:val="000000" w:themeColor="text1"/>
          <w:sz w:val="22"/>
          <w:szCs w:val="22"/>
        </w:rPr>
      </w:pPr>
    </w:p>
    <w:p w14:paraId="06BAD197" w14:textId="7EE93B11" w:rsidR="00A92D47" w:rsidRDefault="00A92D47" w:rsidP="00FE0DFD">
      <w:pPr>
        <w:spacing w:line="300" w:lineRule="exact"/>
        <w:rPr>
          <w:rFonts w:asciiTheme="minorEastAsia" w:eastAsiaTheme="minorEastAsia" w:hAnsiTheme="minorEastAsia" w:hint="default"/>
          <w:color w:val="000000" w:themeColor="text1"/>
          <w:sz w:val="22"/>
          <w:szCs w:val="22"/>
        </w:rPr>
      </w:pPr>
    </w:p>
    <w:p w14:paraId="548C0844" w14:textId="7C2DDAF7" w:rsidR="00A92D47" w:rsidRPr="003871EC" w:rsidRDefault="00A92D47" w:rsidP="00FE0DFD">
      <w:pPr>
        <w:spacing w:line="300" w:lineRule="exact"/>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 別表－１：室別所要面積表</w:t>
      </w:r>
    </w:p>
    <w:p w14:paraId="5B11EA79" w14:textId="689EFEFD" w:rsidR="00A92D47" w:rsidRPr="003871EC" w:rsidRDefault="00A92D47" w:rsidP="00A92D47">
      <w:pPr>
        <w:spacing w:line="300" w:lineRule="exact"/>
        <w:ind w:firstLineChars="150" w:firstLine="345"/>
        <w:rPr>
          <w:rFonts w:asciiTheme="minorEastAsia" w:eastAsiaTheme="minorEastAsia" w:hAnsiTheme="minorEastAsia" w:hint="default"/>
          <w:color w:val="auto"/>
          <w:sz w:val="22"/>
          <w:szCs w:val="22"/>
        </w:rPr>
      </w:pPr>
      <w:r w:rsidRPr="003871EC">
        <w:rPr>
          <w:rFonts w:asciiTheme="minorEastAsia" w:eastAsiaTheme="minorEastAsia" w:hAnsiTheme="minorEastAsia"/>
          <w:color w:val="auto"/>
          <w:sz w:val="22"/>
          <w:szCs w:val="22"/>
        </w:rPr>
        <w:t>別表－２：室別電気設備概要表</w:t>
      </w:r>
    </w:p>
    <w:p w14:paraId="36A922C7" w14:textId="4334BC21" w:rsidR="00A92D47" w:rsidRPr="00A92D47" w:rsidRDefault="00A92D47" w:rsidP="00A92D47">
      <w:pPr>
        <w:spacing w:line="300" w:lineRule="exact"/>
        <w:ind w:firstLineChars="150" w:firstLine="345"/>
        <w:rPr>
          <w:rFonts w:asciiTheme="minorEastAsia" w:eastAsiaTheme="minorEastAsia" w:hAnsiTheme="minorEastAsia" w:hint="default"/>
          <w:color w:val="000000" w:themeColor="text1"/>
          <w:sz w:val="22"/>
          <w:szCs w:val="22"/>
          <w:u w:val="single"/>
        </w:rPr>
      </w:pPr>
      <w:r w:rsidRPr="003871EC">
        <w:rPr>
          <w:rFonts w:asciiTheme="minorEastAsia" w:eastAsiaTheme="minorEastAsia" w:hAnsiTheme="minorEastAsia"/>
          <w:color w:val="auto"/>
          <w:sz w:val="22"/>
          <w:szCs w:val="22"/>
        </w:rPr>
        <w:t>別表－３：室別給排</w:t>
      </w:r>
      <w:bookmarkStart w:id="0" w:name="_GoBack"/>
      <w:bookmarkEnd w:id="0"/>
      <w:r w:rsidRPr="003871EC">
        <w:rPr>
          <w:rFonts w:asciiTheme="minorEastAsia" w:eastAsiaTheme="minorEastAsia" w:hAnsiTheme="minorEastAsia"/>
          <w:color w:val="auto"/>
          <w:sz w:val="22"/>
          <w:szCs w:val="22"/>
        </w:rPr>
        <w:t>水衛生・空調換気設備</w:t>
      </w:r>
    </w:p>
    <w:sectPr w:rsidR="00A92D47" w:rsidRPr="00A92D47" w:rsidSect="005157DC">
      <w:footerReference w:type="default" r:id="rId7"/>
      <w:pgSz w:w="11906" w:h="16838" w:code="9"/>
      <w:pgMar w:top="1247" w:right="1418" w:bottom="1247" w:left="1418" w:header="851" w:footer="454"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22606" w14:textId="77777777" w:rsidR="00CE6586" w:rsidRDefault="00CE6586" w:rsidP="005157DC">
      <w:pPr>
        <w:rPr>
          <w:rFonts w:hint="default"/>
        </w:rPr>
      </w:pPr>
      <w:r>
        <w:separator/>
      </w:r>
    </w:p>
  </w:endnote>
  <w:endnote w:type="continuationSeparator" w:id="0">
    <w:p w14:paraId="2CE33914" w14:textId="77777777" w:rsidR="00CE6586" w:rsidRDefault="00CE6586" w:rsidP="005157D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302356"/>
      <w:docPartObj>
        <w:docPartGallery w:val="Page Numbers (Bottom of Page)"/>
        <w:docPartUnique/>
      </w:docPartObj>
    </w:sdtPr>
    <w:sdtEndPr/>
    <w:sdtContent>
      <w:p w14:paraId="560A977D" w14:textId="228C5453" w:rsidR="00CE6586" w:rsidRDefault="00CE6586">
        <w:pPr>
          <w:pStyle w:val="a8"/>
          <w:jc w:val="center"/>
          <w:rPr>
            <w:rFonts w:hint="default"/>
          </w:rPr>
        </w:pPr>
        <w:r>
          <w:fldChar w:fldCharType="begin"/>
        </w:r>
        <w:r>
          <w:instrText>PAGE   \* MERGEFORMAT</w:instrText>
        </w:r>
        <w:r>
          <w:fldChar w:fldCharType="separate"/>
        </w:r>
        <w:r w:rsidR="003871EC" w:rsidRPr="003871EC">
          <w:rPr>
            <w:rFonts w:hint="default"/>
            <w:noProof/>
            <w:lang w:val="ja-JP"/>
          </w:rPr>
          <w:t>22</w:t>
        </w:r>
        <w:r>
          <w:fldChar w:fldCharType="end"/>
        </w:r>
      </w:p>
    </w:sdtContent>
  </w:sdt>
  <w:p w14:paraId="6F626C80" w14:textId="77777777" w:rsidR="00CE6586" w:rsidRDefault="00CE6586">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C87BB" w14:textId="77777777" w:rsidR="00CE6586" w:rsidRDefault="00CE6586" w:rsidP="005157DC">
      <w:pPr>
        <w:rPr>
          <w:rFonts w:hint="default"/>
        </w:rPr>
      </w:pPr>
      <w:r>
        <w:separator/>
      </w:r>
    </w:p>
  </w:footnote>
  <w:footnote w:type="continuationSeparator" w:id="0">
    <w:p w14:paraId="7A647B67" w14:textId="77777777" w:rsidR="00CE6586" w:rsidRDefault="00CE6586" w:rsidP="005157D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4A"/>
    <w:rsid w:val="000202FA"/>
    <w:rsid w:val="000278D2"/>
    <w:rsid w:val="00036FBC"/>
    <w:rsid w:val="000401F9"/>
    <w:rsid w:val="00041EC3"/>
    <w:rsid w:val="000436CF"/>
    <w:rsid w:val="00053CFA"/>
    <w:rsid w:val="00066530"/>
    <w:rsid w:val="0007070A"/>
    <w:rsid w:val="000856BC"/>
    <w:rsid w:val="000B6B74"/>
    <w:rsid w:val="000D0DAA"/>
    <w:rsid w:val="000D4348"/>
    <w:rsid w:val="000E246C"/>
    <w:rsid w:val="000F44EB"/>
    <w:rsid w:val="000F5508"/>
    <w:rsid w:val="001013FC"/>
    <w:rsid w:val="00102261"/>
    <w:rsid w:val="00154E6C"/>
    <w:rsid w:val="00176CCA"/>
    <w:rsid w:val="001A2E95"/>
    <w:rsid w:val="001B0470"/>
    <w:rsid w:val="001B7632"/>
    <w:rsid w:val="001C17B8"/>
    <w:rsid w:val="001C3E53"/>
    <w:rsid w:val="001C5A07"/>
    <w:rsid w:val="001E01E1"/>
    <w:rsid w:val="001F785A"/>
    <w:rsid w:val="00262794"/>
    <w:rsid w:val="002912AA"/>
    <w:rsid w:val="002A1BD2"/>
    <w:rsid w:val="002D0E00"/>
    <w:rsid w:val="002E0690"/>
    <w:rsid w:val="00302966"/>
    <w:rsid w:val="00305E44"/>
    <w:rsid w:val="0032174F"/>
    <w:rsid w:val="00325D58"/>
    <w:rsid w:val="00330252"/>
    <w:rsid w:val="00350475"/>
    <w:rsid w:val="003555BF"/>
    <w:rsid w:val="003871EC"/>
    <w:rsid w:val="003A344B"/>
    <w:rsid w:val="003B0636"/>
    <w:rsid w:val="003C79DE"/>
    <w:rsid w:val="00404BD5"/>
    <w:rsid w:val="00415F3F"/>
    <w:rsid w:val="0042054D"/>
    <w:rsid w:val="004726BE"/>
    <w:rsid w:val="004747A6"/>
    <w:rsid w:val="00475A0D"/>
    <w:rsid w:val="004B0AC3"/>
    <w:rsid w:val="00512487"/>
    <w:rsid w:val="005157DC"/>
    <w:rsid w:val="00560A71"/>
    <w:rsid w:val="005727D9"/>
    <w:rsid w:val="005746B0"/>
    <w:rsid w:val="00583BA5"/>
    <w:rsid w:val="005A6347"/>
    <w:rsid w:val="005B7443"/>
    <w:rsid w:val="005F5BC8"/>
    <w:rsid w:val="00607796"/>
    <w:rsid w:val="00607C19"/>
    <w:rsid w:val="00635DE5"/>
    <w:rsid w:val="006544D7"/>
    <w:rsid w:val="0066139E"/>
    <w:rsid w:val="006673E4"/>
    <w:rsid w:val="00667453"/>
    <w:rsid w:val="006829B4"/>
    <w:rsid w:val="006A516B"/>
    <w:rsid w:val="006B2DB7"/>
    <w:rsid w:val="006C327A"/>
    <w:rsid w:val="006D285F"/>
    <w:rsid w:val="006F4191"/>
    <w:rsid w:val="00723462"/>
    <w:rsid w:val="00734AFE"/>
    <w:rsid w:val="0073524F"/>
    <w:rsid w:val="00740FE2"/>
    <w:rsid w:val="00755137"/>
    <w:rsid w:val="0076348F"/>
    <w:rsid w:val="007655FC"/>
    <w:rsid w:val="007A2320"/>
    <w:rsid w:val="007C4A31"/>
    <w:rsid w:val="007C67E6"/>
    <w:rsid w:val="007F3FE9"/>
    <w:rsid w:val="0080394A"/>
    <w:rsid w:val="00841E86"/>
    <w:rsid w:val="00842A45"/>
    <w:rsid w:val="00844697"/>
    <w:rsid w:val="00852F26"/>
    <w:rsid w:val="00871DDD"/>
    <w:rsid w:val="008F09B3"/>
    <w:rsid w:val="009202BD"/>
    <w:rsid w:val="00940AD2"/>
    <w:rsid w:val="009455F5"/>
    <w:rsid w:val="00946D97"/>
    <w:rsid w:val="00953231"/>
    <w:rsid w:val="009604A4"/>
    <w:rsid w:val="00982783"/>
    <w:rsid w:val="00990428"/>
    <w:rsid w:val="009A70EB"/>
    <w:rsid w:val="009B6140"/>
    <w:rsid w:val="009C6769"/>
    <w:rsid w:val="00A4525E"/>
    <w:rsid w:val="00A575E7"/>
    <w:rsid w:val="00A84D5C"/>
    <w:rsid w:val="00A90E38"/>
    <w:rsid w:val="00A92D47"/>
    <w:rsid w:val="00AB5160"/>
    <w:rsid w:val="00AF7FE2"/>
    <w:rsid w:val="00B10847"/>
    <w:rsid w:val="00B168A7"/>
    <w:rsid w:val="00B20C4A"/>
    <w:rsid w:val="00B43E1D"/>
    <w:rsid w:val="00B53683"/>
    <w:rsid w:val="00B820FC"/>
    <w:rsid w:val="00BA63D3"/>
    <w:rsid w:val="00BA6763"/>
    <w:rsid w:val="00BC5061"/>
    <w:rsid w:val="00BC5068"/>
    <w:rsid w:val="00C21522"/>
    <w:rsid w:val="00C315D5"/>
    <w:rsid w:val="00C441C6"/>
    <w:rsid w:val="00C45D15"/>
    <w:rsid w:val="00C51B7A"/>
    <w:rsid w:val="00C54E30"/>
    <w:rsid w:val="00C879CA"/>
    <w:rsid w:val="00CA0C2D"/>
    <w:rsid w:val="00CB3F82"/>
    <w:rsid w:val="00CE320A"/>
    <w:rsid w:val="00CE6586"/>
    <w:rsid w:val="00D35B5D"/>
    <w:rsid w:val="00D52443"/>
    <w:rsid w:val="00D66D10"/>
    <w:rsid w:val="00D803BC"/>
    <w:rsid w:val="00D81F65"/>
    <w:rsid w:val="00D83588"/>
    <w:rsid w:val="00D84419"/>
    <w:rsid w:val="00DC404B"/>
    <w:rsid w:val="00DD193F"/>
    <w:rsid w:val="00DF00E4"/>
    <w:rsid w:val="00DF48DA"/>
    <w:rsid w:val="00E33CB7"/>
    <w:rsid w:val="00E346B9"/>
    <w:rsid w:val="00E427D3"/>
    <w:rsid w:val="00E55EE0"/>
    <w:rsid w:val="00E64F48"/>
    <w:rsid w:val="00E83B6E"/>
    <w:rsid w:val="00E96541"/>
    <w:rsid w:val="00EA26E2"/>
    <w:rsid w:val="00EA3B8A"/>
    <w:rsid w:val="00ED72A4"/>
    <w:rsid w:val="00EF32BF"/>
    <w:rsid w:val="00F01185"/>
    <w:rsid w:val="00F0553C"/>
    <w:rsid w:val="00F6207A"/>
    <w:rsid w:val="00F63B75"/>
    <w:rsid w:val="00F65008"/>
    <w:rsid w:val="00F7085B"/>
    <w:rsid w:val="00F73E22"/>
    <w:rsid w:val="00F7761D"/>
    <w:rsid w:val="00F91DB1"/>
    <w:rsid w:val="00FB4586"/>
    <w:rsid w:val="00FD144A"/>
    <w:rsid w:val="00FE0DFD"/>
    <w:rsid w:val="00FE3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71A2A7"/>
  <w15:docId w15:val="{0EBDB6CF-8EE9-434C-B2B4-D5416365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44A"/>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5D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5D15"/>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5157DC"/>
    <w:pPr>
      <w:tabs>
        <w:tab w:val="center" w:pos="4252"/>
        <w:tab w:val="right" w:pos="8504"/>
      </w:tabs>
      <w:snapToGrid w:val="0"/>
    </w:pPr>
  </w:style>
  <w:style w:type="character" w:customStyle="1" w:styleId="a7">
    <w:name w:val="ヘッダー (文字)"/>
    <w:basedOn w:val="a0"/>
    <w:link w:val="a6"/>
    <w:uiPriority w:val="99"/>
    <w:rsid w:val="005157DC"/>
    <w:rPr>
      <w:rFonts w:ascii="ＭＳ 明朝" w:eastAsia="ＭＳ 明朝" w:hAnsi="ＭＳ 明朝" w:cs="ＭＳ 明朝"/>
      <w:color w:val="000000"/>
      <w:kern w:val="0"/>
      <w:szCs w:val="20"/>
    </w:rPr>
  </w:style>
  <w:style w:type="paragraph" w:styleId="a8">
    <w:name w:val="footer"/>
    <w:basedOn w:val="a"/>
    <w:link w:val="a9"/>
    <w:uiPriority w:val="99"/>
    <w:unhideWhenUsed/>
    <w:rsid w:val="005157DC"/>
    <w:pPr>
      <w:tabs>
        <w:tab w:val="center" w:pos="4252"/>
        <w:tab w:val="right" w:pos="8504"/>
      </w:tabs>
      <w:snapToGrid w:val="0"/>
    </w:pPr>
  </w:style>
  <w:style w:type="character" w:customStyle="1" w:styleId="a9">
    <w:name w:val="フッター (文字)"/>
    <w:basedOn w:val="a0"/>
    <w:link w:val="a8"/>
    <w:uiPriority w:val="99"/>
    <w:rsid w:val="005157DC"/>
    <w:rPr>
      <w:rFonts w:ascii="ＭＳ 明朝" w:eastAsia="ＭＳ 明朝"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30817-139C-4E5E-B5E7-5D66E197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23</Pages>
  <Words>2452</Words>
  <Characters>13978</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匠</cp:lastModifiedBy>
  <cp:revision>15</cp:revision>
  <cp:lastPrinted>2024-09-20T01:52:00Z</cp:lastPrinted>
  <dcterms:created xsi:type="dcterms:W3CDTF">2021-10-01T05:54:00Z</dcterms:created>
  <dcterms:modified xsi:type="dcterms:W3CDTF">2025-10-01T08:45:00Z</dcterms:modified>
</cp:coreProperties>
</file>